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9FB" w:rsidRDefault="00016395" w:rsidP="00912BE6">
      <w:pPr>
        <w:pStyle w:val="Title"/>
      </w:pPr>
      <w:r>
        <w:t xml:space="preserve">Dynamo: </w:t>
      </w:r>
      <w:r w:rsidR="000E7EC8">
        <w:t>Visual Programming for Design</w:t>
      </w:r>
    </w:p>
    <w:p w:rsidR="00D009FB" w:rsidRPr="00097667" w:rsidRDefault="00912BE6" w:rsidP="00097667">
      <w:pPr>
        <w:rPr>
          <w:rStyle w:val="Strong"/>
          <w:sz w:val="28"/>
        </w:rPr>
      </w:pPr>
      <w:r>
        <w:rPr>
          <w:noProof/>
          <w:lang w:eastAsia="en-US"/>
        </w:rPr>
        <w:drawing>
          <wp:inline distT="0" distB="0" distL="0" distR="0" wp14:anchorId="7C5B6B64" wp14:editId="5A33E160">
            <wp:extent cx="5409425" cy="3106616"/>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19_1403.png"/>
                    <pic:cNvPicPr/>
                  </pic:nvPicPr>
                  <pic:blipFill rotWithShape="1">
                    <a:blip r:embed="rId9" cstate="print">
                      <a:extLst>
                        <a:ext uri="{28A0092B-C50C-407E-A947-70E740481C1C}">
                          <a14:useLocalDpi xmlns:a14="http://schemas.microsoft.com/office/drawing/2010/main" val="0"/>
                        </a:ext>
                      </a:extLst>
                    </a:blip>
                    <a:srcRect l="1389" r="1"/>
                    <a:stretch/>
                  </pic:blipFill>
                  <pic:spPr bwMode="auto">
                    <a:xfrm>
                      <a:off x="0" y="0"/>
                      <a:ext cx="5410189" cy="3107055"/>
                    </a:xfrm>
                    <a:prstGeom prst="rect">
                      <a:avLst/>
                    </a:prstGeom>
                    <a:ln>
                      <a:noFill/>
                    </a:ln>
                    <a:extLst>
                      <a:ext uri="{53640926-AAD7-44D8-BBD7-CCE9431645EC}">
                        <a14:shadowObscured xmlns:a14="http://schemas.microsoft.com/office/drawing/2010/main"/>
                      </a:ext>
                    </a:extLst>
                  </pic:spPr>
                </pic:pic>
              </a:graphicData>
            </a:graphic>
          </wp:inline>
        </w:drawing>
      </w:r>
      <w:r w:rsidR="00D009FB" w:rsidRPr="00097667">
        <w:rPr>
          <w:rStyle w:val="Strong"/>
          <w:sz w:val="28"/>
        </w:rPr>
        <w:cr/>
      </w:r>
      <w:bookmarkStart w:id="0" w:name="_GoBack"/>
      <w:bookmarkEnd w:id="0"/>
    </w:p>
    <w:sdt>
      <w:sdtPr>
        <w:rPr>
          <w:rFonts w:ascii="Tahoma" w:eastAsia="Times New Roman" w:hAnsi="Tahoma" w:cs="Century Gothic"/>
          <w:b w:val="0"/>
          <w:bCs w:val="0"/>
          <w:color w:val="auto"/>
          <w:sz w:val="22"/>
          <w:szCs w:val="24"/>
          <w:lang w:val="en-AU" w:eastAsia="zh-CN"/>
        </w:rPr>
        <w:id w:val="-886562698"/>
        <w:docPartObj>
          <w:docPartGallery w:val="Table of Contents"/>
          <w:docPartUnique/>
        </w:docPartObj>
      </w:sdtPr>
      <w:sdtEndPr>
        <w:rPr>
          <w:noProof/>
        </w:rPr>
      </w:sdtEndPr>
      <w:sdtContent>
        <w:p w:rsidR="001E7D42" w:rsidRDefault="001E7D42">
          <w:pPr>
            <w:pStyle w:val="TOCHeading"/>
          </w:pPr>
          <w:r>
            <w:t>Contents</w:t>
          </w:r>
        </w:p>
        <w:p w:rsidR="00C0723A" w:rsidRDefault="001E7D42">
          <w:pPr>
            <w:pStyle w:val="TOC1"/>
            <w:tabs>
              <w:tab w:val="right" w:leader="dot" w:pos="8630"/>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373044901" w:history="1">
            <w:r w:rsidR="00C0723A" w:rsidRPr="008A68E7">
              <w:rPr>
                <w:rStyle w:val="Hyperlink"/>
                <w:noProof/>
              </w:rPr>
              <w:t>Description</w:t>
            </w:r>
            <w:r w:rsidR="00C0723A">
              <w:rPr>
                <w:noProof/>
                <w:webHidden/>
              </w:rPr>
              <w:tab/>
            </w:r>
            <w:r w:rsidR="00C0723A">
              <w:rPr>
                <w:noProof/>
                <w:webHidden/>
              </w:rPr>
              <w:fldChar w:fldCharType="begin"/>
            </w:r>
            <w:r w:rsidR="00C0723A">
              <w:rPr>
                <w:noProof/>
                <w:webHidden/>
              </w:rPr>
              <w:instrText xml:space="preserve"> PAGEREF _Toc373044901 \h </w:instrText>
            </w:r>
            <w:r w:rsidR="00C0723A">
              <w:rPr>
                <w:noProof/>
                <w:webHidden/>
              </w:rPr>
            </w:r>
            <w:r w:rsidR="00C0723A">
              <w:rPr>
                <w:noProof/>
                <w:webHidden/>
              </w:rPr>
              <w:fldChar w:fldCharType="separate"/>
            </w:r>
            <w:r w:rsidR="0045780A">
              <w:rPr>
                <w:noProof/>
                <w:webHidden/>
              </w:rPr>
              <w:t>3</w:t>
            </w:r>
            <w:r w:rsidR="00C0723A">
              <w:rPr>
                <w:noProof/>
                <w:webHidden/>
              </w:rPr>
              <w:fldChar w:fldCharType="end"/>
            </w:r>
          </w:hyperlink>
        </w:p>
        <w:p w:rsidR="00C0723A" w:rsidRDefault="00C0723A">
          <w:pPr>
            <w:pStyle w:val="TOC1"/>
            <w:tabs>
              <w:tab w:val="right" w:leader="dot" w:pos="8630"/>
            </w:tabs>
            <w:rPr>
              <w:rFonts w:asciiTheme="minorHAnsi" w:eastAsiaTheme="minorEastAsia" w:hAnsiTheme="minorHAnsi" w:cstheme="minorBidi"/>
              <w:noProof/>
              <w:szCs w:val="22"/>
              <w:lang w:val="en-US" w:eastAsia="en-US"/>
            </w:rPr>
          </w:pPr>
          <w:hyperlink w:anchor="_Toc373044902" w:history="1">
            <w:r w:rsidRPr="008A68E7">
              <w:rPr>
                <w:rStyle w:val="Hyperlink"/>
                <w:noProof/>
              </w:rPr>
              <w:t>Dynamo Visual Programming</w:t>
            </w:r>
            <w:r>
              <w:rPr>
                <w:noProof/>
                <w:webHidden/>
              </w:rPr>
              <w:tab/>
            </w:r>
            <w:r>
              <w:rPr>
                <w:noProof/>
                <w:webHidden/>
              </w:rPr>
              <w:fldChar w:fldCharType="begin"/>
            </w:r>
            <w:r>
              <w:rPr>
                <w:noProof/>
                <w:webHidden/>
              </w:rPr>
              <w:instrText xml:space="preserve"> PAGEREF _Toc373044902 \h </w:instrText>
            </w:r>
            <w:r>
              <w:rPr>
                <w:noProof/>
                <w:webHidden/>
              </w:rPr>
            </w:r>
            <w:r>
              <w:rPr>
                <w:noProof/>
                <w:webHidden/>
              </w:rPr>
              <w:fldChar w:fldCharType="separate"/>
            </w:r>
            <w:r w:rsidR="0045780A">
              <w:rPr>
                <w:noProof/>
                <w:webHidden/>
              </w:rPr>
              <w:t>3</w:t>
            </w:r>
            <w:r>
              <w:rPr>
                <w:noProof/>
                <w:webHidden/>
              </w:rPr>
              <w:fldChar w:fldCharType="end"/>
            </w:r>
          </w:hyperlink>
        </w:p>
        <w:p w:rsidR="00C0723A" w:rsidRDefault="00C0723A">
          <w:pPr>
            <w:pStyle w:val="TOC1"/>
            <w:tabs>
              <w:tab w:val="right" w:leader="dot" w:pos="8630"/>
            </w:tabs>
            <w:rPr>
              <w:rFonts w:asciiTheme="minorHAnsi" w:eastAsiaTheme="minorEastAsia" w:hAnsiTheme="minorHAnsi" w:cstheme="minorBidi"/>
              <w:noProof/>
              <w:szCs w:val="22"/>
              <w:lang w:val="en-US" w:eastAsia="en-US"/>
            </w:rPr>
          </w:pPr>
          <w:hyperlink w:anchor="_Toc373044903" w:history="1">
            <w:r w:rsidRPr="008A68E7">
              <w:rPr>
                <w:rStyle w:val="Hyperlink"/>
                <w:noProof/>
              </w:rPr>
              <w:t>Getting Around in Dynamo</w:t>
            </w:r>
            <w:r>
              <w:rPr>
                <w:noProof/>
                <w:webHidden/>
              </w:rPr>
              <w:tab/>
            </w:r>
            <w:r>
              <w:rPr>
                <w:noProof/>
                <w:webHidden/>
              </w:rPr>
              <w:fldChar w:fldCharType="begin"/>
            </w:r>
            <w:r>
              <w:rPr>
                <w:noProof/>
                <w:webHidden/>
              </w:rPr>
              <w:instrText xml:space="preserve"> PAGEREF _Toc373044903 \h </w:instrText>
            </w:r>
            <w:r>
              <w:rPr>
                <w:noProof/>
                <w:webHidden/>
              </w:rPr>
            </w:r>
            <w:r>
              <w:rPr>
                <w:noProof/>
                <w:webHidden/>
              </w:rPr>
              <w:fldChar w:fldCharType="separate"/>
            </w:r>
            <w:r w:rsidR="0045780A">
              <w:rPr>
                <w:noProof/>
                <w:webHidden/>
              </w:rPr>
              <w:t>4</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04" w:history="1">
            <w:r w:rsidRPr="008A68E7">
              <w:rPr>
                <w:rStyle w:val="Hyperlink"/>
                <w:noProof/>
              </w:rPr>
              <w:t>The Basics</w:t>
            </w:r>
            <w:r>
              <w:rPr>
                <w:noProof/>
                <w:webHidden/>
              </w:rPr>
              <w:tab/>
            </w:r>
            <w:r>
              <w:rPr>
                <w:noProof/>
                <w:webHidden/>
              </w:rPr>
              <w:fldChar w:fldCharType="begin"/>
            </w:r>
            <w:r>
              <w:rPr>
                <w:noProof/>
                <w:webHidden/>
              </w:rPr>
              <w:instrText xml:space="preserve"> PAGEREF _Toc373044904 \h </w:instrText>
            </w:r>
            <w:r>
              <w:rPr>
                <w:noProof/>
                <w:webHidden/>
              </w:rPr>
            </w:r>
            <w:r>
              <w:rPr>
                <w:noProof/>
                <w:webHidden/>
              </w:rPr>
              <w:fldChar w:fldCharType="separate"/>
            </w:r>
            <w:r w:rsidR="0045780A">
              <w:rPr>
                <w:noProof/>
                <w:webHidden/>
              </w:rPr>
              <w:t>4</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05" w:history="1">
            <w:r w:rsidRPr="008A68E7">
              <w:rPr>
                <w:rStyle w:val="Hyperlink"/>
                <w:noProof/>
              </w:rPr>
              <w:t>The Dynamo Interface</w:t>
            </w:r>
            <w:r>
              <w:rPr>
                <w:noProof/>
                <w:webHidden/>
              </w:rPr>
              <w:tab/>
            </w:r>
            <w:r>
              <w:rPr>
                <w:noProof/>
                <w:webHidden/>
              </w:rPr>
              <w:fldChar w:fldCharType="begin"/>
            </w:r>
            <w:r>
              <w:rPr>
                <w:noProof/>
                <w:webHidden/>
              </w:rPr>
              <w:instrText xml:space="preserve"> PAGEREF _Toc373044905 \h </w:instrText>
            </w:r>
            <w:r>
              <w:rPr>
                <w:noProof/>
                <w:webHidden/>
              </w:rPr>
            </w:r>
            <w:r>
              <w:rPr>
                <w:noProof/>
                <w:webHidden/>
              </w:rPr>
              <w:fldChar w:fldCharType="separate"/>
            </w:r>
            <w:r w:rsidR="0045780A">
              <w:rPr>
                <w:noProof/>
                <w:webHidden/>
              </w:rPr>
              <w:t>4</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06" w:history="1">
            <w:r w:rsidRPr="008A68E7">
              <w:rPr>
                <w:rStyle w:val="Hyperlink"/>
                <w:noProof/>
                <w:lang w:val="en-US" w:eastAsia="en-US"/>
              </w:rPr>
              <w:t>A. Pulldown Menus</w:t>
            </w:r>
            <w:r>
              <w:rPr>
                <w:noProof/>
                <w:webHidden/>
              </w:rPr>
              <w:tab/>
            </w:r>
            <w:r>
              <w:rPr>
                <w:noProof/>
                <w:webHidden/>
              </w:rPr>
              <w:fldChar w:fldCharType="begin"/>
            </w:r>
            <w:r>
              <w:rPr>
                <w:noProof/>
                <w:webHidden/>
              </w:rPr>
              <w:instrText xml:space="preserve"> PAGEREF _Toc373044906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07" w:history="1">
            <w:r w:rsidRPr="008A68E7">
              <w:rPr>
                <w:rStyle w:val="Hyperlink"/>
                <w:noProof/>
                <w:lang w:val="en-US" w:eastAsia="en-US"/>
              </w:rPr>
              <w:t>B. Search Bar</w:t>
            </w:r>
            <w:r>
              <w:rPr>
                <w:noProof/>
                <w:webHidden/>
              </w:rPr>
              <w:tab/>
            </w:r>
            <w:r>
              <w:rPr>
                <w:noProof/>
                <w:webHidden/>
              </w:rPr>
              <w:fldChar w:fldCharType="begin"/>
            </w:r>
            <w:r>
              <w:rPr>
                <w:noProof/>
                <w:webHidden/>
              </w:rPr>
              <w:instrText xml:space="preserve"> PAGEREF _Toc373044907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08" w:history="1">
            <w:r w:rsidRPr="008A68E7">
              <w:rPr>
                <w:rStyle w:val="Hyperlink"/>
                <w:noProof/>
                <w:lang w:val="en-US" w:eastAsia="en-US"/>
              </w:rPr>
              <w:t>C. Node Library</w:t>
            </w:r>
            <w:r>
              <w:rPr>
                <w:noProof/>
                <w:webHidden/>
              </w:rPr>
              <w:tab/>
            </w:r>
            <w:r>
              <w:rPr>
                <w:noProof/>
                <w:webHidden/>
              </w:rPr>
              <w:fldChar w:fldCharType="begin"/>
            </w:r>
            <w:r>
              <w:rPr>
                <w:noProof/>
                <w:webHidden/>
              </w:rPr>
              <w:instrText xml:space="preserve"> PAGEREF _Toc373044908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09" w:history="1">
            <w:r w:rsidRPr="008A68E7">
              <w:rPr>
                <w:rStyle w:val="Hyperlink"/>
                <w:noProof/>
                <w:lang w:val="en-US" w:eastAsia="en-US"/>
              </w:rPr>
              <w:t>D. Workspace</w:t>
            </w:r>
            <w:r>
              <w:rPr>
                <w:noProof/>
                <w:webHidden/>
              </w:rPr>
              <w:tab/>
            </w:r>
            <w:r>
              <w:rPr>
                <w:noProof/>
                <w:webHidden/>
              </w:rPr>
              <w:fldChar w:fldCharType="begin"/>
            </w:r>
            <w:r>
              <w:rPr>
                <w:noProof/>
                <w:webHidden/>
              </w:rPr>
              <w:instrText xml:space="preserve"> PAGEREF _Toc373044909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0" w:history="1">
            <w:r w:rsidRPr="008A68E7">
              <w:rPr>
                <w:rStyle w:val="Hyperlink"/>
                <w:noProof/>
                <w:lang w:val="en-US" w:eastAsia="en-US"/>
              </w:rPr>
              <w:t>E. Execution Bar</w:t>
            </w:r>
            <w:r>
              <w:rPr>
                <w:noProof/>
                <w:webHidden/>
              </w:rPr>
              <w:tab/>
            </w:r>
            <w:r>
              <w:rPr>
                <w:noProof/>
                <w:webHidden/>
              </w:rPr>
              <w:fldChar w:fldCharType="begin"/>
            </w:r>
            <w:r>
              <w:rPr>
                <w:noProof/>
                <w:webHidden/>
              </w:rPr>
              <w:instrText xml:space="preserve"> PAGEREF _Toc373044910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11" w:history="1">
            <w:r w:rsidRPr="008A68E7">
              <w:rPr>
                <w:rStyle w:val="Hyperlink"/>
                <w:noProof/>
              </w:rPr>
              <w:t>Concepts, Definitions, Terminology</w:t>
            </w:r>
            <w:r>
              <w:rPr>
                <w:noProof/>
                <w:webHidden/>
              </w:rPr>
              <w:tab/>
            </w:r>
            <w:r>
              <w:rPr>
                <w:noProof/>
                <w:webHidden/>
              </w:rPr>
              <w:fldChar w:fldCharType="begin"/>
            </w:r>
            <w:r>
              <w:rPr>
                <w:noProof/>
                <w:webHidden/>
              </w:rPr>
              <w:instrText xml:space="preserve"> PAGEREF _Toc373044911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2" w:history="1">
            <w:r w:rsidRPr="008A68E7">
              <w:rPr>
                <w:rStyle w:val="Hyperlink"/>
                <w:noProof/>
                <w:lang w:val="en-US" w:eastAsia="en-US"/>
              </w:rPr>
              <w:t>Workspace</w:t>
            </w:r>
            <w:r>
              <w:rPr>
                <w:noProof/>
                <w:webHidden/>
              </w:rPr>
              <w:tab/>
            </w:r>
            <w:r>
              <w:rPr>
                <w:noProof/>
                <w:webHidden/>
              </w:rPr>
              <w:fldChar w:fldCharType="begin"/>
            </w:r>
            <w:r>
              <w:rPr>
                <w:noProof/>
                <w:webHidden/>
              </w:rPr>
              <w:instrText xml:space="preserve"> PAGEREF _Toc373044912 \h </w:instrText>
            </w:r>
            <w:r>
              <w:rPr>
                <w:noProof/>
                <w:webHidden/>
              </w:rPr>
            </w:r>
            <w:r>
              <w:rPr>
                <w:noProof/>
                <w:webHidden/>
              </w:rPr>
              <w:fldChar w:fldCharType="separate"/>
            </w:r>
            <w:r w:rsidR="0045780A">
              <w:rPr>
                <w:noProof/>
                <w:webHidden/>
              </w:rPr>
              <w:t>5</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3" w:history="1">
            <w:r w:rsidRPr="008A68E7">
              <w:rPr>
                <w:rStyle w:val="Hyperlink"/>
                <w:noProof/>
                <w:lang w:val="en-US" w:eastAsia="en-US"/>
              </w:rPr>
              <w:t>Nodes</w:t>
            </w:r>
            <w:r>
              <w:rPr>
                <w:noProof/>
                <w:webHidden/>
              </w:rPr>
              <w:tab/>
            </w:r>
            <w:r>
              <w:rPr>
                <w:noProof/>
                <w:webHidden/>
              </w:rPr>
              <w:fldChar w:fldCharType="begin"/>
            </w:r>
            <w:r>
              <w:rPr>
                <w:noProof/>
                <w:webHidden/>
              </w:rPr>
              <w:instrText xml:space="preserve"> PAGEREF _Toc373044913 \h </w:instrText>
            </w:r>
            <w:r>
              <w:rPr>
                <w:noProof/>
                <w:webHidden/>
              </w:rPr>
            </w:r>
            <w:r>
              <w:rPr>
                <w:noProof/>
                <w:webHidden/>
              </w:rPr>
              <w:fldChar w:fldCharType="separate"/>
            </w:r>
            <w:r w:rsidR="0045780A">
              <w:rPr>
                <w:noProof/>
                <w:webHidden/>
              </w:rPr>
              <w:t>6</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4" w:history="1">
            <w:r w:rsidRPr="008A68E7">
              <w:rPr>
                <w:rStyle w:val="Hyperlink"/>
                <w:noProof/>
                <w:lang w:val="en-US" w:eastAsia="en-US"/>
              </w:rPr>
              <w:t>Wires</w:t>
            </w:r>
            <w:r>
              <w:rPr>
                <w:noProof/>
                <w:webHidden/>
              </w:rPr>
              <w:tab/>
            </w:r>
            <w:r>
              <w:rPr>
                <w:noProof/>
                <w:webHidden/>
              </w:rPr>
              <w:fldChar w:fldCharType="begin"/>
            </w:r>
            <w:r>
              <w:rPr>
                <w:noProof/>
                <w:webHidden/>
              </w:rPr>
              <w:instrText xml:space="preserve"> PAGEREF _Toc373044914 \h </w:instrText>
            </w:r>
            <w:r>
              <w:rPr>
                <w:noProof/>
                <w:webHidden/>
              </w:rPr>
            </w:r>
            <w:r>
              <w:rPr>
                <w:noProof/>
                <w:webHidden/>
              </w:rPr>
              <w:fldChar w:fldCharType="separate"/>
            </w:r>
            <w:r w:rsidR="0045780A">
              <w:rPr>
                <w:noProof/>
                <w:webHidden/>
              </w:rPr>
              <w:t>7</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5" w:history="1">
            <w:r w:rsidRPr="008A68E7">
              <w:rPr>
                <w:rStyle w:val="Hyperlink"/>
                <w:noProof/>
                <w:lang w:val="en-US" w:eastAsia="en-US"/>
              </w:rPr>
              <w:t>Ports</w:t>
            </w:r>
            <w:r>
              <w:rPr>
                <w:noProof/>
                <w:webHidden/>
              </w:rPr>
              <w:tab/>
            </w:r>
            <w:r>
              <w:rPr>
                <w:noProof/>
                <w:webHidden/>
              </w:rPr>
              <w:fldChar w:fldCharType="begin"/>
            </w:r>
            <w:r>
              <w:rPr>
                <w:noProof/>
                <w:webHidden/>
              </w:rPr>
              <w:instrText xml:space="preserve"> PAGEREF _Toc373044915 \h </w:instrText>
            </w:r>
            <w:r>
              <w:rPr>
                <w:noProof/>
                <w:webHidden/>
              </w:rPr>
            </w:r>
            <w:r>
              <w:rPr>
                <w:noProof/>
                <w:webHidden/>
              </w:rPr>
              <w:fldChar w:fldCharType="separate"/>
            </w:r>
            <w:r w:rsidR="0045780A">
              <w:rPr>
                <w:noProof/>
                <w:webHidden/>
              </w:rPr>
              <w:t>7</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6" w:history="1">
            <w:r w:rsidRPr="008A68E7">
              <w:rPr>
                <w:rStyle w:val="Hyperlink"/>
                <w:noProof/>
                <w:lang w:val="en-US" w:eastAsia="en-US"/>
              </w:rPr>
              <w:t>Program Flow</w:t>
            </w:r>
            <w:r>
              <w:rPr>
                <w:noProof/>
                <w:webHidden/>
              </w:rPr>
              <w:tab/>
            </w:r>
            <w:r>
              <w:rPr>
                <w:noProof/>
                <w:webHidden/>
              </w:rPr>
              <w:fldChar w:fldCharType="begin"/>
            </w:r>
            <w:r>
              <w:rPr>
                <w:noProof/>
                <w:webHidden/>
              </w:rPr>
              <w:instrText xml:space="preserve"> PAGEREF _Toc373044916 \h </w:instrText>
            </w:r>
            <w:r>
              <w:rPr>
                <w:noProof/>
                <w:webHidden/>
              </w:rPr>
            </w:r>
            <w:r>
              <w:rPr>
                <w:noProof/>
                <w:webHidden/>
              </w:rPr>
              <w:fldChar w:fldCharType="separate"/>
            </w:r>
            <w:r w:rsidR="0045780A">
              <w:rPr>
                <w:noProof/>
                <w:webHidden/>
              </w:rPr>
              <w:t>7</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7" w:history="1">
            <w:r w:rsidRPr="008A68E7">
              <w:rPr>
                <w:rStyle w:val="Hyperlink"/>
                <w:noProof/>
                <w:lang w:val="en-US" w:eastAsia="en-US"/>
              </w:rPr>
              <w:t>Directionality of Execution</w:t>
            </w:r>
            <w:r>
              <w:rPr>
                <w:noProof/>
                <w:webHidden/>
              </w:rPr>
              <w:tab/>
            </w:r>
            <w:r>
              <w:rPr>
                <w:noProof/>
                <w:webHidden/>
              </w:rPr>
              <w:fldChar w:fldCharType="begin"/>
            </w:r>
            <w:r>
              <w:rPr>
                <w:noProof/>
                <w:webHidden/>
              </w:rPr>
              <w:instrText xml:space="preserve"> PAGEREF _Toc373044917 \h </w:instrText>
            </w:r>
            <w:r>
              <w:rPr>
                <w:noProof/>
                <w:webHidden/>
              </w:rPr>
            </w:r>
            <w:r>
              <w:rPr>
                <w:noProof/>
                <w:webHidden/>
              </w:rPr>
              <w:fldChar w:fldCharType="separate"/>
            </w:r>
            <w:r w:rsidR="0045780A">
              <w:rPr>
                <w:noProof/>
                <w:webHidden/>
              </w:rPr>
              <w:t>8</w:t>
            </w:r>
            <w:r>
              <w:rPr>
                <w:noProof/>
                <w:webHidden/>
              </w:rPr>
              <w:fldChar w:fldCharType="end"/>
            </w:r>
          </w:hyperlink>
        </w:p>
        <w:p w:rsidR="00C0723A" w:rsidRDefault="00C0723A">
          <w:pPr>
            <w:pStyle w:val="TOC3"/>
            <w:tabs>
              <w:tab w:val="right" w:leader="dot" w:pos="8630"/>
            </w:tabs>
            <w:rPr>
              <w:rFonts w:asciiTheme="minorHAnsi" w:eastAsiaTheme="minorEastAsia" w:hAnsiTheme="minorHAnsi" w:cstheme="minorBidi"/>
              <w:noProof/>
              <w:szCs w:val="22"/>
              <w:lang w:val="en-US" w:eastAsia="en-US"/>
            </w:rPr>
          </w:pPr>
          <w:hyperlink w:anchor="_Toc373044918" w:history="1">
            <w:r w:rsidRPr="008A68E7">
              <w:rPr>
                <w:rStyle w:val="Hyperlink"/>
                <w:noProof/>
                <w:lang w:val="en-US" w:eastAsia="en-US"/>
              </w:rPr>
              <w:t>Custom Nodes</w:t>
            </w:r>
            <w:r>
              <w:rPr>
                <w:noProof/>
                <w:webHidden/>
              </w:rPr>
              <w:tab/>
            </w:r>
            <w:r>
              <w:rPr>
                <w:noProof/>
                <w:webHidden/>
              </w:rPr>
              <w:fldChar w:fldCharType="begin"/>
            </w:r>
            <w:r>
              <w:rPr>
                <w:noProof/>
                <w:webHidden/>
              </w:rPr>
              <w:instrText xml:space="preserve"> PAGEREF _Toc373044918 \h </w:instrText>
            </w:r>
            <w:r>
              <w:rPr>
                <w:noProof/>
                <w:webHidden/>
              </w:rPr>
            </w:r>
            <w:r>
              <w:rPr>
                <w:noProof/>
                <w:webHidden/>
              </w:rPr>
              <w:fldChar w:fldCharType="separate"/>
            </w:r>
            <w:r w:rsidR="0045780A">
              <w:rPr>
                <w:noProof/>
                <w:webHidden/>
              </w:rPr>
              <w:t>8</w:t>
            </w:r>
            <w:r>
              <w:rPr>
                <w:noProof/>
                <w:webHidden/>
              </w:rPr>
              <w:fldChar w:fldCharType="end"/>
            </w:r>
          </w:hyperlink>
        </w:p>
        <w:p w:rsidR="00C0723A" w:rsidRDefault="00C0723A">
          <w:pPr>
            <w:pStyle w:val="TOC1"/>
            <w:tabs>
              <w:tab w:val="right" w:leader="dot" w:pos="8630"/>
            </w:tabs>
            <w:rPr>
              <w:rFonts w:asciiTheme="minorHAnsi" w:eastAsiaTheme="minorEastAsia" w:hAnsiTheme="minorHAnsi" w:cstheme="minorBidi"/>
              <w:noProof/>
              <w:szCs w:val="22"/>
              <w:lang w:val="en-US" w:eastAsia="en-US"/>
            </w:rPr>
          </w:pPr>
          <w:hyperlink w:anchor="_Toc373044919" w:history="1">
            <w:r w:rsidRPr="008A68E7">
              <w:rPr>
                <w:rStyle w:val="Hyperlink"/>
                <w:noProof/>
              </w:rPr>
              <w:t>Examples</w:t>
            </w:r>
            <w:r>
              <w:rPr>
                <w:noProof/>
                <w:webHidden/>
              </w:rPr>
              <w:tab/>
            </w:r>
            <w:r>
              <w:rPr>
                <w:noProof/>
                <w:webHidden/>
              </w:rPr>
              <w:fldChar w:fldCharType="begin"/>
            </w:r>
            <w:r>
              <w:rPr>
                <w:noProof/>
                <w:webHidden/>
              </w:rPr>
              <w:instrText xml:space="preserve"> PAGEREF _Toc373044919 \h </w:instrText>
            </w:r>
            <w:r>
              <w:rPr>
                <w:noProof/>
                <w:webHidden/>
              </w:rPr>
            </w:r>
            <w:r>
              <w:rPr>
                <w:noProof/>
                <w:webHidden/>
              </w:rPr>
              <w:fldChar w:fldCharType="separate"/>
            </w:r>
            <w:r w:rsidR="0045780A">
              <w:rPr>
                <w:noProof/>
                <w:webHidden/>
              </w:rPr>
              <w:t>9</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0" w:history="1">
            <w:r w:rsidRPr="008A68E7">
              <w:rPr>
                <w:rStyle w:val="Hyperlink"/>
                <w:noProof/>
              </w:rPr>
              <w:t>Create a Point, or “Hello World!” In Dynamo</w:t>
            </w:r>
            <w:r>
              <w:rPr>
                <w:noProof/>
                <w:webHidden/>
              </w:rPr>
              <w:tab/>
            </w:r>
            <w:r>
              <w:rPr>
                <w:noProof/>
                <w:webHidden/>
              </w:rPr>
              <w:fldChar w:fldCharType="begin"/>
            </w:r>
            <w:r>
              <w:rPr>
                <w:noProof/>
                <w:webHidden/>
              </w:rPr>
              <w:instrText xml:space="preserve"> PAGEREF _Toc373044920 \h </w:instrText>
            </w:r>
            <w:r>
              <w:rPr>
                <w:noProof/>
                <w:webHidden/>
              </w:rPr>
            </w:r>
            <w:r>
              <w:rPr>
                <w:noProof/>
                <w:webHidden/>
              </w:rPr>
              <w:fldChar w:fldCharType="separate"/>
            </w:r>
            <w:r w:rsidR="0045780A">
              <w:rPr>
                <w:noProof/>
                <w:webHidden/>
              </w:rPr>
              <w:t>10</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1" w:history="1">
            <w:r w:rsidRPr="008A68E7">
              <w:rPr>
                <w:rStyle w:val="Hyperlink"/>
                <w:noProof/>
              </w:rPr>
              <w:t>Placing Families with Sequences, Ranges, Lines and Grids</w:t>
            </w:r>
            <w:r>
              <w:rPr>
                <w:noProof/>
                <w:webHidden/>
              </w:rPr>
              <w:tab/>
            </w:r>
            <w:r>
              <w:rPr>
                <w:noProof/>
                <w:webHidden/>
              </w:rPr>
              <w:fldChar w:fldCharType="begin"/>
            </w:r>
            <w:r>
              <w:rPr>
                <w:noProof/>
                <w:webHidden/>
              </w:rPr>
              <w:instrText xml:space="preserve"> PAGEREF _Toc373044921 \h </w:instrText>
            </w:r>
            <w:r>
              <w:rPr>
                <w:noProof/>
                <w:webHidden/>
              </w:rPr>
            </w:r>
            <w:r>
              <w:rPr>
                <w:noProof/>
                <w:webHidden/>
              </w:rPr>
              <w:fldChar w:fldCharType="separate"/>
            </w:r>
            <w:r w:rsidR="0045780A">
              <w:rPr>
                <w:noProof/>
                <w:webHidden/>
              </w:rPr>
              <w:t>14</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2" w:history="1">
            <w:r w:rsidRPr="008A68E7">
              <w:rPr>
                <w:rStyle w:val="Hyperlink"/>
                <w:noProof/>
              </w:rPr>
              <w:t>Nested Lists and Basic Data Management</w:t>
            </w:r>
            <w:r>
              <w:rPr>
                <w:noProof/>
                <w:webHidden/>
              </w:rPr>
              <w:tab/>
            </w:r>
            <w:r>
              <w:rPr>
                <w:noProof/>
                <w:webHidden/>
              </w:rPr>
              <w:fldChar w:fldCharType="begin"/>
            </w:r>
            <w:r>
              <w:rPr>
                <w:noProof/>
                <w:webHidden/>
              </w:rPr>
              <w:instrText xml:space="preserve"> PAGEREF _Toc373044922 \h </w:instrText>
            </w:r>
            <w:r>
              <w:rPr>
                <w:noProof/>
                <w:webHidden/>
              </w:rPr>
            </w:r>
            <w:r>
              <w:rPr>
                <w:noProof/>
                <w:webHidden/>
              </w:rPr>
              <w:fldChar w:fldCharType="separate"/>
            </w:r>
            <w:r w:rsidR="0045780A">
              <w:rPr>
                <w:noProof/>
                <w:webHidden/>
              </w:rPr>
              <w:t>19</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3" w:history="1">
            <w:r w:rsidRPr="008A68E7">
              <w:rPr>
                <w:rStyle w:val="Hyperlink"/>
                <w:noProof/>
              </w:rPr>
              <w:t>Advanced Family Placement:  Adaptive Components</w:t>
            </w:r>
            <w:r>
              <w:rPr>
                <w:noProof/>
                <w:webHidden/>
              </w:rPr>
              <w:tab/>
            </w:r>
            <w:r>
              <w:rPr>
                <w:noProof/>
                <w:webHidden/>
              </w:rPr>
              <w:fldChar w:fldCharType="begin"/>
            </w:r>
            <w:r>
              <w:rPr>
                <w:noProof/>
                <w:webHidden/>
              </w:rPr>
              <w:instrText xml:space="preserve"> PAGEREF _Toc373044923 \h </w:instrText>
            </w:r>
            <w:r>
              <w:rPr>
                <w:noProof/>
                <w:webHidden/>
              </w:rPr>
            </w:r>
            <w:r>
              <w:rPr>
                <w:noProof/>
                <w:webHidden/>
              </w:rPr>
              <w:fldChar w:fldCharType="separate"/>
            </w:r>
            <w:r w:rsidR="0045780A">
              <w:rPr>
                <w:noProof/>
                <w:webHidden/>
              </w:rPr>
              <w:t>22</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4" w:history="1">
            <w:r w:rsidRPr="008A68E7">
              <w:rPr>
                <w:rStyle w:val="Hyperlink"/>
                <w:noProof/>
              </w:rPr>
              <w:t>Get and Set Family Instance Parameters</w:t>
            </w:r>
            <w:r>
              <w:rPr>
                <w:noProof/>
                <w:webHidden/>
              </w:rPr>
              <w:tab/>
            </w:r>
            <w:r>
              <w:rPr>
                <w:noProof/>
                <w:webHidden/>
              </w:rPr>
              <w:fldChar w:fldCharType="begin"/>
            </w:r>
            <w:r>
              <w:rPr>
                <w:noProof/>
                <w:webHidden/>
              </w:rPr>
              <w:instrText xml:space="preserve"> PAGEREF _Toc373044924 \h </w:instrText>
            </w:r>
            <w:r>
              <w:rPr>
                <w:noProof/>
                <w:webHidden/>
              </w:rPr>
            </w:r>
            <w:r>
              <w:rPr>
                <w:noProof/>
                <w:webHidden/>
              </w:rPr>
              <w:fldChar w:fldCharType="separate"/>
            </w:r>
            <w:r w:rsidR="0045780A">
              <w:rPr>
                <w:noProof/>
                <w:webHidden/>
              </w:rPr>
              <w:t>26</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5" w:history="1">
            <w:r w:rsidRPr="008A68E7">
              <w:rPr>
                <w:rStyle w:val="Hyperlink"/>
                <w:noProof/>
              </w:rPr>
              <w:t>Basic Math with the Formula Node</w:t>
            </w:r>
            <w:r>
              <w:rPr>
                <w:noProof/>
                <w:webHidden/>
              </w:rPr>
              <w:tab/>
            </w:r>
            <w:r>
              <w:rPr>
                <w:noProof/>
                <w:webHidden/>
              </w:rPr>
              <w:fldChar w:fldCharType="begin"/>
            </w:r>
            <w:r>
              <w:rPr>
                <w:noProof/>
                <w:webHidden/>
              </w:rPr>
              <w:instrText xml:space="preserve"> PAGEREF _Toc373044925 \h </w:instrText>
            </w:r>
            <w:r>
              <w:rPr>
                <w:noProof/>
                <w:webHidden/>
              </w:rPr>
            </w:r>
            <w:r>
              <w:rPr>
                <w:noProof/>
                <w:webHidden/>
              </w:rPr>
              <w:fldChar w:fldCharType="separate"/>
            </w:r>
            <w:r w:rsidR="0045780A">
              <w:rPr>
                <w:noProof/>
                <w:webHidden/>
              </w:rPr>
              <w:t>28</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6" w:history="1">
            <w:r w:rsidRPr="008A68E7">
              <w:rPr>
                <w:rStyle w:val="Hyperlink"/>
                <w:noProof/>
              </w:rPr>
              <w:t>Color</w:t>
            </w:r>
            <w:r>
              <w:rPr>
                <w:noProof/>
                <w:webHidden/>
              </w:rPr>
              <w:tab/>
            </w:r>
            <w:r>
              <w:rPr>
                <w:noProof/>
                <w:webHidden/>
              </w:rPr>
              <w:fldChar w:fldCharType="begin"/>
            </w:r>
            <w:r>
              <w:rPr>
                <w:noProof/>
                <w:webHidden/>
              </w:rPr>
              <w:instrText xml:space="preserve"> PAGEREF _Toc373044926 \h </w:instrText>
            </w:r>
            <w:r>
              <w:rPr>
                <w:noProof/>
                <w:webHidden/>
              </w:rPr>
            </w:r>
            <w:r>
              <w:rPr>
                <w:noProof/>
                <w:webHidden/>
              </w:rPr>
              <w:fldChar w:fldCharType="separate"/>
            </w:r>
            <w:r w:rsidR="0045780A">
              <w:rPr>
                <w:noProof/>
                <w:webHidden/>
              </w:rPr>
              <w:t>32</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7" w:history="1">
            <w:r w:rsidRPr="008A68E7">
              <w:rPr>
                <w:rStyle w:val="Hyperlink"/>
                <w:noProof/>
              </w:rPr>
              <w:t>Data Interop</w:t>
            </w:r>
            <w:r>
              <w:rPr>
                <w:noProof/>
                <w:webHidden/>
              </w:rPr>
              <w:tab/>
            </w:r>
            <w:r>
              <w:rPr>
                <w:noProof/>
                <w:webHidden/>
              </w:rPr>
              <w:fldChar w:fldCharType="begin"/>
            </w:r>
            <w:r>
              <w:rPr>
                <w:noProof/>
                <w:webHidden/>
              </w:rPr>
              <w:instrText xml:space="preserve"> PAGEREF _Toc373044927 \h </w:instrText>
            </w:r>
            <w:r>
              <w:rPr>
                <w:noProof/>
                <w:webHidden/>
              </w:rPr>
            </w:r>
            <w:r>
              <w:rPr>
                <w:noProof/>
                <w:webHidden/>
              </w:rPr>
              <w:fldChar w:fldCharType="separate"/>
            </w:r>
            <w:r w:rsidR="0045780A">
              <w:rPr>
                <w:noProof/>
                <w:webHidden/>
              </w:rPr>
              <w:t>36</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8" w:history="1">
            <w:r w:rsidRPr="008A68E7">
              <w:rPr>
                <w:rStyle w:val="Hyperlink"/>
                <w:noProof/>
              </w:rPr>
              <w:t>Attractor Pattern</w:t>
            </w:r>
            <w:r>
              <w:rPr>
                <w:noProof/>
                <w:webHidden/>
              </w:rPr>
              <w:tab/>
            </w:r>
            <w:r>
              <w:rPr>
                <w:noProof/>
                <w:webHidden/>
              </w:rPr>
              <w:fldChar w:fldCharType="begin"/>
            </w:r>
            <w:r>
              <w:rPr>
                <w:noProof/>
                <w:webHidden/>
              </w:rPr>
              <w:instrText xml:space="preserve"> PAGEREF _Toc373044928 \h </w:instrText>
            </w:r>
            <w:r>
              <w:rPr>
                <w:noProof/>
                <w:webHidden/>
              </w:rPr>
            </w:r>
            <w:r>
              <w:rPr>
                <w:noProof/>
                <w:webHidden/>
              </w:rPr>
              <w:fldChar w:fldCharType="separate"/>
            </w:r>
            <w:r w:rsidR="0045780A">
              <w:rPr>
                <w:noProof/>
                <w:webHidden/>
              </w:rPr>
              <w:t>42</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29" w:history="1">
            <w:r w:rsidRPr="008A68E7">
              <w:rPr>
                <w:rStyle w:val="Hyperlink"/>
                <w:noProof/>
              </w:rPr>
              <w:t>Python:  Script a Sine Wave</w:t>
            </w:r>
            <w:r>
              <w:rPr>
                <w:noProof/>
                <w:webHidden/>
              </w:rPr>
              <w:tab/>
            </w:r>
            <w:r>
              <w:rPr>
                <w:noProof/>
                <w:webHidden/>
              </w:rPr>
              <w:fldChar w:fldCharType="begin"/>
            </w:r>
            <w:r>
              <w:rPr>
                <w:noProof/>
                <w:webHidden/>
              </w:rPr>
              <w:instrText xml:space="preserve"> PAGEREF _Toc373044929 \h </w:instrText>
            </w:r>
            <w:r>
              <w:rPr>
                <w:noProof/>
                <w:webHidden/>
              </w:rPr>
            </w:r>
            <w:r>
              <w:rPr>
                <w:noProof/>
                <w:webHidden/>
              </w:rPr>
              <w:fldChar w:fldCharType="separate"/>
            </w:r>
            <w:r w:rsidR="0045780A">
              <w:rPr>
                <w:noProof/>
                <w:webHidden/>
              </w:rPr>
              <w:t>46</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30" w:history="1">
            <w:r w:rsidRPr="008A68E7">
              <w:rPr>
                <w:rStyle w:val="Hyperlink"/>
                <w:noProof/>
              </w:rPr>
              <w:t>Sharing and Reusing Algorithms with the Package Manager</w:t>
            </w:r>
            <w:r>
              <w:rPr>
                <w:noProof/>
                <w:webHidden/>
              </w:rPr>
              <w:tab/>
            </w:r>
            <w:r>
              <w:rPr>
                <w:noProof/>
                <w:webHidden/>
              </w:rPr>
              <w:fldChar w:fldCharType="begin"/>
            </w:r>
            <w:r>
              <w:rPr>
                <w:noProof/>
                <w:webHidden/>
              </w:rPr>
              <w:instrText xml:space="preserve"> PAGEREF _Toc373044930 \h </w:instrText>
            </w:r>
            <w:r>
              <w:rPr>
                <w:noProof/>
                <w:webHidden/>
              </w:rPr>
            </w:r>
            <w:r>
              <w:rPr>
                <w:noProof/>
                <w:webHidden/>
              </w:rPr>
              <w:fldChar w:fldCharType="separate"/>
            </w:r>
            <w:r w:rsidR="0045780A">
              <w:rPr>
                <w:noProof/>
                <w:webHidden/>
              </w:rPr>
              <w:t>50</w:t>
            </w:r>
            <w:r>
              <w:rPr>
                <w:noProof/>
                <w:webHidden/>
              </w:rPr>
              <w:fldChar w:fldCharType="end"/>
            </w:r>
          </w:hyperlink>
        </w:p>
        <w:p w:rsidR="00C0723A" w:rsidRDefault="00C0723A">
          <w:pPr>
            <w:pStyle w:val="TOC2"/>
            <w:tabs>
              <w:tab w:val="right" w:leader="dot" w:pos="8630"/>
            </w:tabs>
            <w:rPr>
              <w:rFonts w:asciiTheme="minorHAnsi" w:eastAsiaTheme="minorEastAsia" w:hAnsiTheme="minorHAnsi" w:cstheme="minorBidi"/>
              <w:noProof/>
              <w:szCs w:val="22"/>
              <w:lang w:val="en-US" w:eastAsia="en-US"/>
            </w:rPr>
          </w:pPr>
          <w:hyperlink w:anchor="_Toc373044931" w:history="1">
            <w:r w:rsidRPr="008A68E7">
              <w:rPr>
                <w:rStyle w:val="Hyperlink"/>
                <w:noProof/>
              </w:rPr>
              <w:t>Many More Examples</w:t>
            </w:r>
            <w:r>
              <w:rPr>
                <w:noProof/>
                <w:webHidden/>
              </w:rPr>
              <w:tab/>
            </w:r>
            <w:r>
              <w:rPr>
                <w:noProof/>
                <w:webHidden/>
              </w:rPr>
              <w:fldChar w:fldCharType="begin"/>
            </w:r>
            <w:r>
              <w:rPr>
                <w:noProof/>
                <w:webHidden/>
              </w:rPr>
              <w:instrText xml:space="preserve"> PAGEREF _Toc373044931 \h </w:instrText>
            </w:r>
            <w:r>
              <w:rPr>
                <w:noProof/>
                <w:webHidden/>
              </w:rPr>
            </w:r>
            <w:r>
              <w:rPr>
                <w:noProof/>
                <w:webHidden/>
              </w:rPr>
              <w:fldChar w:fldCharType="separate"/>
            </w:r>
            <w:r w:rsidR="0045780A">
              <w:rPr>
                <w:noProof/>
                <w:webHidden/>
              </w:rPr>
              <w:t>55</w:t>
            </w:r>
            <w:r>
              <w:rPr>
                <w:noProof/>
                <w:webHidden/>
              </w:rPr>
              <w:fldChar w:fldCharType="end"/>
            </w:r>
          </w:hyperlink>
        </w:p>
        <w:p w:rsidR="00C0723A" w:rsidRDefault="00C0723A">
          <w:pPr>
            <w:pStyle w:val="TOC1"/>
            <w:tabs>
              <w:tab w:val="right" w:leader="dot" w:pos="8630"/>
            </w:tabs>
            <w:rPr>
              <w:rFonts w:asciiTheme="minorHAnsi" w:eastAsiaTheme="minorEastAsia" w:hAnsiTheme="minorHAnsi" w:cstheme="minorBidi"/>
              <w:noProof/>
              <w:szCs w:val="22"/>
              <w:lang w:val="en-US" w:eastAsia="en-US"/>
            </w:rPr>
          </w:pPr>
          <w:hyperlink w:anchor="_Toc373044932" w:history="1">
            <w:r w:rsidRPr="008A68E7">
              <w:rPr>
                <w:rStyle w:val="Hyperlink"/>
                <w:noProof/>
              </w:rPr>
              <w:t>What Else Can Dynamo Do?</w:t>
            </w:r>
            <w:r>
              <w:rPr>
                <w:noProof/>
                <w:webHidden/>
              </w:rPr>
              <w:tab/>
            </w:r>
            <w:r>
              <w:rPr>
                <w:noProof/>
                <w:webHidden/>
              </w:rPr>
              <w:fldChar w:fldCharType="begin"/>
            </w:r>
            <w:r>
              <w:rPr>
                <w:noProof/>
                <w:webHidden/>
              </w:rPr>
              <w:instrText xml:space="preserve"> PAGEREF _Toc373044932 \h </w:instrText>
            </w:r>
            <w:r>
              <w:rPr>
                <w:noProof/>
                <w:webHidden/>
              </w:rPr>
            </w:r>
            <w:r>
              <w:rPr>
                <w:noProof/>
                <w:webHidden/>
              </w:rPr>
              <w:fldChar w:fldCharType="separate"/>
            </w:r>
            <w:r w:rsidR="0045780A">
              <w:rPr>
                <w:noProof/>
                <w:webHidden/>
              </w:rPr>
              <w:t>55</w:t>
            </w:r>
            <w:r>
              <w:rPr>
                <w:noProof/>
                <w:webHidden/>
              </w:rPr>
              <w:fldChar w:fldCharType="end"/>
            </w:r>
          </w:hyperlink>
        </w:p>
        <w:p w:rsidR="00C0723A" w:rsidRDefault="00C0723A">
          <w:pPr>
            <w:pStyle w:val="TOC1"/>
            <w:tabs>
              <w:tab w:val="right" w:leader="dot" w:pos="8630"/>
            </w:tabs>
            <w:rPr>
              <w:rFonts w:asciiTheme="minorHAnsi" w:eastAsiaTheme="minorEastAsia" w:hAnsiTheme="minorHAnsi" w:cstheme="minorBidi"/>
              <w:noProof/>
              <w:szCs w:val="22"/>
              <w:lang w:val="en-US" w:eastAsia="en-US"/>
            </w:rPr>
          </w:pPr>
          <w:hyperlink w:anchor="_Toc373044933" w:history="1">
            <w:r w:rsidRPr="008A68E7">
              <w:rPr>
                <w:rStyle w:val="Hyperlink"/>
                <w:noProof/>
              </w:rPr>
              <w:t>Where to Learn More about Dynamo</w:t>
            </w:r>
            <w:r>
              <w:rPr>
                <w:noProof/>
                <w:webHidden/>
              </w:rPr>
              <w:tab/>
            </w:r>
            <w:r>
              <w:rPr>
                <w:noProof/>
                <w:webHidden/>
              </w:rPr>
              <w:fldChar w:fldCharType="begin"/>
            </w:r>
            <w:r>
              <w:rPr>
                <w:noProof/>
                <w:webHidden/>
              </w:rPr>
              <w:instrText xml:space="preserve"> PAGEREF _Toc373044933 \h </w:instrText>
            </w:r>
            <w:r>
              <w:rPr>
                <w:noProof/>
                <w:webHidden/>
              </w:rPr>
            </w:r>
            <w:r>
              <w:rPr>
                <w:noProof/>
                <w:webHidden/>
              </w:rPr>
              <w:fldChar w:fldCharType="separate"/>
            </w:r>
            <w:r w:rsidR="0045780A">
              <w:rPr>
                <w:noProof/>
                <w:webHidden/>
              </w:rPr>
              <w:t>56</w:t>
            </w:r>
            <w:r>
              <w:rPr>
                <w:noProof/>
                <w:webHidden/>
              </w:rPr>
              <w:fldChar w:fldCharType="end"/>
            </w:r>
          </w:hyperlink>
        </w:p>
        <w:p w:rsidR="001E7D42" w:rsidRDefault="001E7D42">
          <w:r>
            <w:rPr>
              <w:b/>
              <w:bCs/>
              <w:noProof/>
            </w:rPr>
            <w:fldChar w:fldCharType="end"/>
          </w:r>
        </w:p>
      </w:sdtContent>
    </w:sdt>
    <w:p w:rsidR="001E7D42" w:rsidRDefault="001E7D42">
      <w:pPr>
        <w:suppressAutoHyphens w:val="0"/>
        <w:spacing w:after="200" w:line="276" w:lineRule="auto"/>
        <w:rPr>
          <w:rStyle w:val="Strong"/>
          <w:b w:val="0"/>
          <w:bCs w:val="0"/>
          <w:color w:val="808080"/>
          <w:szCs w:val="26"/>
        </w:rPr>
      </w:pPr>
      <w:r>
        <w:rPr>
          <w:rStyle w:val="Strong"/>
        </w:rPr>
        <w:br w:type="page"/>
      </w:r>
    </w:p>
    <w:p w:rsidR="00D009FB" w:rsidRPr="00912BE6" w:rsidRDefault="00D009FB" w:rsidP="00912BE6">
      <w:pPr>
        <w:pStyle w:val="Heading1"/>
      </w:pPr>
      <w:bookmarkStart w:id="1" w:name="_Toc373044901"/>
      <w:r w:rsidRPr="00912BE6">
        <w:rPr>
          <w:rStyle w:val="Strong"/>
          <w:rFonts w:asciiTheme="majorHAnsi" w:hAnsiTheme="majorHAnsi" w:cstheme="majorBidi"/>
          <w:b/>
          <w:bCs/>
          <w:sz w:val="28"/>
        </w:rPr>
        <w:lastRenderedPageBreak/>
        <w:t>Description</w:t>
      </w:r>
      <w:bookmarkEnd w:id="1"/>
    </w:p>
    <w:p w:rsidR="001E7D42" w:rsidRDefault="00C0723A" w:rsidP="00912BE6">
      <w:pPr>
        <w:jc w:val="both"/>
      </w:pPr>
      <w:proofErr w:type="gramStart"/>
      <w:r>
        <w:t>These tutorial</w:t>
      </w:r>
      <w:proofErr w:type="gramEnd"/>
      <w:r>
        <w:t xml:space="preserve"> </w:t>
      </w:r>
      <w:r w:rsidR="00D009FB">
        <w:t>will demonstrate how to use Dynamo Visual Programming for Autodesk® Revit® software and Autodesk Vasari. The lab will provide users with resources and step-by-step examples for automating geometry creation, adjusting family parameters using external data</w:t>
      </w:r>
      <w:r w:rsidR="00D009FB">
        <w:rPr>
          <w:color w:val="000000"/>
        </w:rPr>
        <w:t>, and sharing information with different design platforms.</w:t>
      </w:r>
      <w:r w:rsidR="00912BE6">
        <w:t xml:space="preserve"> </w:t>
      </w:r>
    </w:p>
    <w:p w:rsidR="00D009FB" w:rsidRDefault="00D009FB" w:rsidP="001E7D42">
      <w:pPr>
        <w:pStyle w:val="Heading1"/>
        <w:rPr>
          <w:color w:val="auto"/>
          <w:sz w:val="24"/>
          <w:szCs w:val="24"/>
        </w:rPr>
      </w:pPr>
      <w:bookmarkStart w:id="2" w:name="_Toc373044902"/>
      <w:r>
        <w:t>Dynamo Visual Programming</w:t>
      </w:r>
      <w:bookmarkEnd w:id="2"/>
    </w:p>
    <w:p w:rsidR="00D009FB" w:rsidRDefault="00D009FB" w:rsidP="001E7D42">
      <w:r w:rsidRPr="00D009FB">
        <w:t>Computational Design refers to the ability to link creative problem solving with powerful and novel computational algorithms to automate, simulate, script, parameterize, and generate design solutions.  Computational Design has had a profound impact on Architectural practice in recent years.  Design practices, large and small, have begun to invest in new computational capabilities that allow them to customize their process and pursue new, innovative design agendas.  Computation might be leveraged for a variety of tasks such as automating a redundant production process or to construct an expressive form-generator.  Regardless of the end-use, what is clear is that designers need frameworks that let them construct their own tools.</w:t>
      </w:r>
    </w:p>
    <w:p w:rsidR="00C91A23" w:rsidRPr="00D009FB" w:rsidRDefault="00C91A23" w:rsidP="001E7D42">
      <w:pPr>
        <w:rPr>
          <w:rFonts w:eastAsia="Century Gothic"/>
          <w:b/>
          <w:bCs/>
        </w:rPr>
      </w:pPr>
    </w:p>
    <w:p w:rsidR="00D009FB" w:rsidRPr="00D009FB" w:rsidRDefault="00D009FB" w:rsidP="001E7D42">
      <w:pPr>
        <w:rPr>
          <w:b/>
          <w:bCs/>
        </w:rPr>
      </w:pPr>
      <w:r w:rsidRPr="00D009FB">
        <w:rPr>
          <w:rFonts w:eastAsia="Century Gothic"/>
        </w:rPr>
        <w:t>“</w:t>
      </w:r>
      <w:r w:rsidRPr="00D009FB">
        <w:t>Visual Programming Language” is a concept that provides designers with the means for constructing programmatic relationships using a graphical user interfaces.  Rather than writing ‘code’ from scratch, the user is able to assemble custom relationships by connecting pre-packaged nodes together to make a custom algorithm.  This means that a designer can leverage computational concepts, without the need to write code.</w:t>
      </w:r>
    </w:p>
    <w:p w:rsidR="00D009FB" w:rsidRDefault="00D009FB" w:rsidP="001E7D42">
      <w:r w:rsidRPr="00D009FB">
        <w:t xml:space="preserve">Dynamo is an open source Add-in for Autodesk Vasari and Revit.  Dynamo allows designers to design custom computational design and automation processes through a node-based Visual Programming interface.   Users are given capabilities for sophisticated data manipulation, relational structures, and geometric control that </w:t>
      </w:r>
      <w:proofErr w:type="gramStart"/>
      <w:r w:rsidRPr="00D009FB">
        <w:t>is</w:t>
      </w:r>
      <w:proofErr w:type="gramEnd"/>
      <w:r w:rsidRPr="00D009FB">
        <w:t xml:space="preserve"> not possible using a conventional modelling interface.  In addition, Dynamo gives the designer the added advantage of being able to leverage computational design workflows within the context of a BIM environment.  The designer is able to construct custom systems to control Vasari Families and Parameters</w:t>
      </w:r>
    </w:p>
    <w:p w:rsidR="00C91A23" w:rsidRPr="00D009FB" w:rsidRDefault="00C91A23" w:rsidP="001E7D42">
      <w:pPr>
        <w:rPr>
          <w:b/>
          <w:bCs/>
        </w:rPr>
      </w:pPr>
    </w:p>
    <w:p w:rsidR="00D009FB" w:rsidRPr="00D009FB" w:rsidRDefault="00D009FB" w:rsidP="001E7D42">
      <w:pPr>
        <w:rPr>
          <w:b/>
          <w:bCs/>
        </w:rPr>
      </w:pPr>
      <w:r w:rsidRPr="00D009FB">
        <w:t>Dynamo exposes a fundamentally new way of working with geometric information within Autodesk Vasari and Revit.  Users can create control frameworks for creating, positioning, and visualizing geometry.  The Visual Programming framework lets the user create unique systems and relationships and expand how BIM can be used to drive design ideation.</w:t>
      </w:r>
    </w:p>
    <w:p w:rsidR="00D009FB" w:rsidRDefault="00D009FB" w:rsidP="00D009FB">
      <w:r>
        <w:tab/>
      </w:r>
    </w:p>
    <w:p w:rsidR="00D009FB" w:rsidRDefault="00D009FB" w:rsidP="001E7D42">
      <w:pPr>
        <w:pStyle w:val="Heading1"/>
      </w:pPr>
      <w:bookmarkStart w:id="3" w:name="_Toc373044903"/>
      <w:r>
        <w:lastRenderedPageBreak/>
        <w:t>Getting Around in Dynamo</w:t>
      </w:r>
      <w:bookmarkEnd w:id="3"/>
    </w:p>
    <w:p w:rsidR="00D009FB" w:rsidRDefault="00D009FB" w:rsidP="001E7D42">
      <w:pPr>
        <w:pStyle w:val="Heading2"/>
      </w:pPr>
      <w:bookmarkStart w:id="4" w:name="_Toc373044904"/>
      <w:r>
        <w:t>The Basics</w:t>
      </w:r>
      <w:bookmarkEnd w:id="4"/>
    </w:p>
    <w:p w:rsidR="00D009FB" w:rsidRDefault="00D009FB" w:rsidP="00D009FB">
      <w:pPr>
        <w:jc w:val="both"/>
      </w:pPr>
      <w:r>
        <w:t>Dynamo is</w:t>
      </w:r>
      <w:r w:rsidR="0049055A">
        <w:t xml:space="preserve"> primarily</w:t>
      </w:r>
      <w:r>
        <w:t xml:space="preserve"> a plug-in for </w:t>
      </w:r>
      <w:r w:rsidR="00341A75">
        <w:t xml:space="preserve">Autodesk </w:t>
      </w:r>
      <w:r>
        <w:t>Revit and Vasari.  It works in Rev</w:t>
      </w:r>
      <w:r w:rsidR="00341A75">
        <w:t>it 2013, 2014 and Vasari Beta 3, and this tutorial requires that you have one of these applications installed.  Dynamo can also</w:t>
      </w:r>
      <w:r w:rsidR="00C0723A">
        <w:t xml:space="preserve"> run as a stand-</w:t>
      </w:r>
      <w:r w:rsidR="00341A75">
        <w:t xml:space="preserve">alone application with all the list and logic </w:t>
      </w:r>
      <w:proofErr w:type="gramStart"/>
      <w:r w:rsidR="00341A75">
        <w:t>functionality,</w:t>
      </w:r>
      <w:proofErr w:type="gramEnd"/>
      <w:r w:rsidR="00341A75">
        <w:t xml:space="preserve"> and with some experimental geometry tools available using the Autodesk Shape Manager kernel.  Work is also being done to port Dynamo functionality to </w:t>
      </w:r>
      <w:r w:rsidR="00C0723A">
        <w:t>other platforms</w:t>
      </w:r>
      <w:r w:rsidR="00341A75">
        <w:t>.</w:t>
      </w:r>
    </w:p>
    <w:p w:rsidR="00D009FB" w:rsidRDefault="00D009FB" w:rsidP="00D009FB">
      <w:pPr>
        <w:jc w:val="both"/>
      </w:pPr>
    </w:p>
    <w:p w:rsidR="00D009FB" w:rsidRDefault="00341A75" w:rsidP="00C0723A">
      <w:r>
        <w:t xml:space="preserve">Dynamo is </w:t>
      </w:r>
      <w:r w:rsidR="00D009FB">
        <w:t>open source</w:t>
      </w:r>
      <w:r>
        <w:t xml:space="preserve"> under the Apache 2.0 </w:t>
      </w:r>
      <w:proofErr w:type="spellStart"/>
      <w:r>
        <w:t>lisence</w:t>
      </w:r>
      <w:proofErr w:type="spellEnd"/>
      <w:r>
        <w:t>.  The software</w:t>
      </w:r>
      <w:r w:rsidR="00D009FB">
        <w:t xml:space="preserve"> can be downloaded from </w:t>
      </w:r>
      <w:hyperlink r:id="rId10" w:history="1">
        <w:r w:rsidR="00D009FB">
          <w:rPr>
            <w:rStyle w:val="Hyperlink"/>
          </w:rPr>
          <w:t>http://dynamoBIM.org</w:t>
        </w:r>
      </w:hyperlink>
      <w:r>
        <w:t xml:space="preserve">, and source code is available at </w:t>
      </w:r>
      <w:hyperlink r:id="rId11" w:history="1">
        <w:r>
          <w:rPr>
            <w:rStyle w:val="Hyperlink"/>
          </w:rPr>
          <w:t>https://github.com/ikeough/Dynamo</w:t>
        </w:r>
      </w:hyperlink>
      <w:r>
        <w:t>.</w:t>
      </w:r>
      <w:r w:rsidR="00CB620C">
        <w:t xml:space="preserve">  </w:t>
      </w:r>
    </w:p>
    <w:p w:rsidR="00D009FB" w:rsidRPr="00341A75" w:rsidRDefault="00D009FB" w:rsidP="009901FC">
      <w:pPr>
        <w:pStyle w:val="Heading2"/>
      </w:pPr>
      <w:bookmarkStart w:id="5" w:name="_Toc373044905"/>
      <w:r>
        <w:t>The Dynamo Interface</w:t>
      </w:r>
      <w:bookmarkEnd w:id="5"/>
    </w:p>
    <w:p w:rsidR="00D009FB" w:rsidRDefault="00B5667D" w:rsidP="00D009FB">
      <w:pPr>
        <w:jc w:val="both"/>
        <w:rPr>
          <w:b/>
          <w:lang w:val="en-US" w:eastAsia="en-US"/>
        </w:rPr>
      </w:pPr>
      <w:r>
        <w:rPr>
          <w:b/>
          <w:noProof/>
          <w:lang w:val="en-US" w:eastAsia="en-US"/>
        </w:rPr>
        <mc:AlternateContent>
          <mc:Choice Requires="wpg">
            <w:drawing>
              <wp:anchor distT="0" distB="0" distL="114300" distR="114300" simplePos="0" relativeHeight="251668480" behindDoc="0" locked="0" layoutInCell="1" allowOverlap="1">
                <wp:simplePos x="0" y="0"/>
                <wp:positionH relativeFrom="column">
                  <wp:posOffset>2180167</wp:posOffset>
                </wp:positionH>
                <wp:positionV relativeFrom="paragraph">
                  <wp:posOffset>183303</wp:posOffset>
                </wp:positionV>
                <wp:extent cx="1930400" cy="3869268"/>
                <wp:effectExtent l="38100" t="0" r="0" b="0"/>
                <wp:wrapNone/>
                <wp:docPr id="87" name="Group 87"/>
                <wp:cNvGraphicFramePr/>
                <a:graphic xmlns:a="http://schemas.openxmlformats.org/drawingml/2006/main">
                  <a:graphicData uri="http://schemas.microsoft.com/office/word/2010/wordprocessingGroup">
                    <wpg:wgp>
                      <wpg:cNvGrpSpPr/>
                      <wpg:grpSpPr>
                        <a:xfrm>
                          <a:off x="0" y="0"/>
                          <a:ext cx="1930400" cy="3869268"/>
                          <a:chOff x="0" y="0"/>
                          <a:chExt cx="1930400" cy="3869268"/>
                        </a:xfrm>
                      </wpg:grpSpPr>
                      <wpg:grpSp>
                        <wpg:cNvPr id="71" name="Group 71"/>
                        <wpg:cNvGrpSpPr/>
                        <wpg:grpSpPr>
                          <a:xfrm>
                            <a:off x="0" y="0"/>
                            <a:ext cx="1930400" cy="270934"/>
                            <a:chOff x="0" y="0"/>
                            <a:chExt cx="1930400" cy="270934"/>
                          </a:xfrm>
                        </wpg:grpSpPr>
                        <wps:wsp>
                          <wps:cNvPr id="69" name="Straight Arrow Connector 69"/>
                          <wps:cNvCnPr/>
                          <wps:spPr>
                            <a:xfrm flipH="1">
                              <a:off x="0" y="135467"/>
                              <a:ext cx="1650365" cy="0"/>
                            </a:xfrm>
                            <a:prstGeom prst="straightConnector1">
                              <a:avLst/>
                            </a:prstGeom>
                            <a:ln w="3810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1684866" y="0"/>
                              <a:ext cx="245534"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2BF9" w:rsidRPr="00B5667D" w:rsidRDefault="00E52BF9">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sidRPr="00B5667D">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Group 72"/>
                        <wpg:cNvGrpSpPr/>
                        <wpg:grpSpPr>
                          <a:xfrm>
                            <a:off x="0" y="558800"/>
                            <a:ext cx="1930400" cy="270934"/>
                            <a:chOff x="0" y="0"/>
                            <a:chExt cx="1930400" cy="270934"/>
                          </a:xfrm>
                        </wpg:grpSpPr>
                        <wps:wsp>
                          <wps:cNvPr id="73" name="Straight Arrow Connector 73"/>
                          <wps:cNvCnPr/>
                          <wps:spPr>
                            <a:xfrm flipH="1">
                              <a:off x="0" y="135467"/>
                              <a:ext cx="1650365" cy="0"/>
                            </a:xfrm>
                            <a:prstGeom prst="straightConnector1">
                              <a:avLst/>
                            </a:prstGeom>
                            <a:ln w="3810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4" name="Text Box 74"/>
                          <wps:cNvSpPr txBox="1"/>
                          <wps:spPr>
                            <a:xfrm>
                              <a:off x="1684866" y="0"/>
                              <a:ext cx="245534"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0" y="829734"/>
                            <a:ext cx="1930400" cy="270934"/>
                            <a:chOff x="0" y="0"/>
                            <a:chExt cx="1930400" cy="270934"/>
                          </a:xfrm>
                        </wpg:grpSpPr>
                        <wps:wsp>
                          <wps:cNvPr id="76" name="Straight Arrow Connector 76"/>
                          <wps:cNvCnPr/>
                          <wps:spPr>
                            <a:xfrm flipH="1">
                              <a:off x="0" y="135467"/>
                              <a:ext cx="1650365" cy="0"/>
                            </a:xfrm>
                            <a:prstGeom prst="straightConnector1">
                              <a:avLst/>
                            </a:prstGeom>
                            <a:ln w="3810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 name="Text Box 78"/>
                          <wps:cNvSpPr txBox="1"/>
                          <wps:spPr>
                            <a:xfrm>
                              <a:off x="1684866" y="0"/>
                              <a:ext cx="245534"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643466" y="1397000"/>
                            <a:ext cx="1286934" cy="270934"/>
                            <a:chOff x="0" y="0"/>
                            <a:chExt cx="1286934" cy="270934"/>
                          </a:xfrm>
                        </wpg:grpSpPr>
                        <wps:wsp>
                          <wps:cNvPr id="80" name="Straight Arrow Connector 80"/>
                          <wps:cNvCnPr/>
                          <wps:spPr>
                            <a:xfrm flipH="1">
                              <a:off x="0" y="135467"/>
                              <a:ext cx="1006900" cy="0"/>
                            </a:xfrm>
                            <a:prstGeom prst="straightConnector1">
                              <a:avLst/>
                            </a:prstGeom>
                            <a:ln w="3810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1041400" y="0"/>
                              <a:ext cx="245534"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Group 86"/>
                        <wpg:cNvGrpSpPr/>
                        <wpg:grpSpPr>
                          <a:xfrm>
                            <a:off x="499533" y="3598334"/>
                            <a:ext cx="1430867" cy="270934"/>
                            <a:chOff x="0" y="0"/>
                            <a:chExt cx="1430867" cy="270934"/>
                          </a:xfrm>
                        </wpg:grpSpPr>
                        <wps:wsp>
                          <wps:cNvPr id="83" name="Straight Arrow Connector 83"/>
                          <wps:cNvCnPr/>
                          <wps:spPr>
                            <a:xfrm flipH="1">
                              <a:off x="0" y="135466"/>
                              <a:ext cx="1150833" cy="0"/>
                            </a:xfrm>
                            <a:prstGeom prst="straightConnector1">
                              <a:avLst/>
                            </a:prstGeom>
                            <a:ln w="3810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4" name="Text Box 84"/>
                          <wps:cNvSpPr txBox="1"/>
                          <wps:spPr>
                            <a:xfrm>
                              <a:off x="1185333" y="0"/>
                              <a:ext cx="245534" cy="27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7" o:spid="_x0000_s1026" style="position:absolute;left:0;text-align:left;margin-left:171.65pt;margin-top:14.45pt;width:152pt;height:304.65pt;z-index:251668480" coordsize="19304,38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">
                <v:group id="Group 71" o:spid="_x0000_s1027" style="position:absolute;width:19304;height:2709" coordsize="19304,2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69" o:spid="_x0000_s1028" type="#_x0000_t32" style="position:absolute;top:1354;width:165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vZtcEAAADbAAAADwAAAGRycy9kb3ducmV2LnhtbESPzarCMBSE94LvEI7gTtMrKtprFBUV&#10;XfqzuMtDc25b2pzUJmp9eyMILoeZ+YaZLRpTijvVLres4KcfgSBOrM45VXA5b3sTEM4jaywtk4In&#10;OVjM260Zxto++Ej3k09FgLCLUUHmfRVL6ZKMDLq+rYiD929rgz7IOpW6xkeAm1IOomgsDeYcFjKs&#10;aJ1RUpxuRsF1VEaFzX2RrpZN8rfB3egw3CnV7TTLXxCeGv8Nf9p7rWA8hf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y9m1wQAAANsAAAAPAAAAAAAAAAAAAAAA&#10;AKECAABkcnMvZG93bnJldi54bWxQSwUGAAAAAAQABAD5AAAAjwMAAAAA&#10;" strokecolor="red" strokeweight="3pt">
                    <v:stroke endarrow="block"/>
                  </v:shape>
                  <v:shapetype id="_x0000_t202" coordsize="21600,21600" o:spt="202" path="m,l,21600r21600,l21600,xe">
                    <v:stroke joinstyle="miter"/>
                    <v:path gradientshapeok="t" o:connecttype="rect"/>
                  </v:shapetype>
                  <v:shape id="Text Box 70" o:spid="_x0000_s1029" type="#_x0000_t202" style="position:absolute;left:16848;width:2456;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E52BF9" w:rsidRPr="00B5667D" w:rsidRDefault="00E52BF9">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sidRPr="00B5667D">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A</w:t>
                          </w:r>
                        </w:p>
                      </w:txbxContent>
                    </v:textbox>
                  </v:shape>
                </v:group>
                <v:group id="Group 72" o:spid="_x0000_s1030" style="position:absolute;top:5588;width:19304;height:2709" coordsize="19304,2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Straight Arrow Connector 73" o:spid="_x0000_s1031" type="#_x0000_t32" style="position:absolute;top:1354;width:165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p4gsQAAADbAAAADwAAAGRycy9kb3ducmV2LnhtbESPS2vDMBCE74H8B7GB3BK5zau4UYJb&#10;GtMc8zjkuFhb29hauZZqu/++KgRyHGbmG2a7H0wtOmpdaVnB0zwCQZxZXXKu4Ho5zF5AOI+ssbZM&#10;Cn7JwX43Hm0x1rbnE3Vnn4sAYRejgsL7JpbSZQUZdHPbEAfvy7YGfZBtLnWLfYCbWj5H0VoaLDks&#10;FNjQe0FZdf4xCr5XdVTZ0lf5WzJktw9MV8dlqtR0MiSvIDwN/hG+tz+1gs0C/r+EHyB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niCxAAAANsAAAAPAAAAAAAAAAAA&#10;AAAAAKECAABkcnMvZG93bnJldi54bWxQSwUGAAAAAAQABAD5AAAAkgMAAAAA&#10;" strokecolor="red" strokeweight="3pt">
                    <v:stroke endarrow="block"/>
                  </v:shape>
                  <v:shape id="Text Box 74" o:spid="_x0000_s1032" type="#_x0000_t202" style="position:absolute;left:16848;width:2456;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B</w:t>
                          </w:r>
                        </w:p>
                      </w:txbxContent>
                    </v:textbox>
                  </v:shape>
                </v:group>
                <v:group id="Group 75" o:spid="_x0000_s1033" style="position:absolute;top:8297;width:19304;height:2709" coordsize="19304,2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Straight Arrow Connector 76" o:spid="_x0000_s1034" type="#_x0000_t32" style="position:absolute;top:1354;width:165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3bGsEAAADbAAAADwAAAGRycy9kb3ducmV2LnhtbESPS6vCMBSE94L/IRzBnaZXfNFrFBUV&#10;XfpY3OWhObctbU5qE7X+eyMILoeZ+YaZLRpTijvVLres4KcfgSBOrM45VXA5b3tTEM4jaywtk4In&#10;OVjM260Zxto++Ej3k09FgLCLUUHmfRVL6ZKMDLq+rYiD929rgz7IOpW6xkeAm1IOomgsDeYcFjKs&#10;aJ1RUpxuRsF1VEaFzX2RrpZN8rfB3egw3CnV7TTLXxCeGv8Nf9p7rWAyhv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jdsawQAAANsAAAAPAAAAAAAAAAAAAAAA&#10;AKECAABkcnMvZG93bnJldi54bWxQSwUGAAAAAAQABAD5AAAAjwMAAAAA&#10;" strokecolor="red" strokeweight="3pt">
                    <v:stroke endarrow="block"/>
                  </v:shape>
                  <v:shape id="Text Box 78" o:spid="_x0000_s1035" type="#_x0000_t202" style="position:absolute;left:16848;width:2456;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C</w:t>
                          </w:r>
                        </w:p>
                      </w:txbxContent>
                    </v:textbox>
                  </v:shape>
                </v:group>
                <v:group id="Group 85" o:spid="_x0000_s1036" style="position:absolute;left:6434;top:13970;width:12870;height:2709" coordsize="12869,2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Straight Arrow Connector 80" o:spid="_x0000_s1037" type="#_x0000_t32" style="position:absolute;top:1354;width:100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2W0rwAAADbAAAADwAAAGRycy9kb3ducmV2LnhtbERPyw7BQBTdS/zD5ErsmBJEyhAEYemx&#10;sLzpXG3Tzp3qDOrvzUJieXLe82VjSvGi2uWWFQz6EQjixOqcUwXXy643BeE8ssbSMin4kIPlot2a&#10;Y6ztm0/0OvtUhBB2MSrIvK9iKV2SkUHXtxVx4O62NugDrFOpa3yHcFPKYRRNpMGcQ0OGFW0ySorz&#10;0yh4jMuosLkv0vWqSW5b3I+Po71S3U6zmoHw1Pi/+Oc+aAXTsD58CT9AL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P2W0rwAAADbAAAADwAAAAAAAAAAAAAAAAChAgAA&#10;ZHJzL2Rvd25yZXYueG1sUEsFBgAAAAAEAAQA+QAAAIoDAAAAAA==&#10;" strokecolor="red" strokeweight="3pt">
                    <v:stroke endarrow="block"/>
                  </v:shape>
                  <v:shape id="Text Box 81" o:spid="_x0000_s1038" type="#_x0000_t202" style="position:absolute;left:10414;width:2455;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D</w:t>
                          </w:r>
                        </w:p>
                      </w:txbxContent>
                    </v:textbox>
                  </v:shape>
                </v:group>
                <v:group id="Group 86" o:spid="_x0000_s1039" style="position:absolute;left:4995;top:35983;width:14309;height:2709" coordsize="14308,2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Straight Arrow Connector 83" o:spid="_x0000_s1040" type="#_x0000_t32" style="position:absolute;top:1354;width:115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8IpcEAAADbAAAADwAAAGRycy9kb3ducmV2LnhtbESPzarCMBSE94LvEI5wd5rqVZFqFJV7&#10;RZf+LFwemmNb2pzUJmp9eyMILoeZ+YaZLRpTijvVLresoN+LQBAnVuecKjgd/7sTEM4jaywtk4In&#10;OVjM260Zxto+eE/3g09FgLCLUUHmfRVL6ZKMDLqerYiDd7G1QR9knUpd4yPATSkHUTSWBnMOCxlW&#10;tM4oKQ43o+A6KqPC5r5IV8smOf/hZrQbbpT66TTLKQhPjf+GP+2tVjD5hf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LwilwQAAANsAAAAPAAAAAAAAAAAAAAAA&#10;AKECAABkcnMvZG93bnJldi54bWxQSwUGAAAAAAQABAD5AAAAjwMAAAAA&#10;" strokecolor="red" strokeweight="3pt">
                    <v:stroke endarrow="block"/>
                  </v:shape>
                  <v:shape id="Text Box 84" o:spid="_x0000_s1041" type="#_x0000_t202" style="position:absolute;left:11853;width:2455;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E52BF9" w:rsidRPr="00B5667D" w:rsidRDefault="00E52BF9" w:rsidP="00B5667D">
                          <w:pP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pPr>
                          <w:r>
                            <w:rPr>
                              <w:b/>
                              <w:color w:val="FF0000"/>
                              <w:sz w:val="24"/>
                              <w:lang w:val="en-US"/>
                              <w14:shadow w14:blurRad="50800" w14:dist="38100" w14:dir="2700000" w14:sx="100000" w14:sy="100000" w14:kx="0" w14:ky="0" w14:algn="tl">
                                <w14:srgbClr w14:val="000000">
                                  <w14:alpha w14:val="60000"/>
                                </w14:srgbClr>
                              </w14:shadow>
                              <w14:textOutline w14:w="9525" w14:cap="rnd" w14:cmpd="sng" w14:algn="ctr">
                                <w14:noFill/>
                                <w14:prstDash w14:val="solid"/>
                                <w14:bevel/>
                              </w14:textOutline>
                            </w:rPr>
                            <w:t>E</w:t>
                          </w:r>
                        </w:p>
                      </w:txbxContent>
                    </v:textbox>
                  </v:shape>
                </v:group>
              </v:group>
            </w:pict>
          </mc:Fallback>
        </mc:AlternateContent>
      </w:r>
      <w:r w:rsidR="00341A75">
        <w:rPr>
          <w:b/>
          <w:noProof/>
          <w:lang w:val="en-US" w:eastAsia="en-US"/>
        </w:rPr>
        <w:drawing>
          <wp:inline distT="0" distB="0" distL="0" distR="0">
            <wp:extent cx="5486400" cy="411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745.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D009FB" w:rsidRDefault="00D009FB" w:rsidP="001E7D42">
      <w:pPr>
        <w:pStyle w:val="Heading3"/>
        <w:rPr>
          <w:lang w:val="en-US" w:eastAsia="en-US"/>
        </w:rPr>
      </w:pPr>
      <w:bookmarkStart w:id="6" w:name="_Toc373044906"/>
      <w:r>
        <w:rPr>
          <w:lang w:val="en-US" w:eastAsia="en-US"/>
        </w:rPr>
        <w:lastRenderedPageBreak/>
        <w:t xml:space="preserve">A. </w:t>
      </w:r>
      <w:proofErr w:type="spellStart"/>
      <w:r>
        <w:rPr>
          <w:lang w:val="en-US" w:eastAsia="en-US"/>
        </w:rPr>
        <w:t>Pulldown</w:t>
      </w:r>
      <w:proofErr w:type="spellEnd"/>
      <w:r>
        <w:rPr>
          <w:lang w:val="en-US" w:eastAsia="en-US"/>
        </w:rPr>
        <w:t xml:space="preserve"> Menus</w:t>
      </w:r>
      <w:bookmarkEnd w:id="6"/>
    </w:p>
    <w:p w:rsidR="00D009FB" w:rsidRDefault="00D009FB" w:rsidP="00D009FB">
      <w:pPr>
        <w:jc w:val="both"/>
        <w:rPr>
          <w:lang w:val="en-US" w:eastAsia="en-US"/>
        </w:rPr>
      </w:pPr>
      <w:r>
        <w:rPr>
          <w:lang w:val="en-US" w:eastAsia="en-US"/>
        </w:rPr>
        <w:t xml:space="preserve">Use the File </w:t>
      </w:r>
      <w:proofErr w:type="spellStart"/>
      <w:r>
        <w:rPr>
          <w:lang w:val="en-US" w:eastAsia="en-US"/>
        </w:rPr>
        <w:t>pulldown</w:t>
      </w:r>
      <w:proofErr w:type="spellEnd"/>
      <w:r>
        <w:rPr>
          <w:lang w:val="en-US" w:eastAsia="en-US"/>
        </w:rPr>
        <w:t xml:space="preserve"> to Open dynamo files, make new ones, Save-As a new file name, and export an image of your current workspace.  Use edit to do copy/paste operations, create new custom nodes, and add comments.  Use the View </w:t>
      </w:r>
      <w:proofErr w:type="spellStart"/>
      <w:r>
        <w:rPr>
          <w:lang w:val="en-US" w:eastAsia="en-US"/>
        </w:rPr>
        <w:t>pulldown</w:t>
      </w:r>
      <w:proofErr w:type="spellEnd"/>
      <w:r>
        <w:rPr>
          <w:lang w:val="en-US" w:eastAsia="en-US"/>
        </w:rPr>
        <w:t xml:space="preserve"> to activate background previews, view the console (log), and change wire appearance.</w:t>
      </w:r>
    </w:p>
    <w:p w:rsidR="00D009FB" w:rsidRDefault="00D009FB" w:rsidP="00D009FB">
      <w:pPr>
        <w:jc w:val="both"/>
        <w:rPr>
          <w:lang w:val="en-US" w:eastAsia="en-US"/>
        </w:rPr>
      </w:pPr>
    </w:p>
    <w:p w:rsidR="00D009FB" w:rsidRDefault="00D009FB" w:rsidP="001E7D42">
      <w:pPr>
        <w:pStyle w:val="Heading3"/>
        <w:rPr>
          <w:lang w:val="en-US" w:eastAsia="en-US"/>
        </w:rPr>
      </w:pPr>
      <w:bookmarkStart w:id="7" w:name="_Toc373044907"/>
      <w:r>
        <w:rPr>
          <w:lang w:val="en-US" w:eastAsia="en-US"/>
        </w:rPr>
        <w:t>B. Search Bar</w:t>
      </w:r>
      <w:bookmarkEnd w:id="7"/>
    </w:p>
    <w:p w:rsidR="00D009FB" w:rsidRDefault="00D009FB" w:rsidP="00D009FB">
      <w:pPr>
        <w:jc w:val="both"/>
        <w:rPr>
          <w:lang w:val="en-US" w:eastAsia="en-US"/>
        </w:rPr>
      </w:pPr>
      <w:r>
        <w:rPr>
          <w:lang w:val="en-US" w:eastAsia="en-US"/>
        </w:rPr>
        <w:t>Use the Search Bar to find loaded Nodes</w:t>
      </w:r>
    </w:p>
    <w:p w:rsidR="00D009FB" w:rsidRDefault="00D009FB" w:rsidP="00D009FB">
      <w:pPr>
        <w:jc w:val="both"/>
        <w:rPr>
          <w:lang w:val="en-US" w:eastAsia="en-US"/>
        </w:rPr>
      </w:pPr>
    </w:p>
    <w:p w:rsidR="00D009FB" w:rsidRDefault="00D009FB" w:rsidP="001E7D42">
      <w:pPr>
        <w:pStyle w:val="Heading3"/>
        <w:rPr>
          <w:lang w:val="en-US" w:eastAsia="en-US"/>
        </w:rPr>
      </w:pPr>
      <w:bookmarkStart w:id="8" w:name="_Toc373044908"/>
      <w:r>
        <w:rPr>
          <w:lang w:val="en-US" w:eastAsia="en-US"/>
        </w:rPr>
        <w:t>C. Node Library</w:t>
      </w:r>
      <w:bookmarkEnd w:id="8"/>
    </w:p>
    <w:p w:rsidR="00D009FB" w:rsidRDefault="00D009FB" w:rsidP="00D009FB">
      <w:pPr>
        <w:jc w:val="both"/>
        <w:rPr>
          <w:lang w:val="en-US" w:eastAsia="en-US"/>
        </w:rPr>
      </w:pPr>
      <w:proofErr w:type="gramStart"/>
      <w:r>
        <w:rPr>
          <w:lang w:val="en-US" w:eastAsia="en-US"/>
        </w:rPr>
        <w:t>Browser for picking nodes.</w:t>
      </w:r>
      <w:proofErr w:type="gramEnd"/>
      <w:r>
        <w:rPr>
          <w:lang w:val="en-US" w:eastAsia="en-US"/>
        </w:rPr>
        <w:t xml:space="preserve"> Click on a node title to add to the Dynamo workspace</w:t>
      </w:r>
    </w:p>
    <w:p w:rsidR="00D009FB" w:rsidRDefault="00D009FB" w:rsidP="00D009FB">
      <w:pPr>
        <w:jc w:val="both"/>
        <w:rPr>
          <w:lang w:val="en-US" w:eastAsia="en-US"/>
        </w:rPr>
      </w:pPr>
    </w:p>
    <w:p w:rsidR="00D009FB" w:rsidRDefault="00D009FB" w:rsidP="001E7D42">
      <w:pPr>
        <w:pStyle w:val="Heading3"/>
        <w:rPr>
          <w:lang w:val="en-US" w:eastAsia="en-US"/>
        </w:rPr>
      </w:pPr>
      <w:bookmarkStart w:id="9" w:name="_Toc373044909"/>
      <w:r>
        <w:rPr>
          <w:lang w:val="en-US" w:eastAsia="en-US"/>
        </w:rPr>
        <w:t>D. Workspace</w:t>
      </w:r>
      <w:bookmarkEnd w:id="9"/>
    </w:p>
    <w:p w:rsidR="00D009FB" w:rsidRDefault="00D009FB" w:rsidP="00D009FB">
      <w:pPr>
        <w:jc w:val="both"/>
        <w:rPr>
          <w:lang w:val="en-US" w:eastAsia="en-US"/>
        </w:rPr>
      </w:pPr>
      <w:r>
        <w:rPr>
          <w:lang w:val="en-US" w:eastAsia="en-US"/>
        </w:rPr>
        <w:t>The Workspace is the main environment for creation of Dynamo visual programs.  The Home Workspace is the default workspace.  When a user creates or edits a custom node, it will appear as a new tab.</w:t>
      </w:r>
      <w:r w:rsidR="002C28BC">
        <w:rPr>
          <w:lang w:val="en-US" w:eastAsia="en-US"/>
        </w:rPr>
        <w:t xml:space="preserve"> </w:t>
      </w:r>
    </w:p>
    <w:p w:rsidR="00D009FB" w:rsidRDefault="00D009FB" w:rsidP="00D009FB">
      <w:pPr>
        <w:jc w:val="both"/>
        <w:rPr>
          <w:lang w:val="en-US" w:eastAsia="en-US"/>
        </w:rPr>
      </w:pPr>
    </w:p>
    <w:p w:rsidR="00D009FB" w:rsidRDefault="00D009FB" w:rsidP="001E7D42">
      <w:pPr>
        <w:pStyle w:val="Heading3"/>
        <w:rPr>
          <w:lang w:val="en-US" w:eastAsia="en-US"/>
        </w:rPr>
      </w:pPr>
      <w:bookmarkStart w:id="10" w:name="_Toc373044910"/>
      <w:r>
        <w:rPr>
          <w:lang w:val="en-US" w:eastAsia="en-US"/>
        </w:rPr>
        <w:t>E. Execution Bar</w:t>
      </w:r>
      <w:bookmarkEnd w:id="10"/>
    </w:p>
    <w:p w:rsidR="00D009FB" w:rsidRDefault="00D009FB" w:rsidP="00D009FB">
      <w:pPr>
        <w:jc w:val="both"/>
        <w:rPr>
          <w:lang w:val="en-US" w:eastAsia="en-US"/>
        </w:rPr>
      </w:pPr>
      <w:r>
        <w:rPr>
          <w:lang w:val="en-US" w:eastAsia="en-US"/>
        </w:rPr>
        <w:t>The Execution Bar allows the user to run or execute the current workspace</w:t>
      </w:r>
    </w:p>
    <w:p w:rsidR="00D009FB" w:rsidRDefault="00D009FB" w:rsidP="00D009FB">
      <w:pPr>
        <w:jc w:val="both"/>
      </w:pPr>
      <w:r>
        <w:rPr>
          <w:lang w:val="en-US" w:eastAsia="en-US"/>
        </w:rPr>
        <w:t xml:space="preserve">The “Run Automatically" checkbox will cause the workspace to run if the user changes the workspace or any of the watched Revit Elements in Revit or Vasari </w:t>
      </w:r>
      <w:proofErr w:type="gramStart"/>
      <w:r>
        <w:rPr>
          <w:lang w:val="en-US" w:eastAsia="en-US"/>
        </w:rPr>
        <w:t>The</w:t>
      </w:r>
      <w:proofErr w:type="gramEnd"/>
      <w:r>
        <w:rPr>
          <w:lang w:val="en-US" w:eastAsia="en-US"/>
        </w:rPr>
        <w:t xml:space="preserve"> “Debug" checkbox will invoke a more detailed method of execution</w:t>
      </w:r>
    </w:p>
    <w:p w:rsidR="00D009FB" w:rsidRDefault="00D009FB" w:rsidP="00D009FB"/>
    <w:p w:rsidR="00D009FB" w:rsidRDefault="00D009FB" w:rsidP="00912BE6">
      <w:pPr>
        <w:pStyle w:val="Heading2"/>
      </w:pPr>
      <w:bookmarkStart w:id="11" w:name="_Toc373044911"/>
      <w:r w:rsidRPr="00912BE6">
        <w:t>Concepts</w:t>
      </w:r>
      <w:r>
        <w:t>, Definitions, Terminology</w:t>
      </w:r>
      <w:bookmarkEnd w:id="11"/>
    </w:p>
    <w:p w:rsidR="00D009FB" w:rsidRDefault="00D009FB" w:rsidP="00D009FB"/>
    <w:p w:rsidR="00D009FB" w:rsidRDefault="00D009FB" w:rsidP="001E7D42">
      <w:pPr>
        <w:pStyle w:val="Heading3"/>
        <w:rPr>
          <w:lang w:val="en-US" w:eastAsia="en-US"/>
        </w:rPr>
      </w:pPr>
      <w:bookmarkStart w:id="12" w:name="_Toc373044912"/>
      <w:r>
        <w:rPr>
          <w:lang w:val="en-US" w:eastAsia="en-US"/>
        </w:rPr>
        <w:t>Workspace</w:t>
      </w:r>
      <w:bookmarkEnd w:id="12"/>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The active </w:t>
      </w:r>
      <w:r>
        <w:rPr>
          <w:rFonts w:cs="Helvetica"/>
          <w:b/>
          <w:bCs/>
          <w:color w:val="333333"/>
          <w:lang w:val="en-US" w:eastAsia="en-US"/>
        </w:rPr>
        <w:t>Workspace</w:t>
      </w:r>
      <w:r>
        <w:rPr>
          <w:rFonts w:cs="Helvetica"/>
          <w:color w:val="333333"/>
          <w:lang w:val="en-US" w:eastAsia="en-US"/>
        </w:rPr>
        <w:t> is the area where you interact with the elements of your visual program. When you start Dynamo you are in a blank </w:t>
      </w:r>
      <w:r>
        <w:rPr>
          <w:rFonts w:cs="Helvetica"/>
          <w:b/>
          <w:bCs/>
          <w:color w:val="333333"/>
          <w:lang w:val="en-US" w:eastAsia="en-US"/>
        </w:rPr>
        <w:t>Home Workspace</w:t>
      </w:r>
      <w:r>
        <w:rPr>
          <w:rFonts w:cs="Helvetica"/>
          <w:color w:val="333333"/>
          <w:lang w:val="en-US" w:eastAsia="en-US"/>
        </w:rPr>
        <w:t>. You start creating your visual program here by placing </w:t>
      </w:r>
      <w:r>
        <w:rPr>
          <w:rFonts w:cs="Helvetica"/>
          <w:b/>
          <w:bCs/>
          <w:color w:val="333333"/>
          <w:lang w:val="en-US" w:eastAsia="en-US"/>
        </w:rPr>
        <w:t>Nodes</w:t>
      </w:r>
      <w:r>
        <w:rPr>
          <w:rFonts w:cs="Helvetica"/>
          <w:color w:val="333333"/>
          <w:lang w:val="en-US" w:eastAsia="en-US"/>
        </w:rPr>
        <w:t> and connecting with </w:t>
      </w:r>
      <w:r>
        <w:rPr>
          <w:rFonts w:cs="Helvetica"/>
          <w:b/>
          <w:bCs/>
          <w:color w:val="333333"/>
          <w:lang w:val="en-US" w:eastAsia="en-US"/>
        </w:rPr>
        <w:t>Wires</w:t>
      </w:r>
      <w:r>
        <w:rPr>
          <w:rFonts w:cs="Helvetica"/>
          <w:color w:val="333333"/>
          <w:lang w:val="en-US" w:eastAsia="en-US"/>
        </w:rPr>
        <w:t>.</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lastRenderedPageBreak/>
        <w:t>You can save the Workspace as a </w:t>
      </w:r>
      <w:r>
        <w:rPr>
          <w:rFonts w:cs="Helvetica"/>
          <w:b/>
          <w:bCs/>
          <w:color w:val="333333"/>
          <w:lang w:val="en-US" w:eastAsia="en-US"/>
        </w:rPr>
        <w:t>.</w:t>
      </w:r>
      <w:proofErr w:type="spellStart"/>
      <w:r>
        <w:rPr>
          <w:rFonts w:cs="Helvetica"/>
          <w:b/>
          <w:bCs/>
          <w:color w:val="333333"/>
          <w:lang w:val="en-US" w:eastAsia="en-US"/>
        </w:rPr>
        <w:t>dyn</w:t>
      </w:r>
      <w:proofErr w:type="spellEnd"/>
      <w:r>
        <w:rPr>
          <w:rFonts w:cs="Helvetica"/>
          <w:color w:val="333333"/>
          <w:lang w:val="en-US" w:eastAsia="en-US"/>
        </w:rPr>
        <w:t>, or Dynamo file for later reuse. Dynamo files can be opened from the File menu or the </w:t>
      </w:r>
      <w:r>
        <w:rPr>
          <w:rFonts w:cs="Helvetica"/>
          <w:b/>
          <w:bCs/>
          <w:color w:val="333333"/>
          <w:lang w:val="en-US" w:eastAsia="en-US"/>
        </w:rPr>
        <w:t xml:space="preserve">Samples </w:t>
      </w:r>
      <w:r>
        <w:rPr>
          <w:rFonts w:cs="Helvetica"/>
          <w:color w:val="333333"/>
          <w:lang w:val="en-US" w:eastAsia="en-US"/>
        </w:rPr>
        <w:t>menu. Opening a Dynamo file clears the previous workspace and opens the file as the new active Workspace.</w:t>
      </w:r>
    </w:p>
    <w:p w:rsidR="00D009FB" w:rsidRDefault="00D009FB" w:rsidP="00D009FB">
      <w:pPr>
        <w:jc w:val="both"/>
        <w:rPr>
          <w:rFonts w:cs="Helvetica"/>
          <w:color w:val="333333"/>
          <w:lang w:val="en-US" w:eastAsia="en-US"/>
        </w:rPr>
      </w:pPr>
      <w:r>
        <w:rPr>
          <w:rFonts w:cs="Helvetica"/>
          <w:color w:val="333333"/>
          <w:lang w:val="en-US" w:eastAsia="en-US"/>
        </w:rPr>
        <w:t>A Workspace is execute</w:t>
      </w:r>
      <w:r w:rsidR="002C28BC">
        <w:rPr>
          <w:rFonts w:cs="Helvetica"/>
          <w:color w:val="333333"/>
          <w:lang w:val="en-US" w:eastAsia="en-US"/>
        </w:rPr>
        <w:t>d when you press the Run button or will execute automatically if you activate the “Run Automatically” check box</w:t>
      </w:r>
    </w:p>
    <w:p w:rsidR="002C28BC" w:rsidRDefault="002C28BC" w:rsidP="00D009FB">
      <w:pPr>
        <w:jc w:val="both"/>
        <w:rPr>
          <w:rFonts w:cs="Helvetica"/>
          <w:b/>
          <w:bCs/>
          <w:color w:val="333333"/>
          <w:lang w:val="en-US" w:eastAsia="en-US"/>
        </w:rPr>
      </w:pPr>
      <w:r>
        <w:rPr>
          <w:rFonts w:cs="Helvetica"/>
          <w:color w:val="333333"/>
          <w:lang w:val="en-US" w:eastAsia="en-US"/>
        </w:rPr>
        <w:t xml:space="preserve">By default, the background of the workspace displays all geometric output of the graph. This background can be turned off in the view menu.  To navigate the background, press </w:t>
      </w:r>
      <w:proofErr w:type="spellStart"/>
      <w:r>
        <w:rPr>
          <w:rFonts w:cs="Helvetica"/>
          <w:color w:val="333333"/>
          <w:lang w:val="en-US" w:eastAsia="en-US"/>
        </w:rPr>
        <w:t>Cntrl</w:t>
      </w:r>
      <w:proofErr w:type="spellEnd"/>
      <w:r>
        <w:rPr>
          <w:rFonts w:cs="Helvetica"/>
          <w:color w:val="333333"/>
          <w:lang w:val="en-US" w:eastAsia="en-US"/>
        </w:rPr>
        <w:t xml:space="preserve">-G, to return to graph navigation, press </w:t>
      </w:r>
      <w:proofErr w:type="spellStart"/>
      <w:r>
        <w:rPr>
          <w:rFonts w:cs="Helvetica"/>
          <w:color w:val="333333"/>
          <w:lang w:val="en-US" w:eastAsia="en-US"/>
        </w:rPr>
        <w:t>Cntrl</w:t>
      </w:r>
      <w:proofErr w:type="spellEnd"/>
      <w:r>
        <w:rPr>
          <w:rFonts w:cs="Helvetica"/>
          <w:color w:val="333333"/>
          <w:lang w:val="en-US" w:eastAsia="en-US"/>
        </w:rPr>
        <w:t>-G again.</w:t>
      </w: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3" w:name="_Toc373044913"/>
      <w:r>
        <w:rPr>
          <w:lang w:val="en-US" w:eastAsia="en-US"/>
        </w:rPr>
        <w:t>Nodes</w:t>
      </w:r>
      <w:bookmarkEnd w:id="13"/>
    </w:p>
    <w:p w:rsidR="00D009FB" w:rsidRDefault="00D009FB" w:rsidP="00D009FB">
      <w:pPr>
        <w:jc w:val="both"/>
        <w:rPr>
          <w:rFonts w:cs="Helvetica"/>
          <w:b/>
          <w:bCs/>
          <w:color w:val="333333"/>
          <w:lang w:val="en-US" w:eastAsia="en-US"/>
        </w:rPr>
      </w:pPr>
    </w:p>
    <w:p w:rsidR="00D009FB" w:rsidRDefault="00D009FB" w:rsidP="00D009FB">
      <w:pPr>
        <w:jc w:val="both"/>
        <w:rPr>
          <w:rFonts w:cs="Helvetica"/>
          <w:color w:val="333333"/>
          <w:lang w:val="en-US" w:eastAsia="en-US"/>
        </w:rPr>
      </w:pPr>
      <w:r>
        <w:rPr>
          <w:rFonts w:cs="Helvetica"/>
          <w:b/>
          <w:bCs/>
          <w:color w:val="333333"/>
          <w:lang w:val="en-US" w:eastAsia="en-US"/>
        </w:rPr>
        <w:t>Nodes</w:t>
      </w:r>
      <w:r>
        <w:rPr>
          <w:rFonts w:cs="Helvetica"/>
          <w:color w:val="333333"/>
          <w:lang w:val="en-US" w:eastAsia="en-US"/>
        </w:rPr>
        <w:t> are the objects you place and connect together with </w:t>
      </w:r>
      <w:r>
        <w:rPr>
          <w:rFonts w:cs="Helvetica"/>
          <w:b/>
          <w:bCs/>
          <w:color w:val="333333"/>
          <w:lang w:val="en-US" w:eastAsia="en-US"/>
        </w:rPr>
        <w:t>Wires</w:t>
      </w:r>
      <w:r>
        <w:rPr>
          <w:rFonts w:cs="Helvetica"/>
          <w:color w:val="333333"/>
          <w:lang w:val="en-US" w:eastAsia="en-US"/>
        </w:rPr>
        <w:t> to form a visual program.</w:t>
      </w:r>
    </w:p>
    <w:p w:rsidR="00D009FB" w:rsidRDefault="00D009FB" w:rsidP="00D009FB">
      <w:pPr>
        <w:jc w:val="both"/>
        <w:rPr>
          <w:rFonts w:cs="Helvetica"/>
          <w:color w:val="333333"/>
          <w:lang w:val="en-US" w:eastAsia="en-US"/>
        </w:rPr>
      </w:pPr>
      <w:r>
        <w:rPr>
          <w:rFonts w:cs="Helvetica"/>
          <w:color w:val="333333"/>
          <w:lang w:val="en-US" w:eastAsia="en-US"/>
        </w:rPr>
        <w:t>Nodes can represent Revit Elements like Model Lines or Reference Points.</w:t>
      </w:r>
    </w:p>
    <w:p w:rsidR="00D009FB" w:rsidRDefault="00D009FB" w:rsidP="00D009FB">
      <w:pPr>
        <w:jc w:val="both"/>
        <w:rPr>
          <w:rFonts w:cs="Helvetica"/>
          <w:color w:val="333333"/>
          <w:lang w:val="en-US" w:eastAsia="en-US"/>
        </w:rPr>
      </w:pPr>
      <w:r>
        <w:rPr>
          <w:rFonts w:cs="Helvetica"/>
          <w:color w:val="333333"/>
          <w:lang w:val="en-US" w:eastAsia="en-US"/>
        </w:rPr>
        <w:t>Nodes can also represent operations like Math Functions.</w:t>
      </w:r>
    </w:p>
    <w:p w:rsidR="00D009FB" w:rsidRDefault="00D009FB" w:rsidP="00D009FB">
      <w:pPr>
        <w:jc w:val="both"/>
        <w:rPr>
          <w:rFonts w:cs="Helvetica"/>
          <w:color w:val="333333"/>
          <w:lang w:val="en-US" w:eastAsia="en-US"/>
        </w:rPr>
      </w:pPr>
      <w:r>
        <w:rPr>
          <w:rFonts w:cs="Helvetica"/>
          <w:color w:val="333333"/>
          <w:lang w:val="en-US" w:eastAsia="en-US"/>
        </w:rPr>
        <w:t>Nodes have inputs and outputs.</w:t>
      </w:r>
    </w:p>
    <w:p w:rsidR="00D009FB" w:rsidRDefault="00D009FB" w:rsidP="00D009FB">
      <w:pPr>
        <w:jc w:val="both"/>
        <w:rPr>
          <w:rFonts w:cs="Helvetica"/>
          <w:color w:val="333333"/>
          <w:lang w:val="en-US" w:eastAsia="en-US"/>
        </w:rPr>
      </w:pPr>
      <w:r>
        <w:rPr>
          <w:rFonts w:cs="Helvetica"/>
          <w:color w:val="333333"/>
          <w:lang w:val="en-US" w:eastAsia="en-US"/>
        </w:rPr>
        <w:t>The colors of Nodes change to indicate state.</w:t>
      </w:r>
    </w:p>
    <w:p w:rsidR="00D009FB" w:rsidRDefault="00D009FB" w:rsidP="00D009FB">
      <w:pPr>
        <w:jc w:val="both"/>
        <w:rPr>
          <w:rFonts w:cs="Helvetica"/>
          <w:color w:val="333333"/>
          <w:lang w:val="en-US" w:eastAsia="en-US"/>
        </w:rPr>
      </w:pPr>
      <w:r>
        <w:rPr>
          <w:rFonts w:cs="Helvetica"/>
          <w:color w:val="333333"/>
          <w:lang w:val="en-US" w:eastAsia="en-US"/>
        </w:rPr>
        <w:br/>
      </w:r>
      <w:proofErr w:type="gramStart"/>
      <w:r>
        <w:rPr>
          <w:rFonts w:cs="Helvetica"/>
          <w:color w:val="333333"/>
          <w:lang w:val="en-US" w:eastAsia="en-US"/>
        </w:rPr>
        <w:t>a. Orange</w:t>
      </w:r>
      <w:proofErr w:type="gramEnd"/>
      <w:r>
        <w:rPr>
          <w:rFonts w:cs="Helvetica"/>
          <w:color w:val="333333"/>
          <w:lang w:val="en-US" w:eastAsia="en-US"/>
        </w:rPr>
        <w:t xml:space="preserve"> Nodes are well-connected and have all of their inputs successfully connected. They are part of the active Program Flow.</w:t>
      </w:r>
    </w:p>
    <w:p w:rsidR="00D009FB" w:rsidRDefault="00D009FB" w:rsidP="00D009FB">
      <w:pPr>
        <w:jc w:val="both"/>
        <w:rPr>
          <w:rFonts w:cs="Helvetica"/>
          <w:color w:val="333333"/>
          <w:lang w:val="en-US" w:eastAsia="en-US"/>
        </w:rPr>
      </w:pPr>
      <w:r>
        <w:rPr>
          <w:rFonts w:cs="Helvetica"/>
          <w:color w:val="333333"/>
          <w:lang w:val="en-US" w:eastAsia="en-US"/>
        </w:rPr>
        <w:br/>
      </w:r>
      <w:proofErr w:type="gramStart"/>
      <w:r>
        <w:rPr>
          <w:rFonts w:cs="Helvetica"/>
          <w:color w:val="333333"/>
          <w:lang w:val="en-US" w:eastAsia="en-US"/>
        </w:rPr>
        <w:t>b. Grey</w:t>
      </w:r>
      <w:proofErr w:type="gramEnd"/>
      <w:r>
        <w:rPr>
          <w:rFonts w:cs="Helvetica"/>
          <w:color w:val="333333"/>
          <w:lang w:val="en-US" w:eastAsia="en-US"/>
        </w:rPr>
        <w:t xml:space="preserve"> Nodes </w:t>
      </w:r>
      <w:r w:rsidR="00B5667D">
        <w:rPr>
          <w:rFonts w:cs="Helvetica"/>
          <w:color w:val="333333"/>
          <w:lang w:val="en-US" w:eastAsia="en-US"/>
        </w:rPr>
        <w:t xml:space="preserve">indicate one of 2 states.  Generally it means they are </w:t>
      </w:r>
      <w:r>
        <w:rPr>
          <w:rFonts w:cs="Helvetica"/>
          <w:color w:val="333333"/>
          <w:lang w:val="en-US" w:eastAsia="en-US"/>
        </w:rPr>
        <w:t>inactive and need to be connected with Wires to be part of the Program Flow in the active Workspace.</w:t>
      </w:r>
      <w:r w:rsidR="00B5667D">
        <w:rPr>
          <w:rFonts w:cs="Helvetica"/>
          <w:color w:val="333333"/>
          <w:lang w:val="en-US" w:eastAsia="en-US"/>
        </w:rPr>
        <w:t xml:space="preserve">  Dynamo also allows for users to pass only partially connected nodes to downstream functionality, allowing for more complex interactions.  This state is also represented in grey</w:t>
      </w:r>
    </w:p>
    <w:p w:rsidR="00D009FB" w:rsidRDefault="00D009FB" w:rsidP="00D009FB">
      <w:pPr>
        <w:jc w:val="both"/>
        <w:rPr>
          <w:rFonts w:cs="Helvetica"/>
          <w:color w:val="333333"/>
          <w:lang w:val="en-US" w:eastAsia="en-US"/>
        </w:rPr>
      </w:pPr>
      <w:r>
        <w:rPr>
          <w:rFonts w:cs="Helvetica"/>
          <w:color w:val="333333"/>
          <w:lang w:val="en-US" w:eastAsia="en-US"/>
        </w:rPr>
        <w:br/>
      </w:r>
      <w:proofErr w:type="gramStart"/>
      <w:r>
        <w:rPr>
          <w:rFonts w:cs="Helvetica"/>
          <w:color w:val="333333"/>
          <w:lang w:val="en-US" w:eastAsia="en-US"/>
        </w:rPr>
        <w:t>c. Red</w:t>
      </w:r>
      <w:proofErr w:type="gramEnd"/>
      <w:r>
        <w:rPr>
          <w:rFonts w:cs="Helvetica"/>
          <w:color w:val="333333"/>
          <w:lang w:val="en-US" w:eastAsia="en-US"/>
        </w:rPr>
        <w:t xml:space="preserve"> Nodes are in an Error state. You can see what the error is by </w:t>
      </w:r>
      <w:proofErr w:type="gramStart"/>
      <w:r>
        <w:rPr>
          <w:rFonts w:cs="Helvetica"/>
          <w:color w:val="333333"/>
          <w:lang w:val="en-US" w:eastAsia="en-US"/>
        </w:rPr>
        <w:t>hovering</w:t>
      </w:r>
      <w:proofErr w:type="gramEnd"/>
      <w:r>
        <w:rPr>
          <w:rFonts w:cs="Helvetica"/>
          <w:color w:val="333333"/>
          <w:lang w:val="en-US" w:eastAsia="en-US"/>
        </w:rPr>
        <w:t xml:space="preserve"> your mouse over the node and reading the tooltip.</w:t>
      </w:r>
    </w:p>
    <w:p w:rsidR="00D009FB" w:rsidRDefault="00D009FB" w:rsidP="00D009FB">
      <w:pPr>
        <w:jc w:val="both"/>
        <w:rPr>
          <w:rFonts w:cs="Helvetica"/>
          <w:color w:val="333333"/>
          <w:lang w:val="en-US" w:eastAsia="en-US"/>
        </w:rPr>
      </w:pPr>
      <w:r>
        <w:rPr>
          <w:rFonts w:cs="Helvetica"/>
          <w:color w:val="333333"/>
          <w:lang w:val="en-US" w:eastAsia="en-US"/>
        </w:rPr>
        <w:br/>
        <w:t>d. Currently selected Nodes have an aqua highlight. You can drag selected nodes around the workspace or right-click to see their properties.</w:t>
      </w:r>
    </w:p>
    <w:p w:rsidR="00D009FB" w:rsidRDefault="00D009FB" w:rsidP="00D009FB">
      <w:pPr>
        <w:jc w:val="both"/>
        <w:rPr>
          <w:rFonts w:cs="Helvetica"/>
          <w:b/>
          <w:bCs/>
          <w:color w:val="333333"/>
          <w:lang w:val="en-US" w:eastAsia="en-US"/>
        </w:rPr>
      </w:pPr>
      <w:r>
        <w:rPr>
          <w:rFonts w:cs="Helvetica"/>
          <w:color w:val="333333"/>
          <w:lang w:val="en-US" w:eastAsia="en-US"/>
        </w:rPr>
        <w:br/>
        <w:t>e. Nodes have input </w:t>
      </w:r>
      <w:r>
        <w:rPr>
          <w:rFonts w:cs="Helvetica"/>
          <w:b/>
          <w:bCs/>
          <w:color w:val="333333"/>
          <w:lang w:val="en-US" w:eastAsia="en-US"/>
        </w:rPr>
        <w:t>Ports</w:t>
      </w:r>
      <w:r>
        <w:rPr>
          <w:rFonts w:cs="Helvetica"/>
          <w:color w:val="333333"/>
          <w:lang w:val="en-US" w:eastAsia="en-US"/>
        </w:rPr>
        <w:t> on the left side and output Ports on the right side. Directionality of execution and program flow usually goes left to right.</w:t>
      </w: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4" w:name="_Toc373044914"/>
      <w:r>
        <w:rPr>
          <w:lang w:val="en-US" w:eastAsia="en-US"/>
        </w:rPr>
        <w:lastRenderedPageBreak/>
        <w:t>Wires</w:t>
      </w:r>
      <w:bookmarkEnd w:id="14"/>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Wires connect between Nodes to create relationships and establish a program flow. You can think of them literally as electrical wires that carry pulses of information from one object to the next.</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Wires connect the output Port from one Node to the input Port of another node.</w:t>
      </w:r>
    </w:p>
    <w:p w:rsidR="00D009FB" w:rsidRPr="004173D9" w:rsidRDefault="00D009FB" w:rsidP="00D009FB">
      <w:pPr>
        <w:jc w:val="both"/>
        <w:rPr>
          <w:rFonts w:cs="Helvetica"/>
          <w:color w:val="333333"/>
          <w:lang w:val="en-US" w:eastAsia="en-US"/>
        </w:rPr>
      </w:pPr>
      <w:r>
        <w:rPr>
          <w:rFonts w:cs="Helvetica"/>
          <w:color w:val="333333"/>
          <w:lang w:val="en-US" w:eastAsia="en-US"/>
        </w:rPr>
        <w:t xml:space="preserve">You create a Wire using the mouse left-clicking on an output Port and dragging with the mouse button held down, </w:t>
      </w:r>
      <w:proofErr w:type="gramStart"/>
      <w:r>
        <w:rPr>
          <w:rFonts w:cs="Helvetica"/>
          <w:color w:val="333333"/>
          <w:lang w:val="en-US" w:eastAsia="en-US"/>
        </w:rPr>
        <w:t>then</w:t>
      </w:r>
      <w:proofErr w:type="gramEnd"/>
      <w:r>
        <w:rPr>
          <w:rFonts w:cs="Helvetica"/>
          <w:color w:val="333333"/>
          <w:lang w:val="en-US" w:eastAsia="en-US"/>
        </w:rPr>
        <w:t xml:space="preserve"> connect to the input port of another node. Wires appear as dashed while being dragged and solid lines when successfully connected.  </w:t>
      </w:r>
      <w:proofErr w:type="gramStart"/>
      <w:r>
        <w:rPr>
          <w:rFonts w:cs="Helvetica"/>
          <w:color w:val="333333"/>
          <w:lang w:val="en-US" w:eastAsia="en-US"/>
        </w:rPr>
        <w:t>To disconnect a Wire, left-click on the output Node and pull the Wire away.</w:t>
      </w:r>
      <w:proofErr w:type="gramEnd"/>
      <w:r>
        <w:rPr>
          <w:rFonts w:cs="Helvetica"/>
          <w:color w:val="333333"/>
          <w:lang w:val="en-US" w:eastAsia="en-US"/>
        </w:rPr>
        <w:t xml:space="preserve">  </w:t>
      </w: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5" w:name="_Toc373044915"/>
      <w:r>
        <w:rPr>
          <w:lang w:val="en-US" w:eastAsia="en-US"/>
        </w:rPr>
        <w:t>Ports</w:t>
      </w:r>
      <w:bookmarkEnd w:id="15"/>
    </w:p>
    <w:p w:rsidR="00D009FB" w:rsidRDefault="00D009FB" w:rsidP="00D009FB">
      <w:pPr>
        <w:jc w:val="both"/>
        <w:rPr>
          <w:rFonts w:cs="Helvetica"/>
          <w:b/>
          <w:bCs/>
          <w:color w:val="333333"/>
          <w:lang w:val="en-US" w:eastAsia="en-US"/>
        </w:rPr>
      </w:pPr>
    </w:p>
    <w:p w:rsidR="00D009FB" w:rsidRDefault="00D009FB" w:rsidP="00D009FB">
      <w:pPr>
        <w:jc w:val="both"/>
        <w:rPr>
          <w:rFonts w:cs="Helvetica"/>
          <w:color w:val="333333"/>
          <w:lang w:val="en-US" w:eastAsia="en-US"/>
        </w:rPr>
      </w:pPr>
      <w:r>
        <w:rPr>
          <w:rFonts w:cs="Helvetica"/>
          <w:b/>
          <w:bCs/>
          <w:color w:val="333333"/>
          <w:lang w:val="en-US" w:eastAsia="en-US"/>
        </w:rPr>
        <w:t>Ports</w:t>
      </w:r>
      <w:r>
        <w:rPr>
          <w:rFonts w:cs="Helvetica"/>
          <w:color w:val="333333"/>
          <w:lang w:val="en-US" w:eastAsia="en-US"/>
        </w:rPr>
        <w:t xml:space="preserve"> are the light rectangular areas on </w:t>
      </w:r>
      <w:proofErr w:type="gramStart"/>
      <w:r>
        <w:rPr>
          <w:rFonts w:cs="Helvetica"/>
          <w:color w:val="333333"/>
          <w:lang w:val="en-US" w:eastAsia="en-US"/>
        </w:rPr>
        <w:t>Nodes,</w:t>
      </w:r>
      <w:proofErr w:type="gramEnd"/>
      <w:r>
        <w:rPr>
          <w:rFonts w:cs="Helvetica"/>
          <w:color w:val="333333"/>
          <w:lang w:val="en-US" w:eastAsia="en-US"/>
        </w:rPr>
        <w:t xml:space="preserve"> they are the receptors for Wires. Information flows through the Ports from left to right. </w:t>
      </w:r>
      <w:proofErr w:type="gramStart"/>
      <w:r>
        <w:rPr>
          <w:rFonts w:cs="Helvetica"/>
          <w:color w:val="333333"/>
          <w:lang w:val="en-US" w:eastAsia="en-US"/>
        </w:rPr>
        <w:t>a</w:t>
      </w:r>
      <w:proofErr w:type="gramEnd"/>
      <w:r>
        <w:rPr>
          <w:rFonts w:cs="Helvetica"/>
          <w:color w:val="333333"/>
          <w:lang w:val="en-US" w:eastAsia="en-US"/>
        </w:rPr>
        <w:t xml:space="preserve">. Inputs Ports are on the left side of the Node. </w:t>
      </w:r>
      <w:proofErr w:type="gramStart"/>
      <w:r>
        <w:rPr>
          <w:rFonts w:cs="Helvetica"/>
          <w:color w:val="333333"/>
          <w:lang w:val="en-US" w:eastAsia="en-US"/>
        </w:rPr>
        <w:t>b</w:t>
      </w:r>
      <w:proofErr w:type="gramEnd"/>
      <w:r>
        <w:rPr>
          <w:rFonts w:cs="Helvetica"/>
          <w:color w:val="333333"/>
          <w:lang w:val="en-US" w:eastAsia="en-US"/>
        </w:rPr>
        <w:t>. Outputs Ports are on the right side of the Node.</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Ports are expecting to receive certain types of data, for example a Node might work on Point objects or Line objects. Try to connect like outputs to like inputs (XYZ-&gt;XYZ for example). Passing a Line object into the input Port of a Node that is expecting a Point will result in an error.</w:t>
      </w:r>
    </w:p>
    <w:p w:rsidR="00D009FB" w:rsidRDefault="00D009FB" w:rsidP="00D009FB">
      <w:pPr>
        <w:jc w:val="both"/>
        <w:rPr>
          <w:rFonts w:cs="Helvetica"/>
          <w:color w:val="333333"/>
          <w:lang w:val="en-US" w:eastAsia="en-US"/>
        </w:rPr>
      </w:pPr>
    </w:p>
    <w:p w:rsidR="00D009FB" w:rsidRDefault="00D009FB" w:rsidP="00D009FB">
      <w:pPr>
        <w:jc w:val="both"/>
        <w:rPr>
          <w:rFonts w:cs="Helvetica"/>
          <w:b/>
          <w:bCs/>
          <w:color w:val="333333"/>
          <w:lang w:val="en-US" w:eastAsia="en-US"/>
        </w:rPr>
      </w:pPr>
      <w:r>
        <w:rPr>
          <w:rFonts w:cs="Helvetica"/>
          <w:color w:val="333333"/>
          <w:lang w:val="en-US" w:eastAsia="en-US"/>
        </w:rPr>
        <w:t>You can tell what a specific Node is expecting to receive or to return from the text label. If the name is cut off, simply hover over the port and a tooltip will appear.</w:t>
      </w:r>
    </w:p>
    <w:p w:rsidR="00D009FB" w:rsidRDefault="00D009FB" w:rsidP="00D009FB">
      <w:pPr>
        <w:jc w:val="both"/>
        <w:rPr>
          <w:rFonts w:cs="Helvetica"/>
          <w:b/>
          <w:bCs/>
          <w:color w:val="333333"/>
          <w:lang w:val="en-US" w:eastAsia="en-US"/>
        </w:rPr>
      </w:pP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6" w:name="_Toc373044916"/>
      <w:r>
        <w:rPr>
          <w:lang w:val="en-US" w:eastAsia="en-US"/>
        </w:rPr>
        <w:t>Program Flow</w:t>
      </w:r>
      <w:bookmarkEnd w:id="16"/>
    </w:p>
    <w:p w:rsidR="00D009FB" w:rsidRDefault="00D009FB" w:rsidP="00D009FB">
      <w:pPr>
        <w:jc w:val="both"/>
        <w:rPr>
          <w:rFonts w:cs="Helvetica"/>
          <w:color w:val="333333"/>
          <w:lang w:val="en-US" w:eastAsia="en-US"/>
        </w:rPr>
      </w:pPr>
    </w:p>
    <w:p w:rsidR="00D009FB" w:rsidRDefault="00D009FB" w:rsidP="00D009FB">
      <w:pPr>
        <w:jc w:val="both"/>
        <w:rPr>
          <w:rFonts w:cs="Helvetica"/>
          <w:b/>
          <w:bCs/>
          <w:color w:val="333333"/>
          <w:lang w:val="en-US" w:eastAsia="en-US"/>
        </w:rPr>
      </w:pPr>
      <w:r>
        <w:rPr>
          <w:rFonts w:cs="Helvetica"/>
          <w:color w:val="333333"/>
          <w:lang w:val="en-US" w:eastAsia="en-US"/>
        </w:rPr>
        <w:t>Workspaces have a Program Flow that represents where to start program execution, what to do in the middle and how to know when program execution is complete. When you press “Run” Dynamo executes the visual program according to the established Program Flow.</w:t>
      </w: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7" w:name="_Toc373044917"/>
      <w:r>
        <w:rPr>
          <w:lang w:val="en-US" w:eastAsia="en-US"/>
        </w:rPr>
        <w:lastRenderedPageBreak/>
        <w:t>Directionality of Execution</w:t>
      </w:r>
      <w:bookmarkEnd w:id="17"/>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Typically Dynamo visual programs are executed from left to right and you can read the program that way to understand the Program Flow.</w:t>
      </w:r>
    </w:p>
    <w:p w:rsidR="00D009FB" w:rsidRDefault="00D009FB" w:rsidP="00D009FB">
      <w:pPr>
        <w:jc w:val="both"/>
        <w:rPr>
          <w:rFonts w:cs="Helvetica"/>
          <w:color w:val="333333"/>
          <w:lang w:val="en-US" w:eastAsia="en-US"/>
        </w:rPr>
      </w:pPr>
    </w:p>
    <w:p w:rsidR="00D009FB" w:rsidRDefault="00D009FB" w:rsidP="00D009FB">
      <w:pPr>
        <w:jc w:val="both"/>
        <w:rPr>
          <w:rFonts w:cs="Helvetica"/>
          <w:b/>
          <w:bCs/>
          <w:color w:val="333333"/>
          <w:lang w:val="en-US" w:eastAsia="en-US"/>
        </w:rPr>
      </w:pPr>
      <w:r>
        <w:rPr>
          <w:rFonts w:cs="Helvetica"/>
          <w:color w:val="333333"/>
          <w:lang w:val="en-US" w:eastAsia="en-US"/>
        </w:rPr>
        <w:t>There are some exceptions as you get into advanced topics like recursion, but for the purposes of this class simply read from left to right.</w:t>
      </w:r>
    </w:p>
    <w:p w:rsidR="00D009FB" w:rsidRDefault="00D009FB" w:rsidP="00D009FB">
      <w:pPr>
        <w:jc w:val="both"/>
        <w:rPr>
          <w:rFonts w:cs="Helvetica"/>
          <w:b/>
          <w:bCs/>
          <w:color w:val="333333"/>
          <w:lang w:val="en-US" w:eastAsia="en-US"/>
        </w:rPr>
      </w:pPr>
    </w:p>
    <w:p w:rsidR="00D009FB" w:rsidRDefault="00D009FB" w:rsidP="001E7D42">
      <w:pPr>
        <w:pStyle w:val="Heading3"/>
        <w:rPr>
          <w:lang w:val="en-US" w:eastAsia="en-US"/>
        </w:rPr>
      </w:pPr>
      <w:bookmarkStart w:id="18" w:name="_Toc373044918"/>
      <w:r>
        <w:rPr>
          <w:lang w:val="en-US" w:eastAsia="en-US"/>
        </w:rPr>
        <w:t>Custom Nodes</w:t>
      </w:r>
      <w:bookmarkEnd w:id="18"/>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 xml:space="preserve">You can create your own reusable Nodes in Dynamo without programming. These Nodes can be used in the current Workspace or in other Workspaces on your machine. You can also share these Nodes with others. Create new nodes from File&gt;New Custom Node or by selecting existing nodes in the workspace and in Edit&gt;Create Node </w:t>
      </w:r>
      <w:proofErr w:type="gramStart"/>
      <w:r>
        <w:rPr>
          <w:rFonts w:cs="Helvetica"/>
          <w:color w:val="333333"/>
          <w:lang w:val="en-US" w:eastAsia="en-US"/>
        </w:rPr>
        <w:t>From</w:t>
      </w:r>
      <w:proofErr w:type="gramEnd"/>
      <w:r>
        <w:rPr>
          <w:rFonts w:cs="Helvetica"/>
          <w:color w:val="333333"/>
          <w:lang w:val="en-US" w:eastAsia="en-US"/>
        </w:rPr>
        <w:t xml:space="preserve"> Selection (or right click in the canvas). Give the node a name and a category (selecting from the </w:t>
      </w:r>
      <w:proofErr w:type="spellStart"/>
      <w:r>
        <w:rPr>
          <w:rFonts w:cs="Helvetica"/>
          <w:color w:val="333333"/>
          <w:lang w:val="en-US" w:eastAsia="en-US"/>
        </w:rPr>
        <w:t>pulldown</w:t>
      </w:r>
      <w:proofErr w:type="spellEnd"/>
      <w:r>
        <w:rPr>
          <w:rFonts w:cs="Helvetica"/>
          <w:color w:val="333333"/>
          <w:lang w:val="en-US" w:eastAsia="en-US"/>
        </w:rPr>
        <w:t xml:space="preserve"> or by entering a new name. Notice the background color changes when you are editing a user-created node.</w:t>
      </w:r>
    </w:p>
    <w:p w:rsidR="00D009FB" w:rsidRDefault="00D009FB" w:rsidP="00D009FB">
      <w:pPr>
        <w:jc w:val="both"/>
        <w:rPr>
          <w:rFonts w:cs="Helvetica"/>
          <w:color w:val="333333"/>
          <w:lang w:val="en-US" w:eastAsia="en-US"/>
        </w:rPr>
      </w:pPr>
      <w:r>
        <w:rPr>
          <w:rFonts w:cs="Helvetica"/>
          <w:color w:val="333333"/>
          <w:lang w:val="en-US" w:eastAsia="en-US"/>
        </w:rPr>
        <w:t>Custom Nodes appear in the </w:t>
      </w:r>
      <w:r>
        <w:rPr>
          <w:rFonts w:cs="Helvetica"/>
          <w:b/>
          <w:bCs/>
          <w:color w:val="333333"/>
          <w:lang w:val="en-US" w:eastAsia="en-US"/>
        </w:rPr>
        <w:t>Node List</w:t>
      </w:r>
      <w:r>
        <w:rPr>
          <w:rFonts w:cs="Helvetica"/>
          <w:color w:val="333333"/>
          <w:lang w:val="en-US" w:eastAsia="en-US"/>
        </w:rPr>
        <w:t xml:space="preserve"> like the other nodes. You can double click to edit these nodes at any time or by selecting their name from the View menu </w:t>
      </w:r>
      <w:proofErr w:type="spellStart"/>
      <w:r>
        <w:rPr>
          <w:rFonts w:cs="Helvetica"/>
          <w:color w:val="333333"/>
          <w:lang w:val="en-US" w:eastAsia="en-US"/>
        </w:rPr>
        <w:t>pulldown</w:t>
      </w:r>
      <w:proofErr w:type="spellEnd"/>
      <w:r>
        <w:rPr>
          <w:rFonts w:cs="Helvetica"/>
          <w:color w:val="333333"/>
          <w:lang w:val="en-US" w:eastAsia="en-US"/>
        </w:rPr>
        <w:t>.</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Custom Nodes are graphically distinguished from other Nodes by looking like a stack of nodes. When you see a node with a dotted shadow underneath, it is an indication you can double-click on it to edit the contents.</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 xml:space="preserve">You can share nodes you create with other colleagues by using </w:t>
      </w:r>
      <w:r w:rsidR="00B5667D">
        <w:rPr>
          <w:rFonts w:cs="Helvetica"/>
          <w:color w:val="333333"/>
          <w:lang w:val="en-US" w:eastAsia="en-US"/>
        </w:rPr>
        <w:t xml:space="preserve">Package Manager </w:t>
      </w:r>
      <w:proofErr w:type="gramStart"/>
      <w:r w:rsidR="00B5667D">
        <w:rPr>
          <w:rFonts w:cs="Helvetica"/>
          <w:color w:val="333333"/>
          <w:lang w:val="en-US" w:eastAsia="en-US"/>
        </w:rPr>
        <w:t>tools</w:t>
      </w:r>
      <w:proofErr w:type="gramEnd"/>
      <w:r>
        <w:rPr>
          <w:rFonts w:cs="Helvetica"/>
          <w:color w:val="333333"/>
          <w:lang w:val="en-US" w:eastAsia="en-US"/>
        </w:rPr>
        <w:t xml:space="preserve">. </w:t>
      </w:r>
      <w:r w:rsidR="00B5667D">
        <w:rPr>
          <w:rFonts w:cs="Helvetica"/>
          <w:color w:val="333333"/>
          <w:lang w:val="en-US" w:eastAsia="en-US"/>
        </w:rPr>
        <w:t xml:space="preserve">By selecting a custom node, </w:t>
      </w:r>
      <w:r w:rsidR="00E94502">
        <w:rPr>
          <w:rFonts w:cs="Helvetica"/>
          <w:color w:val="333333"/>
          <w:lang w:val="en-US" w:eastAsia="en-US"/>
        </w:rPr>
        <w:t>and going to the Package Manager in the dropdown menu, you can publish the node for others to use.  Similarly, you can search the online catalogue for functionality published by other users</w:t>
      </w:r>
      <w:r>
        <w:rPr>
          <w:rFonts w:cs="Helvetica"/>
          <w:color w:val="333333"/>
          <w:lang w:val="en-US" w:eastAsia="en-US"/>
        </w:rPr>
        <w:t>.</w:t>
      </w:r>
    </w:p>
    <w:p w:rsidR="00D009FB" w:rsidRDefault="00D009FB" w:rsidP="00D009FB">
      <w:pPr>
        <w:jc w:val="both"/>
        <w:rPr>
          <w:rFonts w:cs="Helvetica"/>
          <w:color w:val="333333"/>
          <w:lang w:val="en-US" w:eastAsia="en-US"/>
        </w:rPr>
      </w:pPr>
    </w:p>
    <w:p w:rsidR="00D009FB" w:rsidRDefault="00D009FB" w:rsidP="00D009FB">
      <w:pPr>
        <w:jc w:val="both"/>
        <w:rPr>
          <w:rFonts w:cs="Helvetica"/>
          <w:color w:val="333333"/>
          <w:lang w:val="en-US" w:eastAsia="en-US"/>
        </w:rPr>
      </w:pPr>
      <w:r>
        <w:rPr>
          <w:rFonts w:cs="Helvetica"/>
          <w:color w:val="333333"/>
          <w:lang w:val="en-US" w:eastAsia="en-US"/>
        </w:rPr>
        <w:t>Custom Nodes can be nested inside of themselves to create recursive functionality, such as Fibonacci sequences or fractals.</w:t>
      </w:r>
    </w:p>
    <w:p w:rsidR="00D009FB" w:rsidRDefault="00D009FB" w:rsidP="00D009FB">
      <w:pPr>
        <w:jc w:val="both"/>
        <w:rPr>
          <w:rFonts w:cs="Helvetica"/>
          <w:color w:val="333333"/>
          <w:lang w:val="en-US" w:eastAsia="en-US"/>
        </w:rPr>
      </w:pPr>
    </w:p>
    <w:p w:rsidR="00D009FB" w:rsidRDefault="00D009FB" w:rsidP="00D009FB">
      <w:pPr>
        <w:jc w:val="both"/>
      </w:pPr>
      <w:proofErr w:type="gramStart"/>
      <w:r>
        <w:rPr>
          <w:rFonts w:cs="Helvetica"/>
          <w:b/>
          <w:bCs/>
          <w:color w:val="333333"/>
          <w:lang w:val="en-US" w:eastAsia="en-US"/>
        </w:rPr>
        <w:t>Workflow</w:t>
      </w:r>
      <w:r>
        <w:rPr>
          <w:rFonts w:cs="Helvetica"/>
          <w:color w:val="333333"/>
          <w:lang w:val="en-US" w:eastAsia="en-US"/>
        </w:rPr>
        <w:t> The active environment that will be executed.</w:t>
      </w:r>
      <w:proofErr w:type="gramEnd"/>
      <w:r>
        <w:rPr>
          <w:rFonts w:cs="Helvetica"/>
          <w:color w:val="333333"/>
          <w:lang w:val="en-US" w:eastAsia="en-US"/>
        </w:rPr>
        <w:t xml:space="preserve"> </w:t>
      </w:r>
      <w:proofErr w:type="gramStart"/>
      <w:r>
        <w:rPr>
          <w:rFonts w:cs="Helvetica"/>
          <w:color w:val="333333"/>
          <w:lang w:val="en-US" w:eastAsia="en-US"/>
        </w:rPr>
        <w:t>The aggregation of the active workspace, python scripts and all dependent user-created nodes.</w:t>
      </w:r>
      <w:proofErr w:type="gramEnd"/>
    </w:p>
    <w:p w:rsidR="005808F4" w:rsidRDefault="005808F4">
      <w:pPr>
        <w:suppressAutoHyphens w:val="0"/>
        <w:spacing w:after="200" w:line="276" w:lineRule="auto"/>
        <w:rPr>
          <w:rFonts w:asciiTheme="majorHAnsi" w:eastAsiaTheme="majorEastAsia" w:hAnsiTheme="majorHAnsi" w:cstheme="majorBidi"/>
          <w:b/>
          <w:bCs/>
          <w:color w:val="365F91" w:themeColor="accent1" w:themeShade="BF"/>
          <w:sz w:val="28"/>
          <w:szCs w:val="28"/>
        </w:rPr>
      </w:pPr>
      <w:r>
        <w:br w:type="page"/>
      </w:r>
    </w:p>
    <w:p w:rsidR="00D009FB" w:rsidRDefault="00D009FB" w:rsidP="001E7D42">
      <w:pPr>
        <w:pStyle w:val="Heading1"/>
      </w:pPr>
      <w:bookmarkStart w:id="19" w:name="_Toc373044919"/>
      <w:r>
        <w:lastRenderedPageBreak/>
        <w:t>Examples</w:t>
      </w:r>
      <w:bookmarkEnd w:id="19"/>
    </w:p>
    <w:p w:rsidR="001710FE" w:rsidRDefault="001710FE" w:rsidP="001710FE"/>
    <w:p w:rsidR="001710FE" w:rsidRDefault="001710FE" w:rsidP="001710FE">
      <w:r>
        <w:t>The following workflows use Dynamo files that are located in the Help menu of the application under Samples.  Many have associated Revit family (</w:t>
      </w:r>
      <w:proofErr w:type="spellStart"/>
      <w:r>
        <w:t>rfa</w:t>
      </w:r>
      <w:proofErr w:type="spellEnd"/>
      <w:r>
        <w:t>) and project (</w:t>
      </w:r>
      <w:proofErr w:type="spellStart"/>
      <w:r>
        <w:t>rvt</w:t>
      </w:r>
      <w:proofErr w:type="spellEnd"/>
      <w:r>
        <w:t xml:space="preserve">) files that, by default, are located at </w:t>
      </w:r>
      <w:r w:rsidRPr="001710FE">
        <w:t>C:\Autodesk\Dynamo\Core\samples</w:t>
      </w:r>
      <w:r>
        <w:t>.</w:t>
      </w:r>
      <w:r w:rsidR="005808F4">
        <w:t xml:space="preserve">  All the examples in this document can be </w:t>
      </w:r>
      <w:r w:rsidR="00E94502">
        <w:t>used</w:t>
      </w:r>
      <w:r w:rsidR="00E93D31">
        <w:t xml:space="preserve"> in either Revit or Vasari.</w:t>
      </w:r>
    </w:p>
    <w:p w:rsidR="002C28BC" w:rsidRDefault="002C28BC" w:rsidP="001710FE"/>
    <w:p w:rsidR="00E93D31" w:rsidRDefault="00E93D31" w:rsidP="001710FE">
      <w:r>
        <w:t xml:space="preserve">For ease of opening </w:t>
      </w:r>
      <w:proofErr w:type="spellStart"/>
      <w:r>
        <w:t>rfa</w:t>
      </w:r>
      <w:proofErr w:type="spellEnd"/>
      <w:r>
        <w:t xml:space="preserve"> and </w:t>
      </w:r>
      <w:proofErr w:type="spellStart"/>
      <w:r>
        <w:t>rvt</w:t>
      </w:r>
      <w:proofErr w:type="spellEnd"/>
      <w:r>
        <w:t xml:space="preserve"> files, you might want to add this folder to your Places open dialog.</w:t>
      </w:r>
    </w:p>
    <w:p w:rsidR="00E93D31" w:rsidRDefault="00E93D31" w:rsidP="001710FE">
      <w:r>
        <w:rPr>
          <w:noProof/>
          <w:lang w:val="en-US" w:eastAsia="en-US"/>
        </w:rPr>
        <w:drawing>
          <wp:inline distT="0" distB="0" distL="0" distR="0">
            <wp:extent cx="5486400" cy="39350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819.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935095"/>
                    </a:xfrm>
                    <a:prstGeom prst="rect">
                      <a:avLst/>
                    </a:prstGeom>
                  </pic:spPr>
                </pic:pic>
              </a:graphicData>
            </a:graphic>
          </wp:inline>
        </w:drawing>
      </w:r>
    </w:p>
    <w:p w:rsidR="00E93D31" w:rsidRPr="001710FE" w:rsidRDefault="00E93D31" w:rsidP="001710FE"/>
    <w:p w:rsidR="00E93D31" w:rsidRDefault="00E93D31">
      <w:pPr>
        <w:suppressAutoHyphens w:val="0"/>
        <w:spacing w:after="200" w:line="276" w:lineRule="auto"/>
        <w:rPr>
          <w:rFonts w:cs="Times New Roman"/>
          <w:b/>
          <w:bCs/>
          <w:iCs/>
          <w:sz w:val="24"/>
          <w:szCs w:val="28"/>
        </w:rPr>
      </w:pPr>
      <w:r>
        <w:br w:type="page"/>
      </w:r>
    </w:p>
    <w:p w:rsidR="00D009FB" w:rsidRDefault="00D009FB" w:rsidP="001E7D42">
      <w:pPr>
        <w:pStyle w:val="Heading2"/>
      </w:pPr>
      <w:bookmarkStart w:id="20" w:name="_Toc373044920"/>
      <w:r>
        <w:lastRenderedPageBreak/>
        <w:t>Create a Point</w:t>
      </w:r>
      <w:r w:rsidR="007707B9">
        <w:t>,</w:t>
      </w:r>
      <w:r>
        <w:t xml:space="preserve"> or “Hello World!” In Dynamo</w:t>
      </w:r>
      <w:bookmarkEnd w:id="20"/>
      <w:r>
        <w:br/>
      </w:r>
    </w:p>
    <w:p w:rsidR="00D009FB" w:rsidRDefault="00D009FB" w:rsidP="00D009FB">
      <w:pPr>
        <w:jc w:val="both"/>
      </w:pPr>
      <w:r>
        <w:t>Creating a reference point is the most basic operation you could want to do in Dynamo.  It’s the venerable “Hello World!” for the application.  To get there, you will need to learn some high level concepts and understand some of the basic principles of working in the Revit and Vasari environment</w:t>
      </w:r>
    </w:p>
    <w:p w:rsidR="00D009FB" w:rsidRDefault="00D009FB" w:rsidP="00D009FB">
      <w:pPr>
        <w:numPr>
          <w:ilvl w:val="0"/>
          <w:numId w:val="15"/>
        </w:numPr>
      </w:pPr>
      <w:r>
        <w:t>Learn how to launch Dynamo in the right environment for your needs</w:t>
      </w:r>
    </w:p>
    <w:p w:rsidR="00D009FB" w:rsidRDefault="00D009FB" w:rsidP="00D009FB">
      <w:pPr>
        <w:numPr>
          <w:ilvl w:val="0"/>
          <w:numId w:val="15"/>
        </w:numPr>
      </w:pPr>
      <w:r>
        <w:t>Tour the User Interface, Understand search/browse, and navigate the Dynamo Workspace</w:t>
      </w:r>
    </w:p>
    <w:p w:rsidR="00D009FB" w:rsidRDefault="00D009FB" w:rsidP="00D009FB">
      <w:pPr>
        <w:numPr>
          <w:ilvl w:val="0"/>
          <w:numId w:val="15"/>
        </w:numPr>
      </w:pPr>
      <w:r>
        <w:t>Place nodes and wire them together</w:t>
      </w:r>
    </w:p>
    <w:p w:rsidR="00D009FB" w:rsidRDefault="00D009FB" w:rsidP="00D009FB">
      <w:pPr>
        <w:numPr>
          <w:ilvl w:val="0"/>
          <w:numId w:val="15"/>
        </w:numPr>
      </w:pPr>
      <w:r>
        <w:t>Learn about the difference between geometry and Revit Elements</w:t>
      </w:r>
    </w:p>
    <w:p w:rsidR="00D009FB" w:rsidRDefault="00D009FB" w:rsidP="00D009FB">
      <w:pPr>
        <w:jc w:val="both"/>
      </w:pPr>
    </w:p>
    <w:p w:rsidR="00D009FB" w:rsidRDefault="00D009FB" w:rsidP="009901FC">
      <w:pPr>
        <w:jc w:val="center"/>
      </w:pPr>
      <w:r>
        <w:rPr>
          <w:noProof/>
          <w:lang w:val="en-US" w:eastAsia="en-US"/>
        </w:rPr>
        <w:drawing>
          <wp:inline distT="0" distB="0" distL="0" distR="0" wp14:anchorId="70BD4EFD" wp14:editId="298C36E6">
            <wp:extent cx="4465320" cy="2926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5320" cy="2926080"/>
                    </a:xfrm>
                    <a:prstGeom prst="rect">
                      <a:avLst/>
                    </a:prstGeom>
                    <a:solidFill>
                      <a:srgbClr val="FFFFFF"/>
                    </a:solidFill>
                    <a:ln>
                      <a:noFill/>
                    </a:ln>
                  </pic:spPr>
                </pic:pic>
              </a:graphicData>
            </a:graphic>
          </wp:inline>
        </w:drawing>
      </w:r>
    </w:p>
    <w:p w:rsidR="00D009FB" w:rsidRDefault="00D009FB" w:rsidP="00D009FB">
      <w:pPr>
        <w:pStyle w:val="Subtitle"/>
        <w:jc w:val="center"/>
      </w:pPr>
      <w:r>
        <w:t>A workspace for creating a dynamically controlled Reference point</w:t>
      </w:r>
    </w:p>
    <w:p w:rsidR="00D009FB" w:rsidRDefault="00D009FB" w:rsidP="00D009FB">
      <w:pPr>
        <w:numPr>
          <w:ilvl w:val="0"/>
          <w:numId w:val="13"/>
        </w:numPr>
        <w:jc w:val="both"/>
      </w:pPr>
      <w:r>
        <w:t>Launch Vasari.</w:t>
      </w:r>
    </w:p>
    <w:p w:rsidR="00D009FB" w:rsidRDefault="00D009FB" w:rsidP="00D009FB">
      <w:pPr>
        <w:numPr>
          <w:ilvl w:val="0"/>
          <w:numId w:val="13"/>
        </w:numPr>
        <w:jc w:val="both"/>
      </w:pPr>
      <w:r>
        <w:t>We are going to be placing Reference Points, which can only be done in the Mass, Curtain Panel by Pattern, or Adaptive Com</w:t>
      </w:r>
      <w:r w:rsidR="00E93D31">
        <w:t xml:space="preserve">ponent family environments (not </w:t>
      </w:r>
      <w:r>
        <w:t>the “project” or .</w:t>
      </w:r>
      <w:proofErr w:type="spellStart"/>
      <w:r>
        <w:t>rvt</w:t>
      </w:r>
      <w:proofErr w:type="spellEnd"/>
      <w:r>
        <w:t xml:space="preserve"> environment).  Click  </w:t>
      </w:r>
      <w:r>
        <w:rPr>
          <w:noProof/>
          <w:lang w:val="en-US" w:eastAsia="en-US"/>
        </w:rPr>
        <w:drawing>
          <wp:inline distT="0" distB="0" distL="0" distR="0" wp14:anchorId="06528AF3" wp14:editId="27A94154">
            <wp:extent cx="259080" cy="2590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t xml:space="preserve"> &gt; New &gt; Family&gt; </w:t>
      </w:r>
      <w:proofErr w:type="spellStart"/>
      <w:r>
        <w:t>Mass.rft</w:t>
      </w:r>
      <w:proofErr w:type="spellEnd"/>
      <w:r>
        <w:t>.  Or, in the recent documents screen, under Families, Click on “New Conceptual Mass”.</w:t>
      </w:r>
    </w:p>
    <w:p w:rsidR="00D009FB" w:rsidRDefault="00D009FB" w:rsidP="00D009FB">
      <w:pPr>
        <w:ind w:left="720"/>
        <w:jc w:val="center"/>
      </w:pPr>
      <w:r>
        <w:rPr>
          <w:noProof/>
          <w:lang w:val="en-US" w:eastAsia="en-US"/>
        </w:rPr>
        <w:lastRenderedPageBreak/>
        <w:drawing>
          <wp:inline distT="0" distB="0" distL="0" distR="0" wp14:anchorId="233BFE12" wp14:editId="4F8EC81D">
            <wp:extent cx="3429000" cy="1935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9000" cy="1935480"/>
                    </a:xfrm>
                    <a:prstGeom prst="rect">
                      <a:avLst/>
                    </a:prstGeom>
                    <a:solidFill>
                      <a:srgbClr val="FFFFFF"/>
                    </a:solidFill>
                    <a:ln>
                      <a:noFill/>
                    </a:ln>
                  </pic:spPr>
                </pic:pic>
              </a:graphicData>
            </a:graphic>
          </wp:inline>
        </w:drawing>
      </w:r>
      <w:r>
        <w:cr/>
      </w:r>
    </w:p>
    <w:p w:rsidR="00D009FB" w:rsidRDefault="00D009FB" w:rsidP="00D009FB">
      <w:pPr>
        <w:ind w:left="720"/>
        <w:jc w:val="both"/>
      </w:pPr>
    </w:p>
    <w:p w:rsidR="00D009FB" w:rsidRDefault="00D009FB" w:rsidP="00D009FB">
      <w:pPr>
        <w:numPr>
          <w:ilvl w:val="0"/>
          <w:numId w:val="13"/>
        </w:numPr>
        <w:jc w:val="both"/>
      </w:pPr>
      <w:r>
        <w:t>Dynamo will operate on the .</w:t>
      </w:r>
      <w:proofErr w:type="spellStart"/>
      <w:r>
        <w:t>rfa</w:t>
      </w:r>
      <w:proofErr w:type="spellEnd"/>
      <w:r>
        <w:t xml:space="preserve"> or .</w:t>
      </w:r>
      <w:proofErr w:type="spellStart"/>
      <w:r>
        <w:t>rvt</w:t>
      </w:r>
      <w:proofErr w:type="spellEnd"/>
      <w:r>
        <w:t xml:space="preserve"> file that is active at the time Dynamo is launched.  Now that we have a Mass file open, go to Add-ins tab and launch Dynamo</w:t>
      </w:r>
    </w:p>
    <w:p w:rsidR="00D009FB" w:rsidRDefault="00D009FB" w:rsidP="00D009FB">
      <w:pPr>
        <w:numPr>
          <w:ilvl w:val="0"/>
          <w:numId w:val="13"/>
        </w:numPr>
        <w:jc w:val="both"/>
        <w:rPr>
          <w:b/>
          <w:bCs/>
        </w:rPr>
      </w:pPr>
      <w:r>
        <w:t>From the Dynamo File Menu, go to </w:t>
      </w:r>
      <w:r>
        <w:rPr>
          <w:b/>
          <w:bCs/>
        </w:rPr>
        <w:t xml:space="preserve">File/Samples/ 1. Create Point / create </w:t>
      </w:r>
      <w:proofErr w:type="spellStart"/>
      <w:r>
        <w:rPr>
          <w:b/>
          <w:bCs/>
        </w:rPr>
        <w:t>point.dyn</w:t>
      </w:r>
      <w:proofErr w:type="spellEnd"/>
      <w:r>
        <w:rPr>
          <w:b/>
          <w:bCs/>
        </w:rPr>
        <w:t xml:space="preserve"> </w:t>
      </w:r>
    </w:p>
    <w:p w:rsidR="00D009FB" w:rsidRDefault="00D009FB" w:rsidP="00D009FB">
      <w:pPr>
        <w:ind w:left="720"/>
        <w:jc w:val="both"/>
        <w:rPr>
          <w:b/>
          <w:bCs/>
        </w:rPr>
      </w:pPr>
    </w:p>
    <w:p w:rsidR="00D009FB" w:rsidRDefault="00D009FB" w:rsidP="00D009FB">
      <w:pPr>
        <w:ind w:left="720"/>
        <w:jc w:val="both"/>
      </w:pPr>
      <w:r>
        <w:rPr>
          <w:rFonts w:eastAsia="Century Gothic"/>
          <w:lang w:val="en-US" w:eastAsia="en-US"/>
        </w:rPr>
        <w:t xml:space="preserve">      </w:t>
      </w:r>
      <w:r w:rsidR="00E2234D">
        <w:rPr>
          <w:noProof/>
          <w:lang w:val="en-US" w:eastAsia="en-US"/>
        </w:rPr>
        <w:drawing>
          <wp:inline distT="0" distB="0" distL="0" distR="0">
            <wp:extent cx="4419600" cy="18478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2218.png"/>
                    <pic:cNvPicPr/>
                  </pic:nvPicPr>
                  <pic:blipFill rotWithShape="1">
                    <a:blip r:embed="rId17">
                      <a:extLst>
                        <a:ext uri="{28A0092B-C50C-407E-A947-70E740481C1C}">
                          <a14:useLocalDpi xmlns:a14="http://schemas.microsoft.com/office/drawing/2010/main" val="0"/>
                        </a:ext>
                      </a:extLst>
                    </a:blip>
                    <a:srcRect l="10996" t="15942" r="8449" b="23809"/>
                    <a:stretch/>
                  </pic:blipFill>
                  <pic:spPr bwMode="auto">
                    <a:xfrm>
                      <a:off x="0" y="0"/>
                      <a:ext cx="4419600" cy="1847850"/>
                    </a:xfrm>
                    <a:prstGeom prst="rect">
                      <a:avLst/>
                    </a:prstGeom>
                    <a:ln>
                      <a:noFill/>
                    </a:ln>
                    <a:extLst>
                      <a:ext uri="{53640926-AAD7-44D8-BBD7-CCE9431645EC}">
                        <a14:shadowObscured xmlns:a14="http://schemas.microsoft.com/office/drawing/2010/main"/>
                      </a:ext>
                    </a:extLst>
                  </pic:spPr>
                </pic:pic>
              </a:graphicData>
            </a:graphic>
          </wp:inline>
        </w:drawing>
      </w:r>
    </w:p>
    <w:p w:rsidR="00D009FB" w:rsidRDefault="00D009FB" w:rsidP="00D009FB">
      <w:pPr>
        <w:ind w:left="720"/>
        <w:jc w:val="both"/>
      </w:pPr>
    </w:p>
    <w:p w:rsidR="00002404" w:rsidRDefault="00D009FB" w:rsidP="00002404">
      <w:pPr>
        <w:numPr>
          <w:ilvl w:val="0"/>
          <w:numId w:val="13"/>
        </w:numPr>
        <w:jc w:val="both"/>
      </w:pPr>
      <w:r>
        <w:t xml:space="preserve">Notice a </w:t>
      </w:r>
      <w:r w:rsidR="00E2234D">
        <w:t>couple of</w:t>
      </w:r>
      <w:r>
        <w:t xml:space="preserve"> nodes (</w:t>
      </w:r>
      <w:r>
        <w:rPr>
          <w:b/>
          <w:bCs/>
        </w:rPr>
        <w:t>XYZ</w:t>
      </w:r>
      <w:r>
        <w:t> and </w:t>
      </w:r>
      <w:r>
        <w:rPr>
          <w:b/>
          <w:bCs/>
        </w:rPr>
        <w:t>Ref Point</w:t>
      </w:r>
      <w:r>
        <w:t>) in the workspace. </w:t>
      </w:r>
      <w:r>
        <w:rPr>
          <w:b/>
          <w:bCs/>
        </w:rPr>
        <w:t>Run</w:t>
      </w:r>
      <w:r>
        <w:t> to create a single Reference Point at 0</w:t>
      </w:r>
      <w:proofErr w:type="gramStart"/>
      <w:r>
        <w:t>,0,0</w:t>
      </w:r>
      <w:proofErr w:type="gramEnd"/>
      <w:r>
        <w:t>.</w:t>
      </w:r>
    </w:p>
    <w:p w:rsidR="00002404" w:rsidRDefault="00002404" w:rsidP="00002404">
      <w:pPr>
        <w:numPr>
          <w:ilvl w:val="0"/>
          <w:numId w:val="13"/>
        </w:numPr>
        <w:jc w:val="both"/>
      </w:pPr>
      <w:r>
        <w:t>T</w:t>
      </w:r>
      <w:r w:rsidR="00D009FB">
        <w:t xml:space="preserve">here is a difference between an XYZ and a Reference Point.  An XYZ is a coordinate point in space, while a Reference Point is a full-fledged Revit Element with many aspects and associated meta-data.  </w:t>
      </w:r>
    </w:p>
    <w:p w:rsidR="006F2DEC" w:rsidRDefault="006F2DEC" w:rsidP="00002404">
      <w:pPr>
        <w:ind w:left="720"/>
        <w:jc w:val="both"/>
      </w:pPr>
      <w:r>
        <w:t xml:space="preserve">Abstract geometry, like this XYZ, is displayed in the background of the Dynamo workspace.  You can toggle between navigating the background </w:t>
      </w:r>
      <w:r w:rsidR="00002404">
        <w:t>3d space and the flat graph by pressing Control-G.  You can also turn this preview off in the View menu&gt; Background 3d Preview.</w:t>
      </w:r>
    </w:p>
    <w:p w:rsidR="00D009FB" w:rsidRDefault="00D009FB" w:rsidP="00D009FB">
      <w:pPr>
        <w:numPr>
          <w:ilvl w:val="0"/>
          <w:numId w:val="13"/>
        </w:numPr>
        <w:jc w:val="both"/>
      </w:pPr>
      <w:r>
        <w:t xml:space="preserve">Select and move nodes by using the left mouse button.  </w:t>
      </w:r>
    </w:p>
    <w:p w:rsidR="00D009FB" w:rsidRDefault="00D009FB" w:rsidP="00D009FB">
      <w:pPr>
        <w:numPr>
          <w:ilvl w:val="1"/>
          <w:numId w:val="13"/>
        </w:numPr>
        <w:jc w:val="both"/>
      </w:pPr>
      <w:r>
        <w:t xml:space="preserve">Type Delete in order to delete a node or right click and click Delete.  </w:t>
      </w:r>
    </w:p>
    <w:p w:rsidR="00D009FB" w:rsidRDefault="00D009FB" w:rsidP="00D009FB">
      <w:pPr>
        <w:numPr>
          <w:ilvl w:val="1"/>
          <w:numId w:val="13"/>
        </w:numPr>
        <w:jc w:val="both"/>
      </w:pPr>
      <w:r>
        <w:lastRenderedPageBreak/>
        <w:t>The right click menu will also show a number of other functionalities.  Click on the help button to see more information on a selected node</w:t>
      </w:r>
    </w:p>
    <w:p w:rsidR="00D009FB" w:rsidRDefault="00D009FB" w:rsidP="00D009FB">
      <w:pPr>
        <w:numPr>
          <w:ilvl w:val="1"/>
          <w:numId w:val="13"/>
        </w:numPr>
        <w:jc w:val="both"/>
      </w:pPr>
      <w:r>
        <w:t>Select all the nodes and right click to set their alignment.</w:t>
      </w:r>
    </w:p>
    <w:p w:rsidR="00D009FB" w:rsidRPr="00E2234D" w:rsidRDefault="00D009FB" w:rsidP="00E2234D">
      <w:pPr>
        <w:numPr>
          <w:ilvl w:val="1"/>
          <w:numId w:val="13"/>
        </w:numPr>
        <w:tabs>
          <w:tab w:val="clear" w:pos="0"/>
          <w:tab w:val="num" w:pos="360"/>
        </w:tabs>
        <w:jc w:val="both"/>
      </w:pPr>
      <w:r>
        <w:t>Zoom in and out using the mouse wheel and pan using middle click and hold</w:t>
      </w:r>
    </w:p>
    <w:p w:rsidR="00D009FB" w:rsidRDefault="00D009FB" w:rsidP="00D009FB">
      <w:pPr>
        <w:numPr>
          <w:ilvl w:val="0"/>
          <w:numId w:val="13"/>
        </w:numPr>
        <w:jc w:val="both"/>
        <w:rPr>
          <w:rFonts w:cs="Helvetica"/>
          <w:color w:val="000000"/>
          <w:lang w:val="en-US" w:eastAsia="en-US"/>
        </w:rPr>
      </w:pPr>
      <w:r>
        <w:rPr>
          <w:rFonts w:cs="Helvetica"/>
          <w:color w:val="000000"/>
          <w:lang w:val="en-US" w:eastAsia="en-US"/>
        </w:rPr>
        <w:t>Now we will learn how to re-wire the workspace to add more inputs:</w:t>
      </w: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Type “Number” into the search bar to find the </w:t>
      </w:r>
      <w:r>
        <w:rPr>
          <w:rFonts w:cs="Helvetica"/>
          <w:b/>
          <w:bCs/>
          <w:color w:val="000000"/>
          <w:lang w:val="en-US" w:eastAsia="en-US"/>
        </w:rPr>
        <w:t>Number</w:t>
      </w:r>
      <w:r>
        <w:rPr>
          <w:rFonts w:cs="Helvetica"/>
          <w:color w:val="000000"/>
          <w:lang w:val="en-US" w:eastAsia="en-US"/>
        </w:rPr>
        <w:t> node to add it into the Workspace.  This can be done by either typing enter with the number node selected in Search or clicking the node in the node lib</w:t>
      </w: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Find the </w:t>
      </w:r>
      <w:r>
        <w:rPr>
          <w:rFonts w:cs="Helvetica"/>
          <w:b/>
          <w:bCs/>
          <w:color w:val="000000"/>
          <w:lang w:val="en-US" w:eastAsia="en-US"/>
        </w:rPr>
        <w:t>Number Slider</w:t>
      </w:r>
      <w:r>
        <w:rPr>
          <w:rFonts w:cs="Helvetica"/>
          <w:color w:val="000000"/>
          <w:lang w:val="en-US" w:eastAsia="en-US"/>
        </w:rPr>
        <w:t> node and add that as well</w:t>
      </w: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On the </w:t>
      </w:r>
      <w:r>
        <w:rPr>
          <w:rFonts w:cs="Helvetica"/>
          <w:b/>
          <w:bCs/>
          <w:color w:val="000000"/>
          <w:lang w:val="en-US" w:eastAsia="en-US"/>
        </w:rPr>
        <w:t>XYZ</w:t>
      </w:r>
      <w:r>
        <w:rPr>
          <w:rFonts w:cs="Helvetica"/>
          <w:color w:val="000000"/>
          <w:lang w:val="en-US" w:eastAsia="en-US"/>
        </w:rPr>
        <w:t> node, select the end of the wire connecting to the </w:t>
      </w:r>
      <w:r>
        <w:rPr>
          <w:rFonts w:cs="Helvetica"/>
          <w:b/>
          <w:bCs/>
          <w:color w:val="000000"/>
          <w:lang w:val="en-US" w:eastAsia="en-US"/>
        </w:rPr>
        <w:t>Y port</w:t>
      </w:r>
      <w:r>
        <w:rPr>
          <w:rFonts w:cs="Helvetica"/>
          <w:color w:val="000000"/>
          <w:lang w:val="en-US" w:eastAsia="en-US"/>
        </w:rPr>
        <w:t>. Drag it off into space to disconnect. Do the same for the </w:t>
      </w:r>
      <w:r>
        <w:rPr>
          <w:rFonts w:cs="Helvetica"/>
          <w:b/>
          <w:bCs/>
          <w:color w:val="000000"/>
          <w:lang w:val="en-US" w:eastAsia="en-US"/>
        </w:rPr>
        <w:t>Z port</w:t>
      </w:r>
      <w:r>
        <w:rPr>
          <w:rFonts w:cs="Helvetica"/>
          <w:color w:val="000000"/>
          <w:lang w:val="en-US" w:eastAsia="en-US"/>
        </w:rPr>
        <w:t>.</w:t>
      </w: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Connect the new </w:t>
      </w:r>
      <w:r>
        <w:rPr>
          <w:rFonts w:cs="Helvetica"/>
          <w:b/>
          <w:bCs/>
          <w:color w:val="000000"/>
          <w:lang w:val="en-US" w:eastAsia="en-US"/>
        </w:rPr>
        <w:t>Number</w:t>
      </w:r>
      <w:r>
        <w:rPr>
          <w:rFonts w:cs="Helvetica"/>
          <w:color w:val="000000"/>
          <w:lang w:val="en-US" w:eastAsia="en-US"/>
        </w:rPr>
        <w:t> node to the </w:t>
      </w:r>
      <w:r>
        <w:rPr>
          <w:rFonts w:cs="Helvetica"/>
          <w:b/>
          <w:bCs/>
          <w:color w:val="000000"/>
          <w:lang w:val="en-US" w:eastAsia="en-US"/>
        </w:rPr>
        <w:t>Y port</w:t>
      </w:r>
      <w:r>
        <w:rPr>
          <w:rFonts w:cs="Helvetica"/>
          <w:color w:val="000000"/>
          <w:lang w:val="en-US" w:eastAsia="en-US"/>
        </w:rPr>
        <w:t> and the </w:t>
      </w:r>
      <w:r>
        <w:rPr>
          <w:rFonts w:cs="Helvetica"/>
          <w:b/>
          <w:bCs/>
          <w:color w:val="000000"/>
          <w:lang w:val="en-US" w:eastAsia="en-US"/>
        </w:rPr>
        <w:t>Number</w:t>
      </w:r>
      <w:r>
        <w:rPr>
          <w:rFonts w:cs="Helvetica"/>
          <w:color w:val="000000"/>
          <w:lang w:val="en-US" w:eastAsia="en-US"/>
        </w:rPr>
        <w:t> </w:t>
      </w:r>
      <w:r>
        <w:rPr>
          <w:rFonts w:cs="Helvetica"/>
          <w:b/>
          <w:bCs/>
          <w:color w:val="000000"/>
          <w:lang w:val="en-US" w:eastAsia="en-US"/>
        </w:rPr>
        <w:t>Slider</w:t>
      </w:r>
      <w:r>
        <w:rPr>
          <w:rFonts w:cs="Helvetica"/>
          <w:color w:val="000000"/>
          <w:lang w:val="en-US" w:eastAsia="en-US"/>
        </w:rPr>
        <w:t> node to the </w:t>
      </w:r>
      <w:r>
        <w:rPr>
          <w:rFonts w:cs="Helvetica"/>
          <w:b/>
          <w:bCs/>
          <w:color w:val="000000"/>
          <w:lang w:val="en-US" w:eastAsia="en-US"/>
        </w:rPr>
        <w:t>Z port</w:t>
      </w:r>
      <w:r>
        <w:rPr>
          <w:rFonts w:cs="Helvetica"/>
          <w:color w:val="000000"/>
          <w:lang w:val="en-US" w:eastAsia="en-US"/>
        </w:rPr>
        <w:t xml:space="preserve">.        </w:t>
      </w:r>
    </w:p>
    <w:p w:rsidR="00D009FB" w:rsidRDefault="00D009FB" w:rsidP="00D009FB">
      <w:pPr>
        <w:jc w:val="both"/>
        <w:rPr>
          <w:rFonts w:cs="Helvetica"/>
          <w:color w:val="000000"/>
          <w:lang w:val="en-US" w:eastAsia="en-US"/>
        </w:rPr>
      </w:pPr>
    </w:p>
    <w:p w:rsidR="00D009FB" w:rsidRDefault="00D009FB" w:rsidP="00D009FB">
      <w:pPr>
        <w:ind w:left="1440"/>
        <w:jc w:val="center"/>
        <w:rPr>
          <w:rFonts w:cs="Helvetica"/>
          <w:color w:val="000000"/>
          <w:lang w:val="en-US" w:eastAsia="en-US"/>
        </w:rPr>
      </w:pPr>
      <w:r>
        <w:rPr>
          <w:rFonts w:cs="Helvetica"/>
          <w:noProof/>
          <w:color w:val="000000"/>
          <w:lang w:val="en-US" w:eastAsia="en-US"/>
        </w:rPr>
        <w:drawing>
          <wp:inline distT="0" distB="0" distL="0" distR="0" wp14:anchorId="266F33B8" wp14:editId="131FD557">
            <wp:extent cx="4587240" cy="19812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7240" cy="1981200"/>
                    </a:xfrm>
                    <a:prstGeom prst="rect">
                      <a:avLst/>
                    </a:prstGeom>
                    <a:solidFill>
                      <a:srgbClr val="FFFFFF"/>
                    </a:solidFill>
                    <a:ln>
                      <a:noFill/>
                    </a:ln>
                  </pic:spPr>
                </pic:pic>
              </a:graphicData>
            </a:graphic>
          </wp:inline>
        </w:drawing>
      </w:r>
    </w:p>
    <w:p w:rsidR="00D009FB" w:rsidRDefault="00D009FB" w:rsidP="00D009FB">
      <w:pPr>
        <w:ind w:left="1440"/>
        <w:jc w:val="center"/>
        <w:rPr>
          <w:rFonts w:cs="Helvetica"/>
          <w:color w:val="000000"/>
          <w:lang w:val="en-US" w:eastAsia="en-US"/>
        </w:rPr>
      </w:pPr>
    </w:p>
    <w:p w:rsidR="00D009FB" w:rsidRDefault="00D009FB" w:rsidP="00D009FB">
      <w:pPr>
        <w:numPr>
          <w:ilvl w:val="1"/>
          <w:numId w:val="13"/>
        </w:numPr>
        <w:jc w:val="both"/>
        <w:rPr>
          <w:rFonts w:eastAsia="Century Gothic"/>
          <w:color w:val="000000"/>
          <w:lang w:val="en-US" w:eastAsia="en-US"/>
        </w:rPr>
      </w:pPr>
      <w:r>
        <w:rPr>
          <w:rFonts w:cs="Helvetica"/>
          <w:color w:val="000000"/>
          <w:lang w:val="en-US" w:eastAsia="en-US"/>
        </w:rPr>
        <w:t>At the bottom of the canvas, check “Run Automatically”.</w:t>
      </w:r>
    </w:p>
    <w:p w:rsidR="00D009FB" w:rsidRDefault="00D009FB" w:rsidP="00D009FB">
      <w:pPr>
        <w:ind w:left="1440"/>
        <w:jc w:val="both"/>
        <w:rPr>
          <w:rFonts w:cs="Helvetica"/>
          <w:color w:val="000000"/>
          <w:lang w:val="en-US" w:eastAsia="en-US"/>
        </w:rPr>
      </w:pPr>
      <w:r>
        <w:rPr>
          <w:rFonts w:eastAsia="Century Gothic"/>
          <w:color w:val="000000"/>
          <w:lang w:val="en-US" w:eastAsia="en-US"/>
        </w:rPr>
        <w:t xml:space="preserve">  </w:t>
      </w:r>
      <w:r>
        <w:rPr>
          <w:rFonts w:cs="Helvetica"/>
          <w:noProof/>
          <w:color w:val="000000"/>
          <w:lang w:val="en-US" w:eastAsia="en-US"/>
        </w:rPr>
        <w:drawing>
          <wp:inline distT="0" distB="0" distL="0" distR="0" wp14:anchorId="4748269F" wp14:editId="35FE8E8F">
            <wp:extent cx="4511040" cy="8382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040" cy="838200"/>
                    </a:xfrm>
                    <a:prstGeom prst="rect">
                      <a:avLst/>
                    </a:prstGeom>
                    <a:solidFill>
                      <a:srgbClr val="FFFFFF"/>
                    </a:solidFill>
                    <a:ln>
                      <a:noFill/>
                    </a:ln>
                  </pic:spPr>
                </pic:pic>
              </a:graphicData>
            </a:graphic>
          </wp:inline>
        </w:drawing>
      </w:r>
    </w:p>
    <w:p w:rsidR="00D009FB" w:rsidRDefault="00D009FB" w:rsidP="00D009FB">
      <w:pPr>
        <w:ind w:left="1440"/>
        <w:jc w:val="both"/>
        <w:rPr>
          <w:rFonts w:cs="Helvetica"/>
          <w:color w:val="000000"/>
          <w:lang w:val="en-US" w:eastAsia="en-US"/>
        </w:rPr>
      </w:pP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Move the slider to see the point move around</w:t>
      </w:r>
    </w:p>
    <w:p w:rsidR="00D009FB" w:rsidRDefault="00D009FB" w:rsidP="00D009FB">
      <w:pPr>
        <w:numPr>
          <w:ilvl w:val="1"/>
          <w:numId w:val="13"/>
        </w:numPr>
        <w:jc w:val="both"/>
        <w:rPr>
          <w:rFonts w:cs="Helvetica"/>
          <w:color w:val="000000"/>
          <w:lang w:val="en-US" w:eastAsia="en-US"/>
        </w:rPr>
      </w:pPr>
      <w:r>
        <w:rPr>
          <w:rFonts w:cs="Helvetica"/>
          <w:color w:val="000000"/>
          <w:lang w:val="en-US" w:eastAsia="en-US"/>
        </w:rPr>
        <w:t xml:space="preserve">In the Vasari toolbar, pick Model&gt; Draw&gt;Spline </w:t>
      </w:r>
      <w:proofErr w:type="gramStart"/>
      <w:r>
        <w:rPr>
          <w:rFonts w:cs="Helvetica"/>
          <w:color w:val="000000"/>
          <w:lang w:val="en-US" w:eastAsia="en-US"/>
        </w:rPr>
        <w:t>Through</w:t>
      </w:r>
      <w:proofErr w:type="gramEnd"/>
      <w:r>
        <w:rPr>
          <w:rFonts w:cs="Helvetica"/>
          <w:color w:val="000000"/>
          <w:lang w:val="en-US" w:eastAsia="en-US"/>
        </w:rPr>
        <w:t xml:space="preserve"> Points, and draw a spline with one of the points using the Dynamo created Reference Point.  Move the Number Slider and see both Dynamo created stuff and manually created stuff update.</w:t>
      </w:r>
    </w:p>
    <w:p w:rsidR="00D009FB" w:rsidRDefault="00D009FB" w:rsidP="00D009FB">
      <w:pPr>
        <w:numPr>
          <w:ilvl w:val="1"/>
          <w:numId w:val="13"/>
        </w:numPr>
        <w:jc w:val="both"/>
        <w:rPr>
          <w:rFonts w:eastAsia="Century Gothic"/>
          <w:color w:val="000000"/>
          <w:lang w:val="en-US" w:eastAsia="en-US"/>
        </w:rPr>
      </w:pPr>
      <w:r>
        <w:rPr>
          <w:rFonts w:cs="Helvetica"/>
          <w:color w:val="000000"/>
          <w:lang w:val="en-US" w:eastAsia="en-US"/>
        </w:rPr>
        <w:lastRenderedPageBreak/>
        <w:t>Select the Dynamo created Reference Point and, in Dynamo, right click in the canvas and pick “Find Nodes from selected elements”</w:t>
      </w:r>
    </w:p>
    <w:p w:rsidR="00D009FB" w:rsidRDefault="00D009FB" w:rsidP="00D009FB">
      <w:pPr>
        <w:numPr>
          <w:ilvl w:val="0"/>
          <w:numId w:val="13"/>
        </w:numPr>
        <w:jc w:val="both"/>
        <w:rPr>
          <w:rFonts w:cs="Helvetica"/>
          <w:color w:val="000000"/>
          <w:lang w:val="en-US" w:eastAsia="en-US"/>
        </w:rPr>
      </w:pPr>
      <w:r>
        <w:rPr>
          <w:rFonts w:cs="Helvetica"/>
          <w:color w:val="000000"/>
          <w:lang w:val="en-US" w:eastAsia="en-US"/>
        </w:rPr>
        <w:t>Create a Custom Node by Selecting the XYZ and Reference Point nodes, then right click out in the canvas, and pick New Node from Selection.  Name your custom node something meaningful.</w:t>
      </w:r>
    </w:p>
    <w:p w:rsidR="00D009FB" w:rsidRDefault="00D009FB" w:rsidP="00D009FB">
      <w:pPr>
        <w:ind w:left="720"/>
        <w:jc w:val="both"/>
        <w:rPr>
          <w:rFonts w:cs="Helvetica"/>
          <w:color w:val="000000"/>
          <w:lang w:val="en-US" w:eastAsia="en-US"/>
        </w:rPr>
      </w:pPr>
    </w:p>
    <w:p w:rsidR="00D009FB" w:rsidRDefault="00D009FB" w:rsidP="00D009FB">
      <w:pPr>
        <w:ind w:left="720"/>
        <w:jc w:val="center"/>
        <w:rPr>
          <w:rFonts w:cs="Helvetica"/>
          <w:color w:val="000000"/>
          <w:lang w:val="en-US" w:eastAsia="en-US"/>
        </w:rPr>
      </w:pPr>
      <w:r>
        <w:rPr>
          <w:rFonts w:cs="Helvetica"/>
          <w:noProof/>
          <w:color w:val="000000"/>
          <w:lang w:val="en-US" w:eastAsia="en-US"/>
        </w:rPr>
        <w:drawing>
          <wp:inline distT="0" distB="0" distL="0" distR="0" wp14:anchorId="01AFD3E7" wp14:editId="5160F120">
            <wp:extent cx="1981200" cy="2407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2407920"/>
                    </a:xfrm>
                    <a:prstGeom prst="rect">
                      <a:avLst/>
                    </a:prstGeom>
                    <a:solidFill>
                      <a:srgbClr val="FFFFFF"/>
                    </a:solidFill>
                    <a:ln>
                      <a:noFill/>
                    </a:ln>
                  </pic:spPr>
                </pic:pic>
              </a:graphicData>
            </a:graphic>
          </wp:inline>
        </w:drawing>
      </w:r>
      <w:r>
        <w:rPr>
          <w:rFonts w:cs="Helvetica"/>
          <w:color w:val="000000"/>
          <w:lang w:val="en-US" w:eastAsia="en-US"/>
        </w:rPr>
        <w:cr/>
      </w:r>
    </w:p>
    <w:p w:rsidR="00D009FB" w:rsidRDefault="00D009FB" w:rsidP="00D009FB">
      <w:pPr>
        <w:numPr>
          <w:ilvl w:val="0"/>
          <w:numId w:val="13"/>
        </w:numPr>
        <w:jc w:val="both"/>
        <w:rPr>
          <w:rFonts w:cs="Helvetica"/>
          <w:color w:val="000000"/>
          <w:lang w:val="en-US" w:eastAsia="en-US"/>
        </w:rPr>
      </w:pPr>
      <w:r>
        <w:rPr>
          <w:rFonts w:cs="Helvetica"/>
          <w:color w:val="000000"/>
          <w:lang w:val="en-US" w:eastAsia="en-US"/>
        </w:rPr>
        <w:t xml:space="preserve">In the Edit Menu, pick Create Note to annotate your workflow (or type </w:t>
      </w:r>
      <w:proofErr w:type="spellStart"/>
      <w:r>
        <w:rPr>
          <w:rFonts w:cs="Helvetica"/>
          <w:color w:val="000000"/>
          <w:lang w:val="en-US" w:eastAsia="en-US"/>
        </w:rPr>
        <w:t>Cntrl</w:t>
      </w:r>
      <w:proofErr w:type="spellEnd"/>
      <w:r>
        <w:rPr>
          <w:rFonts w:cs="Helvetica"/>
          <w:color w:val="000000"/>
          <w:lang w:val="en-US" w:eastAsia="en-US"/>
        </w:rPr>
        <w:t>-W).  Double click on the Note to edit it (or edit from the right click menu)</w:t>
      </w:r>
    </w:p>
    <w:p w:rsidR="00D009FB" w:rsidRDefault="00D009FB" w:rsidP="00D009FB">
      <w:pPr>
        <w:jc w:val="both"/>
        <w:rPr>
          <w:rFonts w:cs="Helvetica"/>
          <w:color w:val="000000"/>
          <w:lang w:val="en-US" w:eastAsia="en-US"/>
        </w:rPr>
      </w:pPr>
    </w:p>
    <w:p w:rsidR="00D009FB" w:rsidRDefault="00D009FB" w:rsidP="00D009FB">
      <w:pPr>
        <w:jc w:val="center"/>
      </w:pPr>
      <w:r>
        <w:rPr>
          <w:noProof/>
          <w:lang w:val="en-US" w:eastAsia="en-US"/>
        </w:rPr>
        <w:drawing>
          <wp:inline distT="0" distB="0" distL="0" distR="0" wp14:anchorId="0F0F38EA" wp14:editId="56071CC8">
            <wp:extent cx="4526280" cy="23317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280" cy="2331720"/>
                    </a:xfrm>
                    <a:prstGeom prst="rect">
                      <a:avLst/>
                    </a:prstGeom>
                    <a:solidFill>
                      <a:srgbClr val="FFFFFF"/>
                    </a:solidFill>
                    <a:ln>
                      <a:noFill/>
                    </a:ln>
                  </pic:spPr>
                </pic:pic>
              </a:graphicData>
            </a:graphic>
          </wp:inline>
        </w:drawing>
      </w:r>
      <w:r>
        <w:cr/>
      </w:r>
    </w:p>
    <w:p w:rsidR="00D009FB" w:rsidRDefault="00D009FB" w:rsidP="00D009FB">
      <w:pPr>
        <w:jc w:val="both"/>
      </w:pPr>
    </w:p>
    <w:p w:rsidR="001710FE" w:rsidRDefault="001710FE">
      <w:pPr>
        <w:suppressAutoHyphens w:val="0"/>
        <w:spacing w:after="200" w:line="276" w:lineRule="auto"/>
        <w:rPr>
          <w:rFonts w:cs="Times New Roman"/>
          <w:b/>
          <w:bCs/>
          <w:iCs/>
          <w:sz w:val="24"/>
          <w:szCs w:val="28"/>
        </w:rPr>
      </w:pPr>
      <w:r>
        <w:br w:type="page"/>
      </w:r>
    </w:p>
    <w:p w:rsidR="00D009FB" w:rsidRDefault="00C91A23" w:rsidP="001E7D42">
      <w:pPr>
        <w:pStyle w:val="Heading2"/>
      </w:pPr>
      <w:bookmarkStart w:id="21" w:name="_Toc373044921"/>
      <w:r>
        <w:lastRenderedPageBreak/>
        <w:t xml:space="preserve">Placing Families with </w:t>
      </w:r>
      <w:r w:rsidR="001710FE">
        <w:t>Sequences, Ranges, Lines and Grids</w:t>
      </w:r>
      <w:bookmarkEnd w:id="21"/>
      <w:r w:rsidR="00D009FB">
        <w:t xml:space="preserve">  </w:t>
      </w:r>
    </w:p>
    <w:p w:rsidR="00D009FB" w:rsidRDefault="00D009FB" w:rsidP="00D009FB"/>
    <w:p w:rsidR="00D009FB" w:rsidRDefault="00D009FB" w:rsidP="00D009FB">
      <w:pPr>
        <w:jc w:val="both"/>
      </w:pPr>
      <w:r>
        <w:t>This tutorial aims to introduce the following:</w:t>
      </w:r>
    </w:p>
    <w:p w:rsidR="00D009FB" w:rsidRDefault="00D009FB" w:rsidP="00D009FB">
      <w:pPr>
        <w:numPr>
          <w:ilvl w:val="0"/>
          <w:numId w:val="5"/>
        </w:numPr>
        <w:jc w:val="both"/>
      </w:pPr>
      <w:r>
        <w:t xml:space="preserve">How to use node </w:t>
      </w:r>
      <w:r>
        <w:rPr>
          <w:b/>
        </w:rPr>
        <w:t>Lacing</w:t>
      </w:r>
      <w:r>
        <w:t xml:space="preserve"> to evaluate the members of a list in different ways</w:t>
      </w:r>
    </w:p>
    <w:p w:rsidR="00D009FB" w:rsidRDefault="00D009FB" w:rsidP="00D009FB">
      <w:pPr>
        <w:numPr>
          <w:ilvl w:val="0"/>
          <w:numId w:val="5"/>
        </w:numPr>
        <w:jc w:val="both"/>
        <w:rPr>
          <w:b/>
        </w:rPr>
      </w:pPr>
      <w:r>
        <w:t xml:space="preserve">Generate </w:t>
      </w:r>
      <w:r>
        <w:rPr>
          <w:b/>
        </w:rPr>
        <w:t>lines, grids, and lattices</w:t>
      </w:r>
      <w:r>
        <w:t xml:space="preserve"> of Reference Points</w:t>
      </w:r>
    </w:p>
    <w:p w:rsidR="00D009FB" w:rsidRDefault="00D009FB" w:rsidP="00D009FB">
      <w:pPr>
        <w:numPr>
          <w:ilvl w:val="0"/>
          <w:numId w:val="5"/>
        </w:numPr>
        <w:jc w:val="both"/>
      </w:pPr>
      <w:r>
        <w:rPr>
          <w:b/>
        </w:rPr>
        <w:t xml:space="preserve">Place family instances </w:t>
      </w:r>
      <w:r>
        <w:t>with Dynamo</w:t>
      </w:r>
    </w:p>
    <w:p w:rsidR="00D009FB" w:rsidRDefault="00D009FB" w:rsidP="00D009FB">
      <w:pPr>
        <w:jc w:val="both"/>
      </w:pPr>
    </w:p>
    <w:p w:rsidR="00D009FB" w:rsidRDefault="00D009FB" w:rsidP="00D009FB">
      <w:pPr>
        <w:ind w:left="360"/>
        <w:jc w:val="both"/>
      </w:pPr>
      <w:r>
        <w:rPr>
          <w:noProof/>
          <w:lang w:val="en-US" w:eastAsia="en-US"/>
        </w:rPr>
        <w:drawing>
          <wp:inline distT="0" distB="0" distL="0" distR="0" wp14:anchorId="69E81233" wp14:editId="070F1DCD">
            <wp:extent cx="5135880" cy="3581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880" cy="358140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cs="Arial"/>
          <w:color w:val="000000"/>
          <w:sz w:val="24"/>
        </w:rPr>
      </w:pPr>
      <w:r>
        <w:t xml:space="preserve">Dynamo after opening the create </w:t>
      </w:r>
      <w:proofErr w:type="spellStart"/>
      <w:r>
        <w:t>point_sequence.dyn</w:t>
      </w:r>
      <w:proofErr w:type="spellEnd"/>
      <w:r>
        <w:t xml:space="preserve"> file</w:t>
      </w:r>
    </w:p>
    <w:p w:rsidR="00002404" w:rsidRDefault="00002404" w:rsidP="00D009FB">
      <w:pPr>
        <w:pStyle w:val="ListParagraph"/>
        <w:numPr>
          <w:ilvl w:val="0"/>
          <w:numId w:val="12"/>
        </w:numPr>
        <w:shd w:val="clear" w:color="auto" w:fill="FFFFFF"/>
        <w:spacing w:after="0" w:line="300" w:lineRule="atLeast"/>
        <w:jc w:val="both"/>
        <w:rPr>
          <w:rFonts w:ascii="Tahoma" w:eastAsia="Times New Roman" w:hAnsi="Tahoma" w:cs="Tahoma"/>
          <w:color w:val="000000"/>
        </w:rPr>
      </w:pPr>
      <w:r>
        <w:rPr>
          <w:rFonts w:ascii="Tahoma" w:eastAsia="Times New Roman" w:hAnsi="Tahoma" w:cs="Tahoma"/>
          <w:color w:val="000000"/>
        </w:rPr>
        <w:t>Close any other open Vasari files</w:t>
      </w:r>
    </w:p>
    <w:p w:rsidR="00D009FB" w:rsidRPr="00E93D31" w:rsidRDefault="00D009FB" w:rsidP="00D009FB">
      <w:pPr>
        <w:pStyle w:val="ListParagraph"/>
        <w:numPr>
          <w:ilvl w:val="0"/>
          <w:numId w:val="12"/>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From Vasari, Click </w:t>
      </w:r>
      <w:r w:rsidRPr="00E93D31">
        <w:rPr>
          <w:rFonts w:ascii="Tahoma" w:hAnsi="Tahoma" w:cs="Tahoma"/>
          <w:noProof/>
          <w:color w:val="1D468A"/>
          <w:lang w:eastAsia="en-US"/>
        </w:rPr>
        <w:drawing>
          <wp:inline distT="0" distB="0" distL="0" distR="0" wp14:anchorId="46E8F2AC" wp14:editId="71B295B6">
            <wp:extent cx="259080" cy="2590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E93D31">
        <w:rPr>
          <w:rFonts w:ascii="Tahoma" w:eastAsia="Times New Roman" w:hAnsi="Tahoma" w:cs="Tahoma"/>
          <w:color w:val="000000"/>
        </w:rPr>
        <w:t> &gt; </w:t>
      </w:r>
      <w:r w:rsidRPr="00E93D31">
        <w:rPr>
          <w:rFonts w:ascii="Tahoma" w:hAnsi="Tahoma" w:cs="Tahoma"/>
          <w:noProof/>
          <w:lang w:eastAsia="en-US"/>
        </w:rPr>
        <w:drawing>
          <wp:inline distT="0" distB="0" distL="0" distR="0" wp14:anchorId="6B26502A" wp14:editId="37DE4E93">
            <wp:extent cx="15240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E93D31">
        <w:rPr>
          <w:rFonts w:ascii="Tahoma" w:eastAsia="Times New Roman" w:hAnsi="Tahoma" w:cs="Tahoma"/>
          <w:color w:val="000000"/>
        </w:rPr>
        <w:t> (Open).    </w:t>
      </w:r>
    </w:p>
    <w:p w:rsidR="00D009FB" w:rsidRPr="00E93D31" w:rsidRDefault="00D009FB" w:rsidP="00D009FB">
      <w:pPr>
        <w:pStyle w:val="ListParagraph"/>
        <w:numPr>
          <w:ilvl w:val="0"/>
          <w:numId w:val="12"/>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Navigate to </w:t>
      </w:r>
      <w:r w:rsidRPr="00E93D31">
        <w:rPr>
          <w:rFonts w:ascii="Tahoma" w:eastAsia="Times New Roman" w:hAnsi="Tahoma" w:cs="Tahoma"/>
          <w:color w:val="333333"/>
          <w:shd w:val="clear" w:color="auto" w:fill="FFFFFF"/>
          <w:lang w:val="en-AU" w:eastAsia="en-AU"/>
        </w:rPr>
        <w:t> </w:t>
      </w:r>
      <w:r w:rsidRPr="00E93D31">
        <w:rPr>
          <w:rFonts w:ascii="Tahoma" w:eastAsia="Times New Roman" w:hAnsi="Tahoma" w:cs="Tahoma"/>
          <w:b/>
          <w:bCs/>
          <w:color w:val="333333"/>
          <w:shd w:val="clear" w:color="auto" w:fill="FFFFFF"/>
          <w:lang w:val="en-AU" w:eastAsia="en-AU"/>
        </w:rPr>
        <w:t xml:space="preserve">C:\Autodesk\Dynamo\Core\samples </w:t>
      </w:r>
    </w:p>
    <w:p w:rsidR="00D009FB" w:rsidRPr="00E93D31" w:rsidRDefault="00D009FB" w:rsidP="00D009FB">
      <w:pPr>
        <w:pStyle w:val="ListParagraph"/>
        <w:numPr>
          <w:ilvl w:val="0"/>
          <w:numId w:val="12"/>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Open </w:t>
      </w:r>
      <w:r w:rsidRPr="00E93D31">
        <w:rPr>
          <w:rFonts w:ascii="Tahoma" w:eastAsia="Times New Roman" w:hAnsi="Tahoma" w:cs="Tahoma"/>
          <w:b/>
          <w:bCs/>
          <w:color w:val="000000"/>
        </w:rPr>
        <w:t xml:space="preserve">Mass with Loaded </w:t>
      </w:r>
      <w:proofErr w:type="spellStart"/>
      <w:r w:rsidRPr="00E93D31">
        <w:rPr>
          <w:rFonts w:ascii="Tahoma" w:eastAsia="Times New Roman" w:hAnsi="Tahoma" w:cs="Tahoma"/>
          <w:b/>
          <w:bCs/>
          <w:color w:val="000000"/>
        </w:rPr>
        <w:t>Families.rfa</w:t>
      </w:r>
      <w:proofErr w:type="spellEnd"/>
      <w:r w:rsidRPr="00E93D31">
        <w:rPr>
          <w:rFonts w:ascii="Tahoma" w:eastAsia="Times New Roman" w:hAnsi="Tahoma" w:cs="Tahoma"/>
          <w:b/>
          <w:bCs/>
          <w:color w:val="000000"/>
        </w:rPr>
        <w:t> </w:t>
      </w:r>
      <w:r w:rsidRPr="00E93D31">
        <w:rPr>
          <w:rFonts w:ascii="Tahoma" w:eastAsia="Times New Roman" w:hAnsi="Tahoma" w:cs="Tahoma"/>
          <w:color w:val="000000"/>
        </w:rPr>
        <w:t>from the </w:t>
      </w:r>
      <w:r w:rsidRPr="00E93D31">
        <w:rPr>
          <w:rFonts w:ascii="Tahoma" w:eastAsia="Times New Roman" w:hAnsi="Tahoma" w:cs="Tahoma"/>
          <w:b/>
          <w:bCs/>
          <w:color w:val="000000"/>
        </w:rPr>
        <w:t>Samples</w:t>
      </w:r>
      <w:r w:rsidRPr="00E93D31">
        <w:rPr>
          <w:rFonts w:ascii="Tahoma" w:eastAsia="Times New Roman" w:hAnsi="Tahoma" w:cs="Tahoma"/>
          <w:color w:val="000000"/>
        </w:rPr>
        <w:t> directory</w:t>
      </w:r>
    </w:p>
    <w:p w:rsidR="00D009FB" w:rsidRPr="00E93D31" w:rsidRDefault="00D009FB" w:rsidP="00D009FB">
      <w:pPr>
        <w:numPr>
          <w:ilvl w:val="0"/>
          <w:numId w:val="12"/>
        </w:numPr>
        <w:jc w:val="both"/>
        <w:rPr>
          <w:rFonts w:cs="Tahoma"/>
          <w:bCs/>
          <w:color w:val="000000"/>
          <w:szCs w:val="22"/>
        </w:rPr>
      </w:pPr>
      <w:r w:rsidRPr="00E93D31">
        <w:rPr>
          <w:rFonts w:cs="Tahoma"/>
          <w:color w:val="000000"/>
          <w:szCs w:val="22"/>
        </w:rPr>
        <w:t>From the Dynamo Help menu, go to </w:t>
      </w:r>
      <w:r w:rsidRPr="00E93D31">
        <w:rPr>
          <w:rFonts w:cs="Tahoma"/>
          <w:b/>
          <w:bCs/>
          <w:szCs w:val="22"/>
        </w:rPr>
        <w:t xml:space="preserve">Samples/ 1. Create Point  / create </w:t>
      </w:r>
      <w:proofErr w:type="spellStart"/>
      <w:r w:rsidRPr="00E93D31">
        <w:rPr>
          <w:rFonts w:cs="Tahoma"/>
          <w:b/>
          <w:bCs/>
          <w:szCs w:val="22"/>
        </w:rPr>
        <w:t>point_sequence.dyn</w:t>
      </w:r>
      <w:proofErr w:type="spellEnd"/>
    </w:p>
    <w:p w:rsidR="00D009FB" w:rsidRPr="00E93D31" w:rsidRDefault="00D009FB" w:rsidP="00D009FB">
      <w:pPr>
        <w:pStyle w:val="ListParagraph"/>
        <w:numPr>
          <w:ilvl w:val="0"/>
          <w:numId w:val="12"/>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bCs/>
          <w:color w:val="000000"/>
        </w:rPr>
        <w:t>Hit the “Run” button to see the following:</w:t>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shd w:val="clear" w:color="auto" w:fill="FFFFFF"/>
        <w:spacing w:after="0" w:line="300" w:lineRule="atLeast"/>
        <w:jc w:val="both"/>
      </w:pPr>
      <w:r>
        <w:rPr>
          <w:noProof/>
          <w:lang w:eastAsia="en-US"/>
        </w:rPr>
        <w:lastRenderedPageBreak/>
        <w:drawing>
          <wp:inline distT="0" distB="0" distL="0" distR="0" wp14:anchorId="608E7B45" wp14:editId="551BE599">
            <wp:extent cx="4998720" cy="2682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720" cy="268224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cs="Arial"/>
          <w:color w:val="000000"/>
          <w:sz w:val="24"/>
        </w:rPr>
      </w:pPr>
      <w:r>
        <w:t>A sequence of points created by running this example</w:t>
      </w:r>
    </w:p>
    <w:p w:rsidR="00D009FB" w:rsidRDefault="00D009FB" w:rsidP="00D009FB">
      <w:pPr>
        <w:pStyle w:val="ListParagraph"/>
        <w:shd w:val="clear" w:color="auto" w:fill="FFFFFF"/>
        <w:spacing w:after="0" w:line="300" w:lineRule="atLeast"/>
        <w:ind w:left="0"/>
        <w:jc w:val="both"/>
        <w:rPr>
          <w:rFonts w:ascii="Century Gothic" w:eastAsia="Times New Roman" w:hAnsi="Century Gothic"/>
          <w:color w:val="000000"/>
          <w:sz w:val="24"/>
          <w:szCs w:val="24"/>
        </w:rPr>
      </w:pPr>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Right click on the </w:t>
      </w:r>
      <w:r>
        <w:rPr>
          <w:rFonts w:ascii="Century Gothic" w:eastAsia="Times New Roman" w:hAnsi="Century Gothic"/>
          <w:b/>
          <w:color w:val="000000"/>
          <w:sz w:val="24"/>
          <w:szCs w:val="24"/>
        </w:rPr>
        <w:t>Number Sequence</w:t>
      </w:r>
      <w:r>
        <w:rPr>
          <w:rFonts w:ascii="Century Gothic" w:eastAsia="Times New Roman" w:hAnsi="Century Gothic"/>
          <w:color w:val="000000"/>
          <w:sz w:val="24"/>
          <w:szCs w:val="24"/>
        </w:rPr>
        <w:t xml:space="preserve"> and select </w:t>
      </w:r>
      <w:r>
        <w:rPr>
          <w:rFonts w:ascii="Century Gothic" w:eastAsia="Times New Roman" w:hAnsi="Century Gothic"/>
          <w:b/>
          <w:color w:val="000000"/>
          <w:sz w:val="24"/>
          <w:szCs w:val="24"/>
        </w:rPr>
        <w:t>Help…</w:t>
      </w:r>
      <w:r>
        <w:rPr>
          <w:rFonts w:ascii="Century Gothic" w:eastAsia="Times New Roman" w:hAnsi="Century Gothic"/>
          <w:color w:val="000000"/>
          <w:sz w:val="24"/>
          <w:szCs w:val="24"/>
        </w:rPr>
        <w:t xml:space="preserve"> to see what kinds of inputs and outputs the number sequence expects.  </w:t>
      </w:r>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Notice the little icon in the bottom right corner of the XYZ node.  This indicates the </w:t>
      </w:r>
      <w:r>
        <w:rPr>
          <w:rFonts w:ascii="Century Gothic" w:eastAsia="Times New Roman" w:hAnsi="Century Gothic"/>
          <w:i/>
          <w:color w:val="000000"/>
          <w:sz w:val="24"/>
          <w:szCs w:val="24"/>
        </w:rPr>
        <w:t>Lacing</w:t>
      </w:r>
      <w:r>
        <w:rPr>
          <w:rFonts w:ascii="Century Gothic" w:eastAsia="Times New Roman" w:hAnsi="Century Gothic"/>
          <w:color w:val="000000"/>
          <w:sz w:val="24"/>
          <w:szCs w:val="24"/>
        </w:rPr>
        <w:t xml:space="preserve"> for this particular node.  </w:t>
      </w:r>
      <w:r w:rsidR="008527F6">
        <w:rPr>
          <w:rFonts w:ascii="Century Gothic" w:eastAsia="Times New Roman" w:hAnsi="Century Gothic"/>
          <w:color w:val="000000"/>
          <w:sz w:val="24"/>
          <w:szCs w:val="24"/>
        </w:rPr>
        <w:t xml:space="preserve">Lacing </w:t>
      </w:r>
      <w:r>
        <w:rPr>
          <w:rFonts w:ascii="Century Gothic" w:eastAsia="Times New Roman" w:hAnsi="Century Gothic"/>
          <w:color w:val="000000"/>
          <w:sz w:val="24"/>
          <w:szCs w:val="24"/>
        </w:rPr>
        <w:t>allows you to automatically apply the node to the sequence created by the Number Sequence node.</w:t>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shd w:val="clear" w:color="auto" w:fill="FFFFFF"/>
        <w:spacing w:after="0" w:line="300" w:lineRule="atLeast"/>
        <w:jc w:val="center"/>
      </w:pPr>
      <w:r>
        <w:rPr>
          <w:noProof/>
          <w:lang w:eastAsia="en-US"/>
        </w:rPr>
        <w:drawing>
          <wp:inline distT="0" distB="0" distL="0" distR="0" wp14:anchorId="2A440F20" wp14:editId="100511B9">
            <wp:extent cx="1158240" cy="12649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8240" cy="126492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cs="Arial"/>
          <w:color w:val="000000"/>
          <w:sz w:val="24"/>
        </w:rPr>
      </w:pPr>
      <w:r>
        <w:t>The XYZ node with lacing set to “Longest”</w:t>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Try changing the Lacing strategy to </w:t>
      </w:r>
      <w:r>
        <w:rPr>
          <w:rFonts w:ascii="Century Gothic" w:eastAsia="Times New Roman" w:hAnsi="Century Gothic"/>
          <w:b/>
          <w:color w:val="000000"/>
          <w:sz w:val="24"/>
          <w:szCs w:val="24"/>
        </w:rPr>
        <w:t>First</w:t>
      </w:r>
      <w:r>
        <w:rPr>
          <w:rFonts w:ascii="Century Gothic" w:eastAsia="Times New Roman" w:hAnsi="Century Gothic"/>
          <w:color w:val="000000"/>
          <w:sz w:val="24"/>
          <w:szCs w:val="24"/>
        </w:rPr>
        <w:t xml:space="preserve"> by right clicking on the XYZ node and selecting </w:t>
      </w:r>
      <w:proofErr w:type="gramStart"/>
      <w:r>
        <w:rPr>
          <w:rFonts w:ascii="Century Gothic" w:eastAsia="Times New Roman" w:hAnsi="Century Gothic"/>
          <w:color w:val="000000"/>
          <w:sz w:val="24"/>
          <w:szCs w:val="24"/>
        </w:rPr>
        <w:t>First</w:t>
      </w:r>
      <w:proofErr w:type="gramEnd"/>
      <w:r>
        <w:rPr>
          <w:rFonts w:ascii="Century Gothic" w:eastAsia="Times New Roman" w:hAnsi="Century Gothic"/>
          <w:color w:val="000000"/>
          <w:sz w:val="24"/>
          <w:szCs w:val="24"/>
        </w:rPr>
        <w:t>.  You should see the icon in the bottom right corner of the node change.</w:t>
      </w:r>
      <w:r>
        <w:rPr>
          <w:rFonts w:ascii="Century Gothic" w:eastAsia="Times New Roman" w:hAnsi="Century Gothic"/>
          <w:color w:val="000000"/>
          <w:sz w:val="24"/>
          <w:szCs w:val="24"/>
        </w:rPr>
        <w:cr/>
      </w:r>
    </w:p>
    <w:p w:rsidR="00D009FB" w:rsidRDefault="00D009FB" w:rsidP="00D009FB">
      <w:pPr>
        <w:pStyle w:val="ListParagraph"/>
        <w:numPr>
          <w:ilvl w:val="0"/>
          <w:numId w:val="12"/>
        </w:numPr>
        <w:shd w:val="clear" w:color="auto" w:fill="FFFFFF"/>
        <w:spacing w:after="0" w:line="300" w:lineRule="atLeast"/>
        <w:jc w:val="both"/>
        <w:rPr>
          <w:rFonts w:ascii="Century Gothic" w:eastAsia="Century Gothic" w:hAnsi="Century Gothic" w:cs="Century Gothic"/>
          <w:color w:val="000000"/>
          <w:sz w:val="24"/>
          <w:szCs w:val="24"/>
        </w:rPr>
      </w:pPr>
      <w:r>
        <w:rPr>
          <w:rFonts w:ascii="Century Gothic" w:eastAsia="Times New Roman" w:hAnsi="Century Gothic"/>
          <w:color w:val="000000"/>
          <w:sz w:val="24"/>
          <w:szCs w:val="24"/>
        </w:rPr>
        <w:t>Hit Run again.  You should see a single point located at the origin.  This is because the XYZ node is only evaluating the first element in the list created by the Number Sequence node.</w:t>
      </w:r>
    </w:p>
    <w:p w:rsidR="00D009FB" w:rsidRDefault="00D009FB" w:rsidP="00D009FB">
      <w:pPr>
        <w:pStyle w:val="ListParagraph"/>
        <w:numPr>
          <w:ilvl w:val="0"/>
          <w:numId w:val="12"/>
        </w:numPr>
        <w:shd w:val="clear" w:color="auto" w:fill="FFFFFF"/>
        <w:spacing w:after="0" w:line="300" w:lineRule="atLeast"/>
        <w:jc w:val="both"/>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lastRenderedPageBreak/>
        <w:t xml:space="preserve"> </w:t>
      </w:r>
      <w:r>
        <w:rPr>
          <w:rFonts w:ascii="Century Gothic" w:eastAsia="Times New Roman" w:hAnsi="Century Gothic"/>
          <w:color w:val="000000"/>
          <w:sz w:val="24"/>
          <w:szCs w:val="24"/>
        </w:rPr>
        <w:t xml:space="preserve">Change the lacing on the XYZ node to </w:t>
      </w:r>
      <w:r>
        <w:rPr>
          <w:rFonts w:ascii="Century Gothic" w:eastAsia="Times New Roman" w:hAnsi="Century Gothic"/>
          <w:b/>
          <w:color w:val="000000"/>
          <w:sz w:val="24"/>
          <w:szCs w:val="24"/>
        </w:rPr>
        <w:t>Cross Product</w:t>
      </w:r>
      <w:r>
        <w:rPr>
          <w:rFonts w:ascii="Century Gothic" w:eastAsia="Times New Roman" w:hAnsi="Century Gothic"/>
          <w:color w:val="000000"/>
          <w:sz w:val="24"/>
          <w:szCs w:val="24"/>
        </w:rPr>
        <w:t>.  If you hit Run again, you should again see a vertical line of regularly spaced points.</w:t>
      </w:r>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Century Gothic" w:hAnsi="Century Gothic" w:cs="Century Gothic"/>
          <w:color w:val="000000"/>
          <w:sz w:val="24"/>
          <w:szCs w:val="24"/>
        </w:rPr>
        <w:t xml:space="preserve"> </w:t>
      </w:r>
      <w:r>
        <w:rPr>
          <w:rFonts w:ascii="Century Gothic" w:eastAsia="Times New Roman" w:hAnsi="Century Gothic"/>
          <w:color w:val="000000"/>
          <w:sz w:val="24"/>
          <w:szCs w:val="24"/>
        </w:rPr>
        <w:t>Click the output port button on the Number Sequence node and connect it to the XYZ node by clicking on the Y input.  Your workspace should look like this:</w:t>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shd w:val="clear" w:color="auto" w:fill="FFFFFF"/>
        <w:spacing w:after="0" w:line="300" w:lineRule="atLeast"/>
        <w:jc w:val="both"/>
      </w:pPr>
      <w:r>
        <w:rPr>
          <w:noProof/>
          <w:lang w:eastAsia="en-US"/>
        </w:rPr>
        <w:drawing>
          <wp:inline distT="0" distB="0" distL="0" distR="0" wp14:anchorId="2D85AA8B" wp14:editId="7BEC6325">
            <wp:extent cx="4998720"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8720" cy="192024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cs="Arial"/>
          <w:color w:val="000000"/>
          <w:sz w:val="24"/>
        </w:rPr>
      </w:pPr>
      <w:r>
        <w:t>A workspace for creating a grid of XYZ points in the YZ plane</w:t>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Century Gothic" w:hAnsi="Century Gothic" w:cs="Century Gothic"/>
          <w:color w:val="000000"/>
          <w:sz w:val="24"/>
          <w:szCs w:val="24"/>
        </w:rPr>
        <w:t xml:space="preserve"> </w:t>
      </w:r>
      <w:r>
        <w:rPr>
          <w:rFonts w:ascii="Century Gothic" w:eastAsia="Times New Roman" w:hAnsi="Century Gothic"/>
          <w:color w:val="000000"/>
          <w:sz w:val="24"/>
          <w:szCs w:val="24"/>
        </w:rPr>
        <w:t>By running again, you should see an orthogonal grid in the YZ plane, like this:</w:t>
      </w:r>
    </w:p>
    <w:p w:rsidR="00D009FB" w:rsidRPr="005A793D" w:rsidRDefault="00D009FB" w:rsidP="00D009FB">
      <w:pPr>
        <w:pStyle w:val="ListParagraph"/>
        <w:shd w:val="clear" w:color="auto" w:fill="FFFFFF"/>
        <w:spacing w:after="0" w:line="300" w:lineRule="atLeast"/>
        <w:ind w:left="360"/>
        <w:jc w:val="both"/>
        <w:rPr>
          <w:rFonts w:ascii="Century Gothic" w:eastAsia="Times New Roman" w:hAnsi="Century Gothic"/>
          <w:color w:val="000000"/>
          <w:sz w:val="24"/>
          <w:szCs w:val="24"/>
        </w:rPr>
      </w:pPr>
    </w:p>
    <w:p w:rsidR="00D009FB" w:rsidRDefault="00D009FB" w:rsidP="00D009FB">
      <w:pPr>
        <w:pStyle w:val="ListParagraph"/>
        <w:shd w:val="clear" w:color="auto" w:fill="FFFFFF"/>
        <w:spacing w:after="0" w:line="300" w:lineRule="atLeast"/>
        <w:jc w:val="both"/>
      </w:pPr>
      <w:r>
        <w:rPr>
          <w:noProof/>
          <w:lang w:eastAsia="en-US"/>
        </w:rPr>
        <w:drawing>
          <wp:inline distT="0" distB="0" distL="0" distR="0" wp14:anchorId="36A47BAD" wp14:editId="5F2971CA">
            <wp:extent cx="4983480" cy="27279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3480" cy="2727960"/>
                    </a:xfrm>
                    <a:prstGeom prst="rect">
                      <a:avLst/>
                    </a:prstGeom>
                    <a:solidFill>
                      <a:srgbClr val="FFFFFF"/>
                    </a:solidFill>
                    <a:ln>
                      <a:noFill/>
                    </a:ln>
                  </pic:spPr>
                </pic:pic>
              </a:graphicData>
            </a:graphic>
          </wp:inline>
        </w:drawing>
      </w:r>
    </w:p>
    <w:p w:rsidR="00D009FB" w:rsidRDefault="00D009FB" w:rsidP="00D009FB">
      <w:pPr>
        <w:pStyle w:val="Subtitle"/>
        <w:jc w:val="center"/>
        <w:rPr>
          <w:rFonts w:cs="Arial"/>
          <w:color w:val="000000"/>
          <w:sz w:val="24"/>
        </w:rPr>
      </w:pPr>
      <w:proofErr w:type="gramStart"/>
      <w:r>
        <w:t>A square grid of XYZ points.</w:t>
      </w:r>
      <w:proofErr w:type="gramEnd"/>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You can experiment by connecting the sequence to the X and Y ports to get a plane in XY plane.    </w:t>
      </w:r>
    </w:p>
    <w:p w:rsidR="00D009FB" w:rsidRDefault="00D009FB" w:rsidP="00D009FB">
      <w:pPr>
        <w:pStyle w:val="ListParagraph"/>
        <w:numPr>
          <w:ilvl w:val="0"/>
          <w:numId w:val="12"/>
        </w:numPr>
        <w:shd w:val="clear" w:color="auto" w:fill="FFFFFF"/>
        <w:spacing w:after="0" w:line="300" w:lineRule="atLeast"/>
        <w:jc w:val="both"/>
      </w:pPr>
      <w:r>
        <w:rPr>
          <w:rFonts w:ascii="Century Gothic" w:eastAsia="Times New Roman" w:hAnsi="Century Gothic"/>
          <w:color w:val="000000"/>
          <w:sz w:val="24"/>
          <w:szCs w:val="24"/>
        </w:rPr>
        <w:lastRenderedPageBreak/>
        <w:t xml:space="preserve">Connect all 3 input ports of the XYZ node to the output of the Number Sequence Node and Hit Run.  You should get a cubic 3d lattice:  </w:t>
      </w:r>
    </w:p>
    <w:p w:rsidR="00D009FB" w:rsidRDefault="00D009FB" w:rsidP="00D009FB">
      <w:pPr>
        <w:pStyle w:val="ListParagraph"/>
        <w:shd w:val="clear" w:color="auto" w:fill="FFFFFF"/>
        <w:spacing w:after="0" w:line="300" w:lineRule="atLeast"/>
        <w:jc w:val="both"/>
      </w:pPr>
      <w:r>
        <w:rPr>
          <w:noProof/>
          <w:lang w:eastAsia="en-US"/>
        </w:rPr>
        <w:drawing>
          <wp:inline distT="0" distB="0" distL="0" distR="0" wp14:anchorId="53FF3955" wp14:editId="014761C0">
            <wp:extent cx="4907280" cy="29413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7280" cy="294132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eastAsia="Century Gothic" w:cs="Century Gothic"/>
          <w:color w:val="000000"/>
          <w:sz w:val="24"/>
        </w:rPr>
      </w:pPr>
      <w:proofErr w:type="gramStart"/>
      <w:r>
        <w:t>A cubic lattice of XYZ points.</w:t>
      </w:r>
      <w:proofErr w:type="gramEnd"/>
    </w:p>
    <w:p w:rsidR="00D009FB" w:rsidRDefault="00D009FB" w:rsidP="00D009FB">
      <w:pPr>
        <w:pStyle w:val="ListParagraph"/>
        <w:numPr>
          <w:ilvl w:val="0"/>
          <w:numId w:val="12"/>
        </w:numPr>
        <w:shd w:val="clear" w:color="auto" w:fill="FFFFFF"/>
        <w:spacing w:after="0" w:line="300" w:lineRule="atLeast"/>
        <w:jc w:val="both"/>
        <w:rPr>
          <w:rFonts w:ascii="Century Gothic" w:eastAsia="Times New Roman" w:hAnsi="Century Gothic"/>
          <w:color w:val="000000"/>
          <w:sz w:val="24"/>
          <w:szCs w:val="24"/>
        </w:rPr>
      </w:pPr>
      <w:r>
        <w:rPr>
          <w:rFonts w:ascii="Century Gothic" w:eastAsia="Century Gothic" w:hAnsi="Century Gothic" w:cs="Century Gothic"/>
          <w:color w:val="000000"/>
          <w:sz w:val="24"/>
          <w:szCs w:val="24"/>
        </w:rPr>
        <w:t xml:space="preserve">  </w:t>
      </w:r>
      <w:r>
        <w:rPr>
          <w:rFonts w:ascii="Century Gothic" w:eastAsia="Times New Roman" w:hAnsi="Century Gothic"/>
          <w:color w:val="000000"/>
          <w:sz w:val="24"/>
          <w:szCs w:val="24"/>
        </w:rPr>
        <w:t xml:space="preserve">Let’s scale back a bit and go back by connecting the Number node, set to 0, to the Z port of the XYZ node.  We’ll </w:t>
      </w:r>
      <w:r>
        <w:rPr>
          <w:rFonts w:ascii="Century Gothic" w:eastAsia="Times New Roman" w:hAnsi="Century Gothic"/>
          <w:b/>
          <w:color w:val="000000"/>
          <w:sz w:val="24"/>
          <w:szCs w:val="24"/>
        </w:rPr>
        <w:t>have just a grid in the XY plane</w:t>
      </w:r>
      <w:r>
        <w:rPr>
          <w:rFonts w:ascii="Century Gothic" w:eastAsia="Times New Roman" w:hAnsi="Century Gothic"/>
          <w:color w:val="000000"/>
          <w:sz w:val="24"/>
          <w:szCs w:val="24"/>
        </w:rPr>
        <w:t>.</w:t>
      </w:r>
      <w:r>
        <w:rPr>
          <w:rFonts w:ascii="Century Gothic" w:eastAsia="Times New Roman" w:hAnsi="Century Gothic"/>
          <w:color w:val="000000"/>
          <w:sz w:val="24"/>
          <w:szCs w:val="24"/>
        </w:rPr>
        <w:cr/>
      </w:r>
    </w:p>
    <w:p w:rsidR="00D009FB" w:rsidRDefault="00D009FB" w:rsidP="00D009FB">
      <w:pPr>
        <w:pStyle w:val="ListParagraph"/>
        <w:shd w:val="clear" w:color="auto" w:fill="FFFFFF"/>
        <w:spacing w:after="0" w:line="300" w:lineRule="atLeast"/>
        <w:jc w:val="both"/>
        <w:rPr>
          <w:rFonts w:ascii="Century Gothic" w:eastAsia="Times New Roman" w:hAnsi="Century Gothic"/>
          <w:color w:val="000000"/>
          <w:sz w:val="24"/>
          <w:szCs w:val="24"/>
        </w:rPr>
      </w:pPr>
    </w:p>
    <w:p w:rsidR="00D009FB" w:rsidRDefault="00D009FB" w:rsidP="00D009FB">
      <w:pPr>
        <w:pStyle w:val="ListParagraph"/>
        <w:shd w:val="clear" w:color="auto" w:fill="FFFFFF"/>
        <w:spacing w:after="0" w:line="300" w:lineRule="atLeast"/>
        <w:ind w:left="0"/>
        <w:jc w:val="both"/>
        <w:rPr>
          <w:rFonts w:ascii="Century Gothic" w:eastAsia="Times New Roman" w:hAnsi="Century Gothic"/>
          <w:color w:val="000000"/>
          <w:sz w:val="24"/>
          <w:szCs w:val="24"/>
        </w:rPr>
      </w:pPr>
      <w:r>
        <w:rPr>
          <w:rFonts w:ascii="Century Gothic" w:eastAsia="Times New Roman" w:hAnsi="Century Gothic"/>
          <w:color w:val="000000"/>
          <w:sz w:val="24"/>
          <w:szCs w:val="24"/>
        </w:rPr>
        <w:t>Now we will extend this workspace to do something more useful than just creating points.  We’ll place Family Instances!</w:t>
      </w:r>
    </w:p>
    <w:p w:rsidR="00D009FB" w:rsidRDefault="00D009FB" w:rsidP="00D009FB">
      <w:pPr>
        <w:pStyle w:val="ListParagraph"/>
        <w:shd w:val="clear" w:color="auto" w:fill="FFFFFF"/>
        <w:spacing w:after="0" w:line="300" w:lineRule="atLeast"/>
        <w:ind w:left="0"/>
        <w:jc w:val="both"/>
        <w:rPr>
          <w:rFonts w:ascii="Century Gothic" w:eastAsia="Times New Roman" w:hAnsi="Century Gothic"/>
          <w:color w:val="000000"/>
          <w:sz w:val="24"/>
          <w:szCs w:val="24"/>
        </w:rPr>
      </w:pPr>
    </w:p>
    <w:p w:rsidR="00D009FB" w:rsidRDefault="00D009FB" w:rsidP="00D009FB">
      <w:pPr>
        <w:numPr>
          <w:ilvl w:val="0"/>
          <w:numId w:val="12"/>
        </w:numPr>
        <w:shd w:val="clear" w:color="auto" w:fill="FFFFFF"/>
        <w:spacing w:line="300" w:lineRule="atLeast"/>
        <w:jc w:val="both"/>
        <w:rPr>
          <w:rFonts w:cs="Arial"/>
          <w:color w:val="000000"/>
        </w:rPr>
      </w:pPr>
      <w:r>
        <w:rPr>
          <w:rFonts w:cs="Arial"/>
          <w:color w:val="000000"/>
        </w:rPr>
        <w:t>Go to the </w:t>
      </w:r>
      <w:r>
        <w:rPr>
          <w:rFonts w:cs="Arial"/>
          <w:b/>
          <w:bCs/>
          <w:color w:val="000000"/>
        </w:rPr>
        <w:t>Search Bar</w:t>
      </w:r>
      <w:r>
        <w:rPr>
          <w:rFonts w:cs="Arial"/>
          <w:color w:val="000000"/>
        </w:rPr>
        <w:t> and type in </w:t>
      </w:r>
      <w:r>
        <w:rPr>
          <w:rFonts w:cs="Arial"/>
          <w:b/>
          <w:bCs/>
          <w:color w:val="000000"/>
        </w:rPr>
        <w:t>“Family”, </w:t>
      </w:r>
      <w:r>
        <w:rPr>
          <w:rFonts w:cs="Arial"/>
          <w:color w:val="000000"/>
        </w:rPr>
        <w:t>this filters the available nodes down and allows easier access from the </w:t>
      </w:r>
      <w:r>
        <w:rPr>
          <w:rFonts w:cs="Arial"/>
          <w:b/>
          <w:bCs/>
          <w:color w:val="000000"/>
        </w:rPr>
        <w:t xml:space="preserve">Node List.  </w:t>
      </w:r>
      <w:r>
        <w:rPr>
          <w:rFonts w:cs="Arial"/>
          <w:bCs/>
          <w:color w:val="000000"/>
        </w:rPr>
        <w:t>You should now only see nodes related to “Family”.</w:t>
      </w:r>
    </w:p>
    <w:p w:rsidR="00D009FB" w:rsidRDefault="00D009FB" w:rsidP="00D009FB">
      <w:pPr>
        <w:numPr>
          <w:ilvl w:val="0"/>
          <w:numId w:val="12"/>
        </w:numPr>
        <w:shd w:val="clear" w:color="auto" w:fill="FFFFFF"/>
        <w:spacing w:line="300" w:lineRule="atLeast"/>
        <w:jc w:val="both"/>
        <w:rPr>
          <w:rFonts w:cs="Arial"/>
          <w:color w:val="000000"/>
        </w:rPr>
      </w:pPr>
      <w:r>
        <w:rPr>
          <w:rFonts w:cs="Arial"/>
          <w:color w:val="000000"/>
        </w:rPr>
        <w:t>Add one </w:t>
      </w:r>
      <w:r>
        <w:rPr>
          <w:rFonts w:cs="Arial"/>
          <w:b/>
          <w:bCs/>
          <w:color w:val="000000"/>
        </w:rPr>
        <w:t>Create Family Instance </w:t>
      </w:r>
      <w:r>
        <w:rPr>
          <w:rFonts w:cs="Arial"/>
          <w:color w:val="000000"/>
        </w:rPr>
        <w:t>node and one </w:t>
      </w:r>
      <w:r>
        <w:rPr>
          <w:rFonts w:cs="Arial"/>
          <w:b/>
          <w:bCs/>
          <w:color w:val="000000"/>
        </w:rPr>
        <w:t xml:space="preserve">Select Family Type </w:t>
      </w:r>
      <w:r>
        <w:rPr>
          <w:rFonts w:cs="Arial"/>
          <w:color w:val="000000"/>
        </w:rPr>
        <w:t xml:space="preserve">node into the workspace.  Look at the Help menu for both of these nodes by right clicking.  </w:t>
      </w:r>
    </w:p>
    <w:p w:rsidR="00D009FB" w:rsidRDefault="00D009FB" w:rsidP="00D009FB">
      <w:pPr>
        <w:numPr>
          <w:ilvl w:val="0"/>
          <w:numId w:val="12"/>
        </w:numPr>
        <w:shd w:val="clear" w:color="auto" w:fill="FFFFFF"/>
        <w:spacing w:line="300" w:lineRule="atLeast"/>
        <w:jc w:val="both"/>
        <w:rPr>
          <w:rFonts w:eastAsia="Century Gothic"/>
          <w:color w:val="000000"/>
        </w:rPr>
      </w:pPr>
      <w:r>
        <w:rPr>
          <w:rFonts w:cs="Arial"/>
          <w:color w:val="000000"/>
        </w:rPr>
        <w:t>Connect the </w:t>
      </w:r>
      <w:r>
        <w:rPr>
          <w:rFonts w:cs="Arial"/>
          <w:b/>
          <w:bCs/>
          <w:color w:val="000000"/>
        </w:rPr>
        <w:t>Select Family Type </w:t>
      </w:r>
      <w:r>
        <w:rPr>
          <w:rFonts w:cs="Arial"/>
          <w:color w:val="000000"/>
        </w:rPr>
        <w:t>output to the </w:t>
      </w:r>
      <w:r>
        <w:rPr>
          <w:rFonts w:cs="Arial"/>
          <w:b/>
          <w:bCs/>
          <w:color w:val="000000"/>
        </w:rPr>
        <w:t xml:space="preserve">Create Family Instance </w:t>
      </w:r>
      <w:r>
        <w:rPr>
          <w:rFonts w:cs="Arial"/>
          <w:bCs/>
          <w:color w:val="000000"/>
        </w:rPr>
        <w:t>“</w:t>
      </w:r>
      <w:proofErr w:type="spellStart"/>
      <w:r>
        <w:rPr>
          <w:rFonts w:cs="Arial"/>
          <w:bCs/>
          <w:color w:val="000000"/>
        </w:rPr>
        <w:t>typ</w:t>
      </w:r>
      <w:proofErr w:type="spellEnd"/>
      <w:r>
        <w:rPr>
          <w:rFonts w:cs="Arial"/>
          <w:bCs/>
          <w:color w:val="000000"/>
        </w:rPr>
        <w:t>”</w:t>
      </w:r>
      <w:r>
        <w:rPr>
          <w:rFonts w:cs="Arial"/>
          <w:color w:val="000000"/>
        </w:rPr>
        <w:t> input port.</w:t>
      </w:r>
    </w:p>
    <w:p w:rsidR="00D009FB" w:rsidRPr="005A793D" w:rsidRDefault="00D009FB" w:rsidP="00D009FB">
      <w:pPr>
        <w:numPr>
          <w:ilvl w:val="0"/>
          <w:numId w:val="12"/>
        </w:numPr>
        <w:shd w:val="clear" w:color="auto" w:fill="FFFFFF"/>
        <w:spacing w:line="300" w:lineRule="atLeast"/>
        <w:jc w:val="both"/>
      </w:pPr>
      <w:r>
        <w:rPr>
          <w:rFonts w:eastAsia="Century Gothic"/>
          <w:color w:val="000000"/>
        </w:rPr>
        <w:t xml:space="preserve"> </w:t>
      </w:r>
      <w:r>
        <w:rPr>
          <w:rFonts w:cs="Arial"/>
          <w:color w:val="000000"/>
        </w:rPr>
        <w:t>Now select the </w:t>
      </w:r>
      <w:r>
        <w:rPr>
          <w:rFonts w:cs="Arial"/>
          <w:b/>
          <w:bCs/>
          <w:color w:val="000000"/>
        </w:rPr>
        <w:t>Cone</w:t>
      </w:r>
      <w:r>
        <w:rPr>
          <w:rFonts w:cs="Arial"/>
          <w:color w:val="000000"/>
        </w:rPr>
        <w:t xml:space="preserve"> Family Type from the </w:t>
      </w:r>
      <w:proofErr w:type="spellStart"/>
      <w:r>
        <w:rPr>
          <w:rFonts w:cs="Arial"/>
          <w:color w:val="000000"/>
        </w:rPr>
        <w:t>pulldown</w:t>
      </w:r>
      <w:proofErr w:type="spellEnd"/>
      <w:r>
        <w:rPr>
          <w:rFonts w:cs="Arial"/>
          <w:color w:val="000000"/>
        </w:rPr>
        <w:t xml:space="preserve"> on Select Family Type and connect the XYZ output from the </w:t>
      </w:r>
      <w:r>
        <w:rPr>
          <w:rFonts w:cs="Arial"/>
          <w:b/>
          <w:bCs/>
          <w:color w:val="000000"/>
        </w:rPr>
        <w:t>XYZ Node</w:t>
      </w:r>
      <w:r>
        <w:rPr>
          <w:rFonts w:cs="Arial"/>
          <w:color w:val="000000"/>
        </w:rPr>
        <w:t> to the XYZ input of the </w:t>
      </w:r>
      <w:r>
        <w:rPr>
          <w:rFonts w:cs="Arial"/>
          <w:b/>
          <w:bCs/>
          <w:color w:val="000000"/>
        </w:rPr>
        <w:t xml:space="preserve">Create Family Instance </w:t>
      </w:r>
      <w:r>
        <w:rPr>
          <w:rFonts w:cs="Arial"/>
          <w:bCs/>
          <w:color w:val="000000"/>
        </w:rPr>
        <w:t>node.  Your workspace should look like this:</w:t>
      </w:r>
    </w:p>
    <w:p w:rsidR="00D009FB" w:rsidRDefault="00D009FB" w:rsidP="00D009FB">
      <w:pPr>
        <w:shd w:val="clear" w:color="auto" w:fill="FFFFFF"/>
        <w:spacing w:line="300" w:lineRule="atLeast"/>
        <w:ind w:left="360"/>
        <w:jc w:val="both"/>
      </w:pPr>
    </w:p>
    <w:p w:rsidR="00D009FB" w:rsidRDefault="00D009FB" w:rsidP="00D009FB">
      <w:pPr>
        <w:shd w:val="clear" w:color="auto" w:fill="FFFFFF"/>
        <w:spacing w:line="300" w:lineRule="atLeast"/>
        <w:jc w:val="center"/>
      </w:pPr>
      <w:r>
        <w:rPr>
          <w:noProof/>
          <w:lang w:val="en-US" w:eastAsia="en-US"/>
        </w:rPr>
        <w:lastRenderedPageBreak/>
        <w:drawing>
          <wp:inline distT="0" distB="0" distL="0" distR="0" wp14:anchorId="2A7DBD7F" wp14:editId="34DB7433">
            <wp:extent cx="5135880" cy="24079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5880" cy="240792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eastAsia="Century Gothic" w:cs="Century Gothic"/>
          <w:color w:val="000000"/>
        </w:rPr>
      </w:pPr>
      <w:r>
        <w:t>The workspace after adding the Select Family Type and Create Family Instance nodes</w:t>
      </w:r>
    </w:p>
    <w:p w:rsidR="00D009FB" w:rsidRDefault="00D009FB" w:rsidP="00D009FB">
      <w:pPr>
        <w:numPr>
          <w:ilvl w:val="0"/>
          <w:numId w:val="12"/>
        </w:numPr>
        <w:shd w:val="clear" w:color="auto" w:fill="FFFFFF"/>
        <w:spacing w:line="300" w:lineRule="atLeast"/>
        <w:jc w:val="both"/>
        <w:rPr>
          <w:rFonts w:cs="Arial"/>
          <w:color w:val="000000"/>
        </w:rPr>
      </w:pPr>
      <w:r>
        <w:rPr>
          <w:rFonts w:eastAsia="Century Gothic"/>
          <w:color w:val="000000"/>
        </w:rPr>
        <w:t xml:space="preserve"> </w:t>
      </w:r>
      <w:r>
        <w:rPr>
          <w:rFonts w:cs="Arial"/>
          <w:color w:val="000000"/>
        </w:rPr>
        <w:t xml:space="preserve">Hit </w:t>
      </w:r>
      <w:r>
        <w:rPr>
          <w:rFonts w:cs="Arial"/>
          <w:b/>
          <w:color w:val="000000"/>
        </w:rPr>
        <w:t xml:space="preserve">Run </w:t>
      </w:r>
      <w:r>
        <w:rPr>
          <w:rFonts w:cs="Arial"/>
          <w:color w:val="000000"/>
        </w:rPr>
        <w:t>and you should see something like this:</w:t>
      </w:r>
    </w:p>
    <w:p w:rsidR="00D009FB" w:rsidRDefault="00D009FB" w:rsidP="00D009FB">
      <w:pPr>
        <w:shd w:val="clear" w:color="auto" w:fill="FFFFFF"/>
        <w:spacing w:line="300" w:lineRule="atLeast"/>
        <w:jc w:val="both"/>
        <w:rPr>
          <w:rFonts w:cs="Arial"/>
          <w:color w:val="000000"/>
        </w:rPr>
      </w:pPr>
    </w:p>
    <w:p w:rsidR="00D009FB" w:rsidRDefault="00D009FB" w:rsidP="00D009FB">
      <w:pPr>
        <w:shd w:val="clear" w:color="auto" w:fill="FFFFFF"/>
        <w:spacing w:line="300" w:lineRule="atLeast"/>
        <w:ind w:left="360"/>
        <w:jc w:val="both"/>
      </w:pPr>
      <w:r>
        <w:rPr>
          <w:noProof/>
          <w:lang w:val="en-US" w:eastAsia="en-US"/>
        </w:rPr>
        <w:drawing>
          <wp:inline distT="0" distB="0" distL="0" distR="0" wp14:anchorId="62059D4F" wp14:editId="0C70BA8E">
            <wp:extent cx="5135880" cy="31699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5880" cy="3169920"/>
                    </a:xfrm>
                    <a:prstGeom prst="rect">
                      <a:avLst/>
                    </a:prstGeom>
                    <a:solidFill>
                      <a:srgbClr val="FFFFFF"/>
                    </a:solidFill>
                    <a:ln>
                      <a:noFill/>
                    </a:ln>
                  </pic:spPr>
                </pic:pic>
              </a:graphicData>
            </a:graphic>
          </wp:inline>
        </w:drawing>
      </w:r>
      <w:r>
        <w:cr/>
      </w:r>
    </w:p>
    <w:p w:rsidR="00D009FB" w:rsidRDefault="00D009FB" w:rsidP="00D009FB">
      <w:pPr>
        <w:pStyle w:val="Subtitle"/>
        <w:jc w:val="center"/>
        <w:rPr>
          <w:rFonts w:cs="Arial"/>
          <w:color w:val="000000"/>
        </w:rPr>
      </w:pPr>
      <w:r>
        <w:t xml:space="preserve">A grid of cone families </w:t>
      </w:r>
      <w:proofErr w:type="gramStart"/>
      <w:r>
        <w:t>laid</w:t>
      </w:r>
      <w:proofErr w:type="gramEnd"/>
      <w:r>
        <w:t xml:space="preserve"> out on the XY plane.</w:t>
      </w:r>
    </w:p>
    <w:p w:rsidR="00D009FB" w:rsidRDefault="00D009FB" w:rsidP="00D009FB">
      <w:pPr>
        <w:shd w:val="clear" w:color="auto" w:fill="FFFFFF"/>
        <w:spacing w:line="300" w:lineRule="atLeast"/>
        <w:jc w:val="both"/>
        <w:rPr>
          <w:rFonts w:cs="Arial"/>
          <w:color w:val="000000"/>
        </w:rPr>
      </w:pPr>
    </w:p>
    <w:p w:rsidR="00D009FB" w:rsidRDefault="00D009FB" w:rsidP="001710FE">
      <w:pPr>
        <w:numPr>
          <w:ilvl w:val="0"/>
          <w:numId w:val="12"/>
        </w:numPr>
        <w:shd w:val="clear" w:color="auto" w:fill="FFFFFF"/>
        <w:spacing w:line="300" w:lineRule="atLeast"/>
        <w:jc w:val="both"/>
      </w:pPr>
      <w:r>
        <w:rPr>
          <w:rFonts w:eastAsia="Century Gothic"/>
          <w:color w:val="000000"/>
        </w:rPr>
        <w:t xml:space="preserve">  </w:t>
      </w:r>
      <w:r>
        <w:rPr>
          <w:rFonts w:cs="Arial"/>
          <w:color w:val="000000"/>
        </w:rPr>
        <w:t xml:space="preserve">Experiment with different values for the number sliders or different family types.  By turning on </w:t>
      </w:r>
      <w:r>
        <w:rPr>
          <w:rFonts w:cs="Arial"/>
          <w:b/>
          <w:color w:val="000000"/>
        </w:rPr>
        <w:t xml:space="preserve">Run Automatically </w:t>
      </w:r>
      <w:r>
        <w:rPr>
          <w:rFonts w:cs="Arial"/>
          <w:color w:val="000000"/>
        </w:rPr>
        <w:t>you can do this interactively.</w:t>
      </w:r>
    </w:p>
    <w:p w:rsidR="001710FE" w:rsidRDefault="001710FE">
      <w:pPr>
        <w:suppressAutoHyphens w:val="0"/>
        <w:spacing w:after="200" w:line="276" w:lineRule="auto"/>
        <w:rPr>
          <w:rFonts w:cs="Times New Roman"/>
          <w:b/>
          <w:bCs/>
          <w:iCs/>
          <w:sz w:val="24"/>
          <w:szCs w:val="28"/>
        </w:rPr>
      </w:pPr>
      <w:r>
        <w:br w:type="page"/>
      </w:r>
    </w:p>
    <w:p w:rsidR="004E16D9" w:rsidRDefault="004E16D9" w:rsidP="004E16D9">
      <w:pPr>
        <w:pStyle w:val="Heading2"/>
        <w:numPr>
          <w:ilvl w:val="0"/>
          <w:numId w:val="0"/>
        </w:numPr>
      </w:pPr>
      <w:bookmarkStart w:id="22" w:name="_Toc373044922"/>
      <w:r>
        <w:lastRenderedPageBreak/>
        <w:t>Nested Lists</w:t>
      </w:r>
      <w:r w:rsidR="00C11B54">
        <w:t xml:space="preserve"> and Basic </w:t>
      </w:r>
      <w:r>
        <w:t>Data Management</w:t>
      </w:r>
      <w:bookmarkEnd w:id="22"/>
    </w:p>
    <w:p w:rsidR="004E16D9" w:rsidRPr="00160E94" w:rsidRDefault="004E16D9" w:rsidP="004E16D9"/>
    <w:p w:rsidR="004E16D9" w:rsidRDefault="004E16D9" w:rsidP="004E16D9">
      <w:pPr>
        <w:numPr>
          <w:ilvl w:val="0"/>
          <w:numId w:val="5"/>
        </w:numPr>
        <w:jc w:val="both"/>
      </w:pPr>
      <w:r>
        <w:t>Understand the importance of lists in any standard workflow</w:t>
      </w:r>
    </w:p>
    <w:p w:rsidR="004E16D9" w:rsidRDefault="004E16D9" w:rsidP="004E16D9">
      <w:pPr>
        <w:numPr>
          <w:ilvl w:val="0"/>
          <w:numId w:val="5"/>
        </w:numPr>
        <w:jc w:val="both"/>
      </w:pPr>
      <w:r>
        <w:t>Explore some of the tools for making data do what you want it to do</w:t>
      </w:r>
    </w:p>
    <w:p w:rsidR="004E16D9" w:rsidRDefault="004E16D9" w:rsidP="004E16D9">
      <w:pPr>
        <w:jc w:val="both"/>
        <w:rPr>
          <w:lang w:val="en-US"/>
        </w:rPr>
      </w:pPr>
    </w:p>
    <w:p w:rsidR="004E16D9" w:rsidRPr="00E93D31" w:rsidRDefault="004E16D9" w:rsidP="004E16D9">
      <w:pPr>
        <w:jc w:val="both"/>
        <w:rPr>
          <w:lang w:val="en-US"/>
        </w:rPr>
      </w:pPr>
      <w:r>
        <w:rPr>
          <w:lang w:val="en-US"/>
        </w:rPr>
        <w:t xml:space="preserve">This tutorial </w:t>
      </w:r>
      <w:r w:rsidR="00E52BF9">
        <w:rPr>
          <w:lang w:val="en-US"/>
        </w:rPr>
        <w:t>gives a very brief introduction to the process of sorting data in lists.  Indexed lists are the backbone of algorithmic design, and getting control of both the tools and concepts is essential for achieving even moderate complexity.</w:t>
      </w:r>
    </w:p>
    <w:p w:rsidR="004E16D9" w:rsidRPr="00E93D31" w:rsidRDefault="004E16D9" w:rsidP="004E16D9">
      <w:pPr>
        <w:pStyle w:val="ListParagraph"/>
        <w:numPr>
          <w:ilvl w:val="0"/>
          <w:numId w:val="20"/>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From Vasari, Click </w:t>
      </w:r>
      <w:r w:rsidRPr="00E93D31">
        <w:rPr>
          <w:rFonts w:ascii="Tahoma" w:hAnsi="Tahoma" w:cs="Tahoma"/>
          <w:noProof/>
          <w:color w:val="1D468A"/>
          <w:lang w:eastAsia="en-US"/>
        </w:rPr>
        <w:drawing>
          <wp:inline distT="0" distB="0" distL="0" distR="0" wp14:anchorId="088961D9" wp14:editId="197B83D9">
            <wp:extent cx="259080" cy="259080"/>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E93D31">
        <w:rPr>
          <w:rFonts w:ascii="Tahoma" w:eastAsia="Times New Roman" w:hAnsi="Tahoma" w:cs="Tahoma"/>
          <w:color w:val="000000"/>
        </w:rPr>
        <w:t> &gt; </w:t>
      </w:r>
      <w:r w:rsidRPr="00E93D31">
        <w:rPr>
          <w:rFonts w:ascii="Tahoma" w:hAnsi="Tahoma" w:cs="Tahoma"/>
          <w:noProof/>
          <w:lang w:eastAsia="en-US"/>
        </w:rPr>
        <w:drawing>
          <wp:inline distT="0" distB="0" distL="0" distR="0" wp14:anchorId="327DD048" wp14:editId="1FAC39B1">
            <wp:extent cx="152400" cy="152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E93D31">
        <w:rPr>
          <w:rFonts w:ascii="Tahoma" w:eastAsia="Times New Roman" w:hAnsi="Tahoma" w:cs="Tahoma"/>
          <w:color w:val="000000"/>
        </w:rPr>
        <w:t> (Open).    </w:t>
      </w:r>
    </w:p>
    <w:p w:rsidR="004E16D9" w:rsidRPr="00E93D31" w:rsidRDefault="004E16D9" w:rsidP="004E16D9">
      <w:pPr>
        <w:pStyle w:val="ListParagraph"/>
        <w:numPr>
          <w:ilvl w:val="0"/>
          <w:numId w:val="20"/>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Navigate to </w:t>
      </w:r>
      <w:r w:rsidRPr="00E93D31">
        <w:rPr>
          <w:rFonts w:ascii="Tahoma" w:eastAsia="Times New Roman" w:hAnsi="Tahoma" w:cs="Tahoma"/>
          <w:color w:val="333333"/>
          <w:shd w:val="clear" w:color="auto" w:fill="FFFFFF"/>
          <w:lang w:val="en-AU" w:eastAsia="en-AU"/>
        </w:rPr>
        <w:t> </w:t>
      </w:r>
      <w:r w:rsidRPr="00E93D31">
        <w:rPr>
          <w:rFonts w:ascii="Tahoma" w:eastAsia="Times New Roman" w:hAnsi="Tahoma" w:cs="Tahoma"/>
          <w:b/>
          <w:bCs/>
          <w:color w:val="333333"/>
          <w:shd w:val="clear" w:color="auto" w:fill="FFFFFF"/>
          <w:lang w:val="en-AU" w:eastAsia="en-AU"/>
        </w:rPr>
        <w:t xml:space="preserve">C:\Autodesk\Dynamo\Core\samples </w:t>
      </w:r>
    </w:p>
    <w:p w:rsidR="004E16D9" w:rsidRPr="00E93D31" w:rsidRDefault="004E16D9" w:rsidP="004E16D9">
      <w:pPr>
        <w:pStyle w:val="ListParagraph"/>
        <w:numPr>
          <w:ilvl w:val="0"/>
          <w:numId w:val="20"/>
        </w:numPr>
        <w:shd w:val="clear" w:color="auto" w:fill="FFFFFF"/>
        <w:spacing w:after="0" w:line="300" w:lineRule="atLeast"/>
        <w:jc w:val="both"/>
        <w:rPr>
          <w:rFonts w:ascii="Tahoma" w:eastAsia="Times New Roman" w:hAnsi="Tahoma" w:cs="Tahoma"/>
          <w:color w:val="000000"/>
        </w:rPr>
      </w:pPr>
      <w:r w:rsidRPr="00E93D31">
        <w:rPr>
          <w:rFonts w:ascii="Tahoma" w:eastAsia="Times New Roman" w:hAnsi="Tahoma" w:cs="Tahoma"/>
          <w:color w:val="000000"/>
        </w:rPr>
        <w:t>Open </w:t>
      </w:r>
      <w:r w:rsidRPr="00E93D31">
        <w:rPr>
          <w:rFonts w:ascii="Tahoma" w:eastAsia="Times New Roman" w:hAnsi="Tahoma" w:cs="Tahoma"/>
          <w:b/>
          <w:bCs/>
          <w:color w:val="000000"/>
        </w:rPr>
        <w:t xml:space="preserve">Mass with Loaded </w:t>
      </w:r>
      <w:proofErr w:type="spellStart"/>
      <w:r w:rsidRPr="00E93D31">
        <w:rPr>
          <w:rFonts w:ascii="Tahoma" w:eastAsia="Times New Roman" w:hAnsi="Tahoma" w:cs="Tahoma"/>
          <w:b/>
          <w:bCs/>
          <w:color w:val="000000"/>
        </w:rPr>
        <w:t>Families.rfa</w:t>
      </w:r>
      <w:proofErr w:type="spellEnd"/>
      <w:r w:rsidRPr="00E93D31">
        <w:rPr>
          <w:rFonts w:ascii="Tahoma" w:eastAsia="Times New Roman" w:hAnsi="Tahoma" w:cs="Tahoma"/>
          <w:b/>
          <w:bCs/>
          <w:color w:val="000000"/>
        </w:rPr>
        <w:t> </w:t>
      </w:r>
      <w:r w:rsidRPr="00E93D31">
        <w:rPr>
          <w:rFonts w:ascii="Tahoma" w:eastAsia="Times New Roman" w:hAnsi="Tahoma" w:cs="Tahoma"/>
          <w:color w:val="000000"/>
        </w:rPr>
        <w:t>from the </w:t>
      </w:r>
      <w:r w:rsidRPr="00E93D31">
        <w:rPr>
          <w:rFonts w:ascii="Tahoma" w:eastAsia="Times New Roman" w:hAnsi="Tahoma" w:cs="Tahoma"/>
          <w:b/>
          <w:bCs/>
          <w:color w:val="000000"/>
        </w:rPr>
        <w:t>Samples</w:t>
      </w:r>
      <w:r w:rsidRPr="00E93D31">
        <w:rPr>
          <w:rFonts w:ascii="Tahoma" w:eastAsia="Times New Roman" w:hAnsi="Tahoma" w:cs="Tahoma"/>
          <w:color w:val="000000"/>
        </w:rPr>
        <w:t> directory</w:t>
      </w:r>
    </w:p>
    <w:p w:rsidR="004E16D9" w:rsidRPr="00E93D31" w:rsidRDefault="004E16D9" w:rsidP="004E16D9">
      <w:pPr>
        <w:pStyle w:val="ListParagraph"/>
        <w:numPr>
          <w:ilvl w:val="0"/>
          <w:numId w:val="20"/>
        </w:numPr>
        <w:shd w:val="clear" w:color="auto" w:fill="FFFFFF"/>
        <w:spacing w:after="0" w:line="300" w:lineRule="atLeast"/>
        <w:jc w:val="both"/>
        <w:rPr>
          <w:rFonts w:ascii="Tahoma" w:hAnsi="Tahoma" w:cs="Tahoma"/>
          <w:color w:val="000000"/>
        </w:rPr>
      </w:pPr>
      <w:r w:rsidRPr="00E93D31">
        <w:rPr>
          <w:rFonts w:ascii="Tahoma" w:eastAsia="Times New Roman" w:hAnsi="Tahoma" w:cs="Tahoma"/>
          <w:color w:val="000000"/>
        </w:rPr>
        <w:t>Go to Add-ins tab and launch Dynamo.  If you already had it open, close and re-open it to re-associate Dynamo with the newly opened .</w:t>
      </w:r>
      <w:proofErr w:type="spellStart"/>
      <w:r w:rsidRPr="00E93D31">
        <w:rPr>
          <w:rFonts w:ascii="Tahoma" w:eastAsia="Times New Roman" w:hAnsi="Tahoma" w:cs="Tahoma"/>
          <w:color w:val="000000"/>
        </w:rPr>
        <w:t>rfa</w:t>
      </w:r>
      <w:proofErr w:type="spellEnd"/>
      <w:r w:rsidRPr="00E93D31">
        <w:rPr>
          <w:rFonts w:ascii="Tahoma" w:eastAsia="Times New Roman" w:hAnsi="Tahoma" w:cs="Tahoma"/>
          <w:color w:val="000000"/>
        </w:rPr>
        <w:t xml:space="preserve"> file.  </w:t>
      </w:r>
    </w:p>
    <w:p w:rsidR="004E16D9" w:rsidRPr="00E93D31" w:rsidRDefault="004E16D9" w:rsidP="004E16D9">
      <w:pPr>
        <w:numPr>
          <w:ilvl w:val="0"/>
          <w:numId w:val="20"/>
        </w:numPr>
        <w:jc w:val="both"/>
        <w:rPr>
          <w:rFonts w:cs="Tahoma"/>
          <w:bCs/>
          <w:color w:val="000000"/>
          <w:szCs w:val="22"/>
        </w:rPr>
      </w:pPr>
      <w:r w:rsidRPr="00E93D31">
        <w:rPr>
          <w:rFonts w:cs="Tahoma"/>
          <w:color w:val="000000"/>
          <w:szCs w:val="22"/>
        </w:rPr>
        <w:t xml:space="preserve"> From the Dynamo Help menu, go to </w:t>
      </w:r>
      <w:r w:rsidRPr="00E93D31">
        <w:rPr>
          <w:rFonts w:cs="Tahoma"/>
          <w:b/>
          <w:bCs/>
          <w:szCs w:val="22"/>
        </w:rPr>
        <w:t xml:space="preserve">Samples/ 1. Create Point  / create </w:t>
      </w:r>
      <w:proofErr w:type="spellStart"/>
      <w:r w:rsidRPr="00E93D31">
        <w:rPr>
          <w:rFonts w:cs="Tahoma"/>
          <w:b/>
          <w:bCs/>
          <w:szCs w:val="22"/>
        </w:rPr>
        <w:t>point_sequence.dyn</w:t>
      </w:r>
      <w:proofErr w:type="spellEnd"/>
    </w:p>
    <w:p w:rsidR="004E16D9" w:rsidRPr="001710BC" w:rsidRDefault="001710BC" w:rsidP="004E16D9">
      <w:pPr>
        <w:pStyle w:val="ListParagraph"/>
        <w:numPr>
          <w:ilvl w:val="0"/>
          <w:numId w:val="20"/>
        </w:numPr>
        <w:shd w:val="clear" w:color="auto" w:fill="FFFFFF"/>
        <w:spacing w:after="0" w:line="300" w:lineRule="atLeast"/>
        <w:jc w:val="both"/>
        <w:rPr>
          <w:rFonts w:ascii="Tahoma" w:eastAsia="Times New Roman" w:hAnsi="Tahoma" w:cs="Tahoma"/>
          <w:color w:val="000000"/>
        </w:rPr>
      </w:pPr>
      <w:r>
        <w:rPr>
          <w:rFonts w:ascii="Tahoma" w:eastAsia="Times New Roman" w:hAnsi="Tahoma" w:cs="Tahoma"/>
          <w:bCs/>
          <w:color w:val="000000"/>
        </w:rPr>
        <w:t xml:space="preserve">Running the workspace will create a vertical line of </w:t>
      </w:r>
      <w:proofErr w:type="spellStart"/>
      <w:proofErr w:type="gramStart"/>
      <w:r>
        <w:rPr>
          <w:rFonts w:ascii="Tahoma" w:eastAsia="Times New Roman" w:hAnsi="Tahoma" w:cs="Tahoma"/>
          <w:bCs/>
          <w:color w:val="000000"/>
        </w:rPr>
        <w:t>xyzs</w:t>
      </w:r>
      <w:proofErr w:type="spellEnd"/>
      <w:r>
        <w:rPr>
          <w:rFonts w:ascii="Tahoma" w:eastAsia="Times New Roman" w:hAnsi="Tahoma" w:cs="Tahoma"/>
          <w:bCs/>
          <w:color w:val="000000"/>
        </w:rPr>
        <w:t>,</w:t>
      </w:r>
      <w:proofErr w:type="gramEnd"/>
      <w:r>
        <w:rPr>
          <w:rFonts w:ascii="Tahoma" w:eastAsia="Times New Roman" w:hAnsi="Tahoma" w:cs="Tahoma"/>
          <w:bCs/>
          <w:color w:val="000000"/>
        </w:rPr>
        <w:t xml:space="preserve"> we will now adjust this to make a horizontal grid of xyz.</w:t>
      </w:r>
    </w:p>
    <w:p w:rsidR="001710BC" w:rsidRPr="001710BC" w:rsidRDefault="001710BC" w:rsidP="001710BC">
      <w:pPr>
        <w:pStyle w:val="ListParagraph"/>
        <w:numPr>
          <w:ilvl w:val="0"/>
          <w:numId w:val="20"/>
        </w:numPr>
        <w:shd w:val="clear" w:color="auto" w:fill="FFFFFF"/>
        <w:spacing w:after="0" w:line="300" w:lineRule="atLeast"/>
        <w:jc w:val="both"/>
        <w:rPr>
          <w:rFonts w:ascii="Tahoma" w:eastAsia="Times New Roman" w:hAnsi="Tahoma" w:cs="Tahoma"/>
          <w:color w:val="000000"/>
        </w:rPr>
      </w:pPr>
      <w:r>
        <w:rPr>
          <w:rFonts w:ascii="Tahoma" w:eastAsia="Times New Roman" w:hAnsi="Tahoma" w:cs="Tahoma"/>
          <w:bCs/>
          <w:color w:val="000000"/>
        </w:rPr>
        <w:t xml:space="preserve">Unplug the z input for the xyz node, and wire the Number Range node into the X and Y ports of the XYZ node. Right click on the Z port of the XYZ and activate “Use Default Value”: </w:t>
      </w:r>
      <w:r>
        <w:rPr>
          <w:rFonts w:ascii="Tahoma" w:eastAsia="Times New Roman" w:hAnsi="Tahoma" w:cs="Tahoma"/>
          <w:bCs/>
          <w:color w:val="000000"/>
        </w:rPr>
        <w:tab/>
      </w:r>
    </w:p>
    <w:p w:rsidR="001710BC" w:rsidRDefault="001710BC" w:rsidP="001710BC">
      <w:pPr>
        <w:shd w:val="clear" w:color="auto" w:fill="FFFFFF"/>
        <w:spacing w:line="300" w:lineRule="atLeast"/>
        <w:ind w:left="360"/>
        <w:jc w:val="both"/>
        <w:rPr>
          <w:rFonts w:cs="Tahoma"/>
          <w:bCs/>
          <w:color w:val="000000"/>
        </w:rPr>
      </w:pPr>
      <w:r>
        <w:rPr>
          <w:rFonts w:cs="Tahoma"/>
          <w:bCs/>
          <w:noProof/>
          <w:color w:val="000000"/>
          <w:lang w:val="en-US" w:eastAsia="en-US"/>
        </w:rPr>
        <w:drawing>
          <wp:inline distT="0" distB="0" distL="0" distR="0" wp14:anchorId="2D2E057B" wp14:editId="599512C7">
            <wp:extent cx="3194050" cy="16048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846.png"/>
                    <pic:cNvPicPr/>
                  </pic:nvPicPr>
                  <pic:blipFill>
                    <a:blip r:embed="rId31">
                      <a:extLst>
                        <a:ext uri="{28A0092B-C50C-407E-A947-70E740481C1C}">
                          <a14:useLocalDpi xmlns:a14="http://schemas.microsoft.com/office/drawing/2010/main" val="0"/>
                        </a:ext>
                      </a:extLst>
                    </a:blip>
                    <a:stretch>
                      <a:fillRect/>
                    </a:stretch>
                  </pic:blipFill>
                  <pic:spPr>
                    <a:xfrm>
                      <a:off x="0" y="0"/>
                      <a:ext cx="3194496" cy="1605039"/>
                    </a:xfrm>
                    <a:prstGeom prst="rect">
                      <a:avLst/>
                    </a:prstGeom>
                  </pic:spPr>
                </pic:pic>
              </a:graphicData>
            </a:graphic>
          </wp:inline>
        </w:drawing>
      </w:r>
      <w:r w:rsidRPr="001710BC">
        <w:rPr>
          <w:rFonts w:cs="Tahoma"/>
          <w:bCs/>
          <w:color w:val="000000"/>
        </w:rPr>
        <w:t xml:space="preserve"> </w:t>
      </w:r>
    </w:p>
    <w:p w:rsidR="003C37EB" w:rsidRDefault="001710BC" w:rsidP="001710BC">
      <w:pPr>
        <w:pStyle w:val="ListParagraph"/>
        <w:numPr>
          <w:ilvl w:val="0"/>
          <w:numId w:val="20"/>
        </w:numPr>
        <w:shd w:val="clear" w:color="auto" w:fill="FFFFFF"/>
        <w:spacing w:line="300" w:lineRule="atLeast"/>
        <w:jc w:val="both"/>
        <w:rPr>
          <w:rFonts w:cs="Tahoma"/>
          <w:color w:val="000000"/>
        </w:rPr>
      </w:pPr>
      <w:r w:rsidRPr="003C37EB">
        <w:rPr>
          <w:rFonts w:cs="Tahoma"/>
          <w:color w:val="000000"/>
        </w:rPr>
        <w:t xml:space="preserve">Right click on the XYZ Node </w:t>
      </w:r>
      <w:r w:rsidR="003C37EB" w:rsidRPr="003C37EB">
        <w:rPr>
          <w:rFonts w:cs="Tahoma"/>
          <w:color w:val="000000"/>
        </w:rPr>
        <w:t xml:space="preserve">and set Lacing to Cross Product.  Run the workspace and inspect the results, a nested list or list of lists.  </w:t>
      </w:r>
    </w:p>
    <w:p w:rsidR="003C37EB" w:rsidRDefault="003C37EB" w:rsidP="003C37EB">
      <w:pPr>
        <w:pStyle w:val="ListParagraph"/>
        <w:shd w:val="clear" w:color="auto" w:fill="FFFFFF"/>
        <w:spacing w:line="300" w:lineRule="atLeast"/>
        <w:jc w:val="both"/>
        <w:rPr>
          <w:rFonts w:cs="Tahoma"/>
          <w:color w:val="000000"/>
        </w:rPr>
      </w:pPr>
      <w:r>
        <w:rPr>
          <w:rFonts w:cs="Tahoma"/>
          <w:noProof/>
          <w:color w:val="000000"/>
          <w:lang w:eastAsia="en-US"/>
        </w:rPr>
        <w:lastRenderedPageBreak/>
        <w:drawing>
          <wp:inline distT="0" distB="0" distL="0" distR="0" wp14:anchorId="46FE46FE" wp14:editId="23F64AED">
            <wp:extent cx="2971800" cy="2286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855.png"/>
                    <pic:cNvPicPr/>
                  </pic:nvPicPr>
                  <pic:blipFill>
                    <a:blip r:embed="rId32">
                      <a:extLst>
                        <a:ext uri="{28A0092B-C50C-407E-A947-70E740481C1C}">
                          <a14:useLocalDpi xmlns:a14="http://schemas.microsoft.com/office/drawing/2010/main" val="0"/>
                        </a:ext>
                      </a:extLst>
                    </a:blip>
                    <a:stretch>
                      <a:fillRect/>
                    </a:stretch>
                  </pic:blipFill>
                  <pic:spPr>
                    <a:xfrm>
                      <a:off x="0" y="0"/>
                      <a:ext cx="2971800" cy="2286635"/>
                    </a:xfrm>
                    <a:prstGeom prst="rect">
                      <a:avLst/>
                    </a:prstGeom>
                  </pic:spPr>
                </pic:pic>
              </a:graphicData>
            </a:graphic>
          </wp:inline>
        </w:drawing>
      </w:r>
    </w:p>
    <w:p w:rsidR="003C37EB" w:rsidRDefault="003C37EB" w:rsidP="003C37EB">
      <w:pPr>
        <w:pStyle w:val="ListParagraph"/>
        <w:numPr>
          <w:ilvl w:val="0"/>
          <w:numId w:val="20"/>
        </w:numPr>
        <w:shd w:val="clear" w:color="auto" w:fill="FFFFFF"/>
        <w:spacing w:line="300" w:lineRule="atLeast"/>
        <w:jc w:val="both"/>
        <w:rPr>
          <w:rFonts w:cs="Tahoma"/>
          <w:color w:val="000000"/>
        </w:rPr>
      </w:pPr>
      <w:r>
        <w:rPr>
          <w:rFonts w:cs="Tahoma"/>
          <w:color w:val="000000"/>
        </w:rPr>
        <w:t xml:space="preserve">Now we will extract a single row of information from the nested list.  In the search bar, find Get </w:t>
      </w:r>
      <w:proofErr w:type="gramStart"/>
      <w:r>
        <w:rPr>
          <w:rFonts w:cs="Tahoma"/>
          <w:color w:val="000000"/>
        </w:rPr>
        <w:t>From</w:t>
      </w:r>
      <w:proofErr w:type="gramEnd"/>
      <w:r>
        <w:rPr>
          <w:rFonts w:cs="Tahoma"/>
          <w:color w:val="000000"/>
        </w:rPr>
        <w:t xml:space="preserve"> List, or browse to the node in Core&gt;Lists&gt;Query.  Extract the first row of data by </w:t>
      </w:r>
      <w:r w:rsidR="005B1CC3">
        <w:rPr>
          <w:rFonts w:cs="Tahoma"/>
          <w:color w:val="000000"/>
        </w:rPr>
        <w:t xml:space="preserve">passing the list of lists into the Get </w:t>
      </w:r>
      <w:proofErr w:type="gramStart"/>
      <w:r w:rsidR="005B1CC3">
        <w:rPr>
          <w:rFonts w:cs="Tahoma"/>
          <w:color w:val="000000"/>
        </w:rPr>
        <w:t>From</w:t>
      </w:r>
      <w:proofErr w:type="gramEnd"/>
      <w:r w:rsidR="005B1CC3">
        <w:rPr>
          <w:rFonts w:cs="Tahoma"/>
          <w:color w:val="000000"/>
        </w:rPr>
        <w:t xml:space="preserve"> List “List” port, and choosing the first index row by passing in a 0 number node.  Pick the Get </w:t>
      </w:r>
      <w:proofErr w:type="gramStart"/>
      <w:r w:rsidR="005B1CC3">
        <w:rPr>
          <w:rFonts w:cs="Tahoma"/>
          <w:color w:val="000000"/>
        </w:rPr>
        <w:t>From</w:t>
      </w:r>
      <w:proofErr w:type="gramEnd"/>
      <w:r w:rsidR="005B1CC3">
        <w:rPr>
          <w:rFonts w:cs="Tahoma"/>
          <w:color w:val="000000"/>
        </w:rPr>
        <w:t xml:space="preserve"> List node to see the row isolated in the background preview.</w:t>
      </w:r>
    </w:p>
    <w:p w:rsidR="005B1CC3" w:rsidRDefault="005B1CC3" w:rsidP="005B1CC3">
      <w:pPr>
        <w:pStyle w:val="ListParagraph"/>
        <w:shd w:val="clear" w:color="auto" w:fill="FFFFFF"/>
        <w:spacing w:line="300" w:lineRule="atLeast"/>
        <w:jc w:val="both"/>
        <w:rPr>
          <w:rFonts w:cs="Tahoma"/>
          <w:color w:val="000000"/>
        </w:rPr>
      </w:pPr>
      <w:r>
        <w:rPr>
          <w:rFonts w:cs="Tahoma"/>
          <w:noProof/>
          <w:color w:val="000000"/>
          <w:lang w:eastAsia="en-US"/>
        </w:rPr>
        <w:drawing>
          <wp:inline distT="0" distB="0" distL="0" distR="0" wp14:anchorId="3AA538F8" wp14:editId="6F8757E2">
            <wp:extent cx="5486400" cy="3778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905.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778885"/>
                    </a:xfrm>
                    <a:prstGeom prst="rect">
                      <a:avLst/>
                    </a:prstGeom>
                  </pic:spPr>
                </pic:pic>
              </a:graphicData>
            </a:graphic>
          </wp:inline>
        </w:drawing>
      </w:r>
    </w:p>
    <w:p w:rsidR="004E16D9" w:rsidRDefault="009E0227" w:rsidP="009E0227">
      <w:pPr>
        <w:pStyle w:val="ListParagraph"/>
        <w:numPr>
          <w:ilvl w:val="0"/>
          <w:numId w:val="20"/>
        </w:numPr>
        <w:shd w:val="clear" w:color="auto" w:fill="FFFFFF"/>
        <w:spacing w:line="300" w:lineRule="atLeast"/>
        <w:jc w:val="both"/>
        <w:rPr>
          <w:rFonts w:cs="Tahoma"/>
          <w:color w:val="000000"/>
        </w:rPr>
      </w:pPr>
      <w:r>
        <w:rPr>
          <w:rFonts w:cs="Tahoma"/>
          <w:color w:val="000000"/>
        </w:rPr>
        <w:t xml:space="preserve">Copy/Paste your Number and Get </w:t>
      </w:r>
      <w:proofErr w:type="gramStart"/>
      <w:r>
        <w:rPr>
          <w:rFonts w:cs="Tahoma"/>
          <w:color w:val="000000"/>
        </w:rPr>
        <w:t>From</w:t>
      </w:r>
      <w:proofErr w:type="gramEnd"/>
      <w:r>
        <w:rPr>
          <w:rFonts w:cs="Tahoma"/>
          <w:color w:val="000000"/>
        </w:rPr>
        <w:t xml:space="preserve"> List nodes, and place a Transpose node in between the XYZ and Get From List.  Adjust the index input.  Now you have swapped rows for columns and have a different set of geometry to use. </w:t>
      </w:r>
    </w:p>
    <w:p w:rsidR="009E0227" w:rsidRPr="009E0227" w:rsidRDefault="009E0227" w:rsidP="009E0227">
      <w:pPr>
        <w:pStyle w:val="ListParagraph"/>
        <w:shd w:val="clear" w:color="auto" w:fill="FFFFFF"/>
        <w:spacing w:line="300" w:lineRule="atLeast"/>
        <w:jc w:val="both"/>
        <w:rPr>
          <w:rFonts w:cs="Tahoma"/>
          <w:color w:val="000000"/>
        </w:rPr>
      </w:pPr>
      <w:r>
        <w:rPr>
          <w:rFonts w:cs="Tahoma"/>
          <w:noProof/>
          <w:color w:val="000000"/>
          <w:lang w:eastAsia="en-US"/>
        </w:rPr>
        <w:lastRenderedPageBreak/>
        <w:drawing>
          <wp:inline distT="0" distB="0" distL="0" distR="0" wp14:anchorId="3643787B" wp14:editId="5571D86E">
            <wp:extent cx="4557393" cy="21463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0914.png"/>
                    <pic:cNvPicPr/>
                  </pic:nvPicPr>
                  <pic:blipFill>
                    <a:blip r:embed="rId34">
                      <a:extLst>
                        <a:ext uri="{28A0092B-C50C-407E-A947-70E740481C1C}">
                          <a14:useLocalDpi xmlns:a14="http://schemas.microsoft.com/office/drawing/2010/main" val="0"/>
                        </a:ext>
                      </a:extLst>
                    </a:blip>
                    <a:stretch>
                      <a:fillRect/>
                    </a:stretch>
                  </pic:blipFill>
                  <pic:spPr>
                    <a:xfrm>
                      <a:off x="0" y="0"/>
                      <a:ext cx="4557393" cy="2146300"/>
                    </a:xfrm>
                    <a:prstGeom prst="rect">
                      <a:avLst/>
                    </a:prstGeom>
                  </pic:spPr>
                </pic:pic>
              </a:graphicData>
            </a:graphic>
          </wp:inline>
        </w:drawing>
      </w:r>
    </w:p>
    <w:p w:rsidR="004E16D9" w:rsidRDefault="00C11B54" w:rsidP="00C11B54">
      <w:pPr>
        <w:suppressAutoHyphens w:val="0"/>
        <w:spacing w:after="200" w:line="276" w:lineRule="auto"/>
        <w:rPr>
          <w:rFonts w:cs="Times New Roman"/>
          <w:b/>
          <w:bCs/>
          <w:iCs/>
          <w:sz w:val="24"/>
          <w:szCs w:val="28"/>
        </w:rPr>
      </w:pPr>
      <w:r>
        <w:t>For more examples of list operations, take a look at the</w:t>
      </w:r>
      <w:r w:rsidR="00E52BF9">
        <w:t xml:space="preserve"> other files in</w:t>
      </w:r>
      <w:r>
        <w:t xml:space="preserve"> samples &gt; 24 Lists.  There is also an extensive set of List samples for advanced data management at </w:t>
      </w:r>
      <w:hyperlink r:id="rId35" w:history="1">
        <w:r>
          <w:rPr>
            <w:rStyle w:val="Hyperlink"/>
          </w:rPr>
          <w:t>https://github.com/ikeough/Dynamo/tree/master/test/core/list</w:t>
        </w:r>
      </w:hyperlink>
      <w:r w:rsidR="004E16D9">
        <w:br w:type="page"/>
      </w:r>
    </w:p>
    <w:p w:rsidR="00D04F4D" w:rsidRDefault="00D04F4D" w:rsidP="00D04F4D">
      <w:pPr>
        <w:pStyle w:val="Heading2"/>
      </w:pPr>
      <w:bookmarkStart w:id="23" w:name="_Toc373044923"/>
      <w:r>
        <w:lastRenderedPageBreak/>
        <w:t>Advanced Family Placement:  Adaptive Components</w:t>
      </w:r>
      <w:bookmarkEnd w:id="23"/>
    </w:p>
    <w:p w:rsidR="00D04F4D" w:rsidRDefault="00D04F4D" w:rsidP="00D04F4D"/>
    <w:p w:rsidR="00D04F4D" w:rsidRDefault="00D04F4D" w:rsidP="00D04F4D">
      <w:r>
        <w:t>Dynamo can use geometry extracted from the Revit environment and perform lots of different operations on that geometry.  That geometry can be manipulated in various ways using list operations.  Finally, you can take that information to place adaptive components.  In this example, you’ll learn how to:</w:t>
      </w:r>
    </w:p>
    <w:p w:rsidR="00D04F4D" w:rsidRDefault="00D04F4D" w:rsidP="00D04F4D">
      <w:pPr>
        <w:numPr>
          <w:ilvl w:val="0"/>
          <w:numId w:val="7"/>
        </w:numPr>
      </w:pPr>
      <w:r>
        <w:t>Select and use Revit geometry in  Dynamo</w:t>
      </w:r>
    </w:p>
    <w:p w:rsidR="00D04F4D" w:rsidRDefault="00D04F4D" w:rsidP="00D04F4D">
      <w:pPr>
        <w:numPr>
          <w:ilvl w:val="0"/>
          <w:numId w:val="7"/>
        </w:numPr>
      </w:pPr>
      <w:r>
        <w:t>Place Adaptive Components.</w:t>
      </w:r>
    </w:p>
    <w:p w:rsidR="00D04F4D" w:rsidRDefault="00D04F4D" w:rsidP="00D04F4D"/>
    <w:p w:rsidR="00002404" w:rsidRDefault="00002404" w:rsidP="00D04F4D">
      <w:pPr>
        <w:pStyle w:val="ListParagraph"/>
        <w:numPr>
          <w:ilvl w:val="0"/>
          <w:numId w:val="11"/>
        </w:numPr>
        <w:shd w:val="clear" w:color="auto" w:fill="FFFFFF"/>
        <w:tabs>
          <w:tab w:val="clear" w:pos="0"/>
          <w:tab w:val="num" w:pos="360"/>
        </w:tabs>
        <w:spacing w:after="0" w:line="300" w:lineRule="atLeast"/>
        <w:ind w:left="1080"/>
        <w:jc w:val="both"/>
        <w:rPr>
          <w:rFonts w:ascii="Century Gothic" w:eastAsia="Times New Roman" w:hAnsi="Century Gothic"/>
          <w:color w:val="000000"/>
          <w:sz w:val="24"/>
          <w:szCs w:val="24"/>
        </w:rPr>
      </w:pPr>
      <w:r>
        <w:rPr>
          <w:rFonts w:ascii="Century Gothic" w:eastAsia="Times New Roman" w:hAnsi="Century Gothic"/>
          <w:color w:val="000000"/>
          <w:sz w:val="24"/>
          <w:szCs w:val="24"/>
        </w:rPr>
        <w:t>Close any Vasari files that you have open.</w:t>
      </w:r>
    </w:p>
    <w:p w:rsidR="00D04F4D" w:rsidRDefault="00D04F4D" w:rsidP="00D04F4D">
      <w:pPr>
        <w:pStyle w:val="ListParagraph"/>
        <w:numPr>
          <w:ilvl w:val="0"/>
          <w:numId w:val="11"/>
        </w:numPr>
        <w:shd w:val="clear" w:color="auto" w:fill="FFFFFF"/>
        <w:tabs>
          <w:tab w:val="clear" w:pos="0"/>
          <w:tab w:val="num" w:pos="360"/>
        </w:tabs>
        <w:spacing w:after="0" w:line="300" w:lineRule="atLeast"/>
        <w:ind w:left="1080"/>
        <w:jc w:val="both"/>
        <w:rPr>
          <w:rFonts w:ascii="Century Gothic" w:eastAsia="Times New Roman" w:hAnsi="Century Gothic"/>
          <w:color w:val="000000"/>
          <w:sz w:val="24"/>
          <w:szCs w:val="24"/>
        </w:rPr>
      </w:pPr>
      <w:r>
        <w:rPr>
          <w:rFonts w:ascii="Century Gothic" w:eastAsia="Times New Roman" w:hAnsi="Century Gothic"/>
          <w:color w:val="000000"/>
          <w:sz w:val="24"/>
          <w:szCs w:val="24"/>
        </w:rPr>
        <w:t>From Vasari, Click </w:t>
      </w:r>
      <w:r>
        <w:rPr>
          <w:rFonts w:ascii="Century Gothic" w:hAnsi="Century Gothic" w:cs="Century Gothic"/>
          <w:noProof/>
          <w:color w:val="1D468A"/>
          <w:sz w:val="24"/>
          <w:szCs w:val="24"/>
          <w:lang w:eastAsia="en-US"/>
        </w:rPr>
        <w:drawing>
          <wp:inline distT="0" distB="0" distL="0" distR="0" wp14:anchorId="6B6D7530" wp14:editId="6135B5B6">
            <wp:extent cx="259080" cy="2590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Pr>
          <w:rFonts w:ascii="Century Gothic" w:eastAsia="Times New Roman" w:hAnsi="Century Gothic"/>
          <w:color w:val="000000"/>
          <w:sz w:val="24"/>
          <w:szCs w:val="24"/>
        </w:rPr>
        <w:t> &gt; </w:t>
      </w:r>
      <w:r>
        <w:rPr>
          <w:rFonts w:ascii="Century Gothic" w:hAnsi="Century Gothic" w:cs="Century Gothic"/>
          <w:noProof/>
          <w:sz w:val="24"/>
          <w:szCs w:val="24"/>
          <w:lang w:eastAsia="en-US"/>
        </w:rPr>
        <w:drawing>
          <wp:inline distT="0" distB="0" distL="0" distR="0" wp14:anchorId="6488E9F2" wp14:editId="7383D927">
            <wp:extent cx="15240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Pr>
          <w:rFonts w:ascii="Century Gothic" w:eastAsia="Times New Roman" w:hAnsi="Century Gothic"/>
          <w:color w:val="000000"/>
          <w:sz w:val="24"/>
          <w:szCs w:val="24"/>
        </w:rPr>
        <w:t> (Open).    </w:t>
      </w:r>
    </w:p>
    <w:p w:rsidR="00D04F4D" w:rsidRDefault="00D04F4D" w:rsidP="00D04F4D">
      <w:pPr>
        <w:pStyle w:val="ListParagraph"/>
        <w:numPr>
          <w:ilvl w:val="0"/>
          <w:numId w:val="11"/>
        </w:numPr>
        <w:shd w:val="clear" w:color="auto" w:fill="FFFFFF"/>
        <w:spacing w:after="0" w:line="300" w:lineRule="atLeast"/>
        <w:ind w:left="1080"/>
        <w:jc w:val="both"/>
        <w:rPr>
          <w:rFonts w:ascii="Century Gothic" w:eastAsia="Century Gothic" w:hAnsi="Century Gothic" w:cs="Century Gothic"/>
          <w:color w:val="333333"/>
          <w:sz w:val="23"/>
          <w:szCs w:val="23"/>
          <w:shd w:val="clear" w:color="auto" w:fill="FFFFFF"/>
          <w:lang w:val="en-AU" w:eastAsia="en-AU"/>
        </w:rPr>
      </w:pPr>
      <w:r>
        <w:rPr>
          <w:rFonts w:ascii="Century Gothic" w:eastAsia="Times New Roman" w:hAnsi="Century Gothic"/>
          <w:color w:val="000000"/>
          <w:sz w:val="24"/>
          <w:szCs w:val="24"/>
        </w:rPr>
        <w:t>Navigate to:</w:t>
      </w:r>
    </w:p>
    <w:p w:rsidR="00D04F4D" w:rsidRDefault="00D04F4D" w:rsidP="00D04F4D">
      <w:pPr>
        <w:pStyle w:val="ListParagraph"/>
        <w:shd w:val="clear" w:color="auto" w:fill="FFFFFF"/>
        <w:spacing w:after="0" w:line="300" w:lineRule="atLeast"/>
        <w:ind w:left="1080"/>
        <w:jc w:val="both"/>
        <w:rPr>
          <w:rFonts w:ascii="Century Gothic" w:eastAsia="Times New Roman" w:hAnsi="Century Gothic"/>
          <w:color w:val="000000"/>
          <w:sz w:val="24"/>
          <w:szCs w:val="24"/>
        </w:rPr>
      </w:pPr>
      <w:r>
        <w:rPr>
          <w:rFonts w:ascii="Century Gothic" w:eastAsia="Century Gothic" w:hAnsi="Century Gothic" w:cs="Century Gothic"/>
          <w:color w:val="333333"/>
          <w:sz w:val="23"/>
          <w:szCs w:val="23"/>
          <w:shd w:val="clear" w:color="auto" w:fill="FFFFFF"/>
          <w:lang w:val="en-AU" w:eastAsia="en-AU"/>
        </w:rPr>
        <w:t xml:space="preserve">   </w:t>
      </w:r>
      <w:r>
        <w:rPr>
          <w:rFonts w:ascii="Century Gothic" w:eastAsia="Times New Roman" w:hAnsi="Century Gothic" w:cs="Helvetica"/>
          <w:color w:val="333333"/>
          <w:sz w:val="23"/>
          <w:szCs w:val="23"/>
          <w:shd w:val="clear" w:color="auto" w:fill="FFFFFF"/>
          <w:lang w:val="en-AU" w:eastAsia="en-AU"/>
        </w:rPr>
        <w:t> </w:t>
      </w:r>
      <w:r>
        <w:rPr>
          <w:rFonts w:ascii="Century Gothic" w:eastAsia="Times New Roman" w:hAnsi="Century Gothic" w:cs="Helvetica"/>
          <w:b/>
          <w:bCs/>
          <w:color w:val="333333"/>
          <w:sz w:val="23"/>
          <w:szCs w:val="23"/>
          <w:shd w:val="clear" w:color="auto" w:fill="FFFFFF"/>
          <w:lang w:val="en-AU" w:eastAsia="en-AU"/>
        </w:rPr>
        <w:t>C:\Autodesk\Dynamo\Core\samples\18 Adaptive Components</w:t>
      </w:r>
    </w:p>
    <w:p w:rsidR="00D04F4D" w:rsidRDefault="00D04F4D" w:rsidP="00D04F4D">
      <w:pPr>
        <w:pStyle w:val="ListParagraph"/>
        <w:numPr>
          <w:ilvl w:val="0"/>
          <w:numId w:val="11"/>
        </w:numPr>
        <w:shd w:val="clear" w:color="auto" w:fill="FFFFFF"/>
        <w:tabs>
          <w:tab w:val="clear" w:pos="0"/>
          <w:tab w:val="num" w:pos="360"/>
        </w:tabs>
        <w:spacing w:after="0" w:line="300" w:lineRule="atLeast"/>
        <w:ind w:left="1080"/>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Open  </w:t>
      </w:r>
      <w:r>
        <w:rPr>
          <w:rFonts w:ascii="Century Gothic" w:eastAsia="Times New Roman" w:hAnsi="Century Gothic"/>
          <w:b/>
          <w:bCs/>
          <w:color w:val="000000"/>
          <w:sz w:val="24"/>
          <w:szCs w:val="24"/>
        </w:rPr>
        <w:t xml:space="preserve">Adaptive Component </w:t>
      </w:r>
      <w:proofErr w:type="spellStart"/>
      <w:r>
        <w:rPr>
          <w:rFonts w:ascii="Century Gothic" w:eastAsia="Times New Roman" w:hAnsi="Century Gothic"/>
          <w:b/>
          <w:bCs/>
          <w:color w:val="000000"/>
          <w:sz w:val="24"/>
          <w:szCs w:val="24"/>
        </w:rPr>
        <w:t>Placement.rfa</w:t>
      </w:r>
      <w:proofErr w:type="spellEnd"/>
    </w:p>
    <w:p w:rsidR="00D04F4D" w:rsidRDefault="00D04F4D" w:rsidP="00D04F4D">
      <w:pPr>
        <w:pStyle w:val="ListParagraph"/>
        <w:shd w:val="clear" w:color="auto" w:fill="FFFFFF"/>
        <w:spacing w:after="0" w:line="300" w:lineRule="atLeast"/>
        <w:ind w:left="1080"/>
        <w:jc w:val="both"/>
        <w:rPr>
          <w:rFonts w:ascii="Century Gothic" w:eastAsia="Times New Roman" w:hAnsi="Century Gothic"/>
          <w:color w:val="000000"/>
          <w:sz w:val="24"/>
          <w:szCs w:val="24"/>
        </w:rPr>
      </w:pPr>
    </w:p>
    <w:p w:rsidR="00D04F4D" w:rsidRDefault="00D04F4D" w:rsidP="00D04F4D">
      <w:pPr>
        <w:pStyle w:val="ListParagraph"/>
        <w:shd w:val="clear" w:color="auto" w:fill="FFFFFF"/>
        <w:spacing w:after="0" w:line="300" w:lineRule="atLeast"/>
        <w:ind w:left="1080"/>
        <w:jc w:val="both"/>
      </w:pPr>
      <w:r>
        <w:rPr>
          <w:noProof/>
          <w:lang w:eastAsia="en-US"/>
        </w:rPr>
        <w:drawing>
          <wp:inline distT="0" distB="0" distL="0" distR="0" wp14:anchorId="242EB11E" wp14:editId="2E4DA0CB">
            <wp:extent cx="5227320" cy="2758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320" cy="2758440"/>
                    </a:xfrm>
                    <a:prstGeom prst="rect">
                      <a:avLst/>
                    </a:prstGeom>
                    <a:solidFill>
                      <a:srgbClr val="FFFFFF"/>
                    </a:solidFill>
                    <a:ln>
                      <a:noFill/>
                    </a:ln>
                  </pic:spPr>
                </pic:pic>
              </a:graphicData>
            </a:graphic>
          </wp:inline>
        </w:drawing>
      </w:r>
    </w:p>
    <w:p w:rsidR="00D04F4D" w:rsidRDefault="00D04F4D" w:rsidP="00D04F4D">
      <w:pPr>
        <w:pStyle w:val="Subtitle"/>
        <w:ind w:left="1800" w:firstLine="720"/>
        <w:rPr>
          <w:lang w:val="en-US" w:eastAsia="en-US"/>
        </w:rPr>
      </w:pPr>
      <w:proofErr w:type="gramStart"/>
      <w:r>
        <w:t xml:space="preserve">The contents of Adaptive Component </w:t>
      </w:r>
      <w:proofErr w:type="spellStart"/>
      <w:r>
        <w:t>Placement.rfa</w:t>
      </w:r>
      <w:proofErr w:type="spellEnd"/>
      <w:r>
        <w:t>.</w:t>
      </w:r>
      <w:proofErr w:type="gramEnd"/>
    </w:p>
    <w:p w:rsidR="00D04F4D" w:rsidRDefault="00D04F4D" w:rsidP="00D04F4D">
      <w:pPr>
        <w:pStyle w:val="ListParagraph"/>
        <w:shd w:val="clear" w:color="auto" w:fill="FFFFFF"/>
        <w:spacing w:after="0" w:line="300" w:lineRule="atLeast"/>
        <w:ind w:left="1080"/>
        <w:jc w:val="both"/>
        <w:rPr>
          <w:lang w:eastAsia="en-US"/>
        </w:rPr>
      </w:pPr>
    </w:p>
    <w:p w:rsidR="00D04F4D" w:rsidRDefault="00D04F4D" w:rsidP="00D04F4D">
      <w:pPr>
        <w:pStyle w:val="ListParagraph"/>
        <w:numPr>
          <w:ilvl w:val="0"/>
          <w:numId w:val="11"/>
        </w:numPr>
        <w:shd w:val="clear" w:color="auto" w:fill="FFFFFF"/>
        <w:spacing w:after="0" w:line="300" w:lineRule="atLeast"/>
        <w:ind w:left="1080"/>
        <w:jc w:val="both"/>
        <w:rPr>
          <w:rFonts w:ascii="Century Gothic" w:eastAsia="Times New Roman" w:hAnsi="Century Gothic"/>
          <w:color w:val="000000"/>
          <w:sz w:val="24"/>
          <w:szCs w:val="24"/>
        </w:rPr>
      </w:pPr>
      <w:r>
        <w:rPr>
          <w:rFonts w:ascii="Century Gothic" w:eastAsia="Times New Roman" w:hAnsi="Century Gothic"/>
          <w:color w:val="000000"/>
          <w:sz w:val="24"/>
          <w:szCs w:val="24"/>
        </w:rPr>
        <w:t xml:space="preserve">From the Dynamo </w:t>
      </w:r>
      <w:r>
        <w:rPr>
          <w:color w:val="000000"/>
          <w:sz w:val="24"/>
          <w:szCs w:val="24"/>
        </w:rPr>
        <w:t>Help menu</w:t>
      </w:r>
      <w:r>
        <w:rPr>
          <w:rFonts w:ascii="Century Gothic" w:eastAsia="Times New Roman" w:hAnsi="Century Gothic"/>
          <w:color w:val="000000"/>
          <w:sz w:val="24"/>
          <w:szCs w:val="24"/>
        </w:rPr>
        <w:t>, go to:</w:t>
      </w:r>
    </w:p>
    <w:p w:rsidR="00D04F4D" w:rsidRPr="005A793D" w:rsidRDefault="00D04F4D" w:rsidP="00D04F4D">
      <w:pPr>
        <w:pStyle w:val="ListParagraph"/>
        <w:shd w:val="clear" w:color="auto" w:fill="FFFFFF"/>
        <w:spacing w:after="0" w:line="300" w:lineRule="atLeast"/>
        <w:ind w:left="360"/>
        <w:jc w:val="both"/>
        <w:rPr>
          <w:sz w:val="24"/>
          <w:szCs w:val="24"/>
        </w:rPr>
      </w:pPr>
      <w:r>
        <w:rPr>
          <w:rFonts w:ascii="Century Gothic" w:eastAsia="Times New Roman" w:hAnsi="Century Gothic"/>
          <w:color w:val="000000"/>
          <w:sz w:val="24"/>
          <w:szCs w:val="24"/>
        </w:rPr>
        <w:t> </w:t>
      </w:r>
      <w:r w:rsidRPr="005A793D">
        <w:rPr>
          <w:rFonts w:ascii="Century Gothic" w:hAnsi="Century Gothic" w:cs="Century Gothic"/>
          <w:b/>
          <w:bCs/>
          <w:sz w:val="24"/>
          <w:szCs w:val="24"/>
        </w:rPr>
        <w:t xml:space="preserve">Samples/ 18 Adaptive </w:t>
      </w:r>
      <w:proofErr w:type="gramStart"/>
      <w:r w:rsidRPr="005A793D">
        <w:rPr>
          <w:rFonts w:ascii="Century Gothic" w:hAnsi="Century Gothic" w:cs="Century Gothic"/>
          <w:b/>
          <w:bCs/>
          <w:sz w:val="24"/>
          <w:szCs w:val="24"/>
        </w:rPr>
        <w:t xml:space="preserve">Components </w:t>
      </w:r>
      <w:r w:rsidRPr="005A793D">
        <w:rPr>
          <w:b/>
          <w:bCs/>
          <w:sz w:val="24"/>
          <w:szCs w:val="24"/>
        </w:rPr>
        <w:t xml:space="preserve"> </w:t>
      </w:r>
      <w:r w:rsidRPr="005A793D">
        <w:rPr>
          <w:rFonts w:ascii="Century Gothic" w:hAnsi="Century Gothic" w:cs="Century Gothic"/>
          <w:b/>
          <w:bCs/>
          <w:sz w:val="24"/>
          <w:szCs w:val="24"/>
        </w:rPr>
        <w:t>/</w:t>
      </w:r>
      <w:proofErr w:type="gramEnd"/>
      <w:r w:rsidRPr="005A793D">
        <w:rPr>
          <w:rFonts w:ascii="Century Gothic" w:hAnsi="Century Gothic" w:cs="Century Gothic"/>
          <w:b/>
          <w:bCs/>
          <w:sz w:val="24"/>
          <w:szCs w:val="24"/>
        </w:rPr>
        <w:t xml:space="preserve"> Adaptive Component Placement</w:t>
      </w:r>
    </w:p>
    <w:p w:rsidR="00D04F4D" w:rsidRDefault="00D04F4D" w:rsidP="00D04F4D">
      <w:pPr>
        <w:ind w:left="360"/>
        <w:jc w:val="center"/>
      </w:pPr>
    </w:p>
    <w:p w:rsidR="00D04F4D" w:rsidRDefault="00D04F4D" w:rsidP="00D04F4D">
      <w:pPr>
        <w:ind w:left="360"/>
        <w:rPr>
          <w:rFonts w:eastAsia="Century Gothic"/>
        </w:rPr>
      </w:pPr>
      <w:r>
        <w:rPr>
          <w:noProof/>
          <w:lang w:val="en-US" w:eastAsia="en-US"/>
        </w:rPr>
        <w:lastRenderedPageBreak/>
        <w:drawing>
          <wp:inline distT="0" distB="0" distL="0" distR="0" wp14:anchorId="731E5DDD" wp14:editId="6F03EA7B">
            <wp:extent cx="5410200" cy="1935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1935480"/>
                    </a:xfrm>
                    <a:prstGeom prst="rect">
                      <a:avLst/>
                    </a:prstGeom>
                    <a:solidFill>
                      <a:srgbClr val="FFFFFF"/>
                    </a:solidFill>
                    <a:ln>
                      <a:noFill/>
                    </a:ln>
                  </pic:spPr>
                </pic:pic>
              </a:graphicData>
            </a:graphic>
          </wp:inline>
        </w:drawing>
      </w:r>
    </w:p>
    <w:p w:rsidR="00D04F4D" w:rsidRDefault="00D04F4D" w:rsidP="00D04F4D">
      <w:pPr>
        <w:pStyle w:val="Subtitle"/>
        <w:ind w:left="1800" w:firstLine="720"/>
      </w:pPr>
      <w:r>
        <w:rPr>
          <w:rFonts w:eastAsia="Century Gothic" w:cs="Century Gothic"/>
        </w:rPr>
        <w:t xml:space="preserve"> </w:t>
      </w:r>
      <w:r>
        <w:t xml:space="preserve">The nodes in Adaptive Component </w:t>
      </w:r>
      <w:proofErr w:type="spellStart"/>
      <w:r>
        <w:t>Placement.dyn</w:t>
      </w:r>
      <w:proofErr w:type="spellEnd"/>
    </w:p>
    <w:p w:rsidR="00D04F4D" w:rsidRDefault="00D04F4D" w:rsidP="00D04F4D">
      <w:pPr>
        <w:ind w:left="360"/>
      </w:pPr>
    </w:p>
    <w:p w:rsidR="00D04F4D" w:rsidRDefault="00D04F4D" w:rsidP="00D04F4D">
      <w:pPr>
        <w:numPr>
          <w:ilvl w:val="0"/>
          <w:numId w:val="11"/>
        </w:numPr>
        <w:ind w:left="1080"/>
      </w:pPr>
      <w:r>
        <w:rPr>
          <w:rFonts w:eastAsia="Century Gothic"/>
        </w:rPr>
        <w:t xml:space="preserve"> </w:t>
      </w:r>
      <w:r>
        <w:t xml:space="preserve">You’ll notice that each of the Select Curve nodes has a button </w:t>
      </w:r>
      <w:r w:rsidR="00EF6985">
        <w:t>in it</w:t>
      </w:r>
      <w:r>
        <w:t xml:space="preserve">.  That button can be used to select a curve inside of Revit.  </w:t>
      </w:r>
      <w:r w:rsidR="00EF6985">
        <w:t xml:space="preserve">Arrange your Dynamo window so that you can see the Vasari canvas.  </w:t>
      </w:r>
      <w:r>
        <w:t>Click the first Select Curve nodes “Select Instance” button and select the first curve (Leftmost on the preceding image).  You should see the node change to this:</w:t>
      </w:r>
    </w:p>
    <w:p w:rsidR="00D04F4D" w:rsidRDefault="00D04F4D" w:rsidP="00D04F4D">
      <w:pPr>
        <w:ind w:left="1080"/>
      </w:pPr>
    </w:p>
    <w:p w:rsidR="00D04F4D" w:rsidRDefault="00D04F4D" w:rsidP="00D04F4D">
      <w:pPr>
        <w:ind w:left="360"/>
        <w:jc w:val="center"/>
      </w:pPr>
      <w:r>
        <w:rPr>
          <w:noProof/>
          <w:lang w:val="en-US" w:eastAsia="en-US"/>
        </w:rPr>
        <w:drawing>
          <wp:inline distT="0" distB="0" distL="0" distR="0" wp14:anchorId="044772FD" wp14:editId="44130297">
            <wp:extent cx="3977640" cy="15087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640" cy="1508760"/>
                    </a:xfrm>
                    <a:prstGeom prst="rect">
                      <a:avLst/>
                    </a:prstGeom>
                    <a:solidFill>
                      <a:srgbClr val="FFFFFF"/>
                    </a:solidFill>
                    <a:ln>
                      <a:noFill/>
                    </a:ln>
                  </pic:spPr>
                </pic:pic>
              </a:graphicData>
            </a:graphic>
          </wp:inline>
        </w:drawing>
      </w:r>
    </w:p>
    <w:p w:rsidR="00D04F4D" w:rsidRDefault="00D04F4D" w:rsidP="00D04F4D">
      <w:pPr>
        <w:pStyle w:val="Subtitle"/>
        <w:ind w:left="360"/>
        <w:jc w:val="center"/>
      </w:pPr>
      <w:r>
        <w:t>A curve has been selected</w:t>
      </w:r>
    </w:p>
    <w:p w:rsidR="00D04F4D" w:rsidRPr="0039374A" w:rsidRDefault="00D04F4D" w:rsidP="00D04F4D">
      <w:pPr>
        <w:ind w:left="360"/>
        <w:rPr>
          <w:rFonts w:eastAsia="Century Gothic"/>
        </w:rPr>
      </w:pPr>
    </w:p>
    <w:p w:rsidR="00D04F4D" w:rsidRDefault="00D04F4D" w:rsidP="00D04F4D">
      <w:pPr>
        <w:numPr>
          <w:ilvl w:val="0"/>
          <w:numId w:val="11"/>
        </w:numPr>
        <w:ind w:left="1080"/>
      </w:pPr>
      <w:r>
        <w:rPr>
          <w:rFonts w:eastAsia="Century Gothic"/>
        </w:rPr>
        <w:t xml:space="preserve"> </w:t>
      </w:r>
      <w:r>
        <w:t>Do the same on the other two nodes, continuing with first with the middle curve.  Now, we have selected three curves for use in Dynamo.</w:t>
      </w:r>
    </w:p>
    <w:p w:rsidR="00D04F4D" w:rsidRDefault="00D04F4D" w:rsidP="00D04F4D">
      <w:pPr>
        <w:numPr>
          <w:ilvl w:val="0"/>
          <w:numId w:val="11"/>
        </w:numPr>
        <w:ind w:left="1080"/>
      </w:pPr>
      <w:r>
        <w:t>Now, hit Run.  You should see the following:</w:t>
      </w:r>
    </w:p>
    <w:p w:rsidR="00D04F4D" w:rsidRDefault="00D04F4D" w:rsidP="00D04F4D">
      <w:pPr>
        <w:ind w:left="360"/>
      </w:pPr>
      <w:r>
        <w:rPr>
          <w:noProof/>
          <w:lang w:val="en-US" w:eastAsia="en-US"/>
        </w:rPr>
        <w:lastRenderedPageBreak/>
        <w:drawing>
          <wp:inline distT="0" distB="0" distL="0" distR="0" wp14:anchorId="28573AEA" wp14:editId="357BF79A">
            <wp:extent cx="5379720" cy="2377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720" cy="2377440"/>
                    </a:xfrm>
                    <a:prstGeom prst="rect">
                      <a:avLst/>
                    </a:prstGeom>
                    <a:solidFill>
                      <a:srgbClr val="FFFFFF"/>
                    </a:solidFill>
                    <a:ln>
                      <a:noFill/>
                    </a:ln>
                  </pic:spPr>
                </pic:pic>
              </a:graphicData>
            </a:graphic>
          </wp:inline>
        </w:drawing>
      </w:r>
    </w:p>
    <w:p w:rsidR="00D04F4D" w:rsidRDefault="00D04F4D" w:rsidP="00D04F4D">
      <w:pPr>
        <w:pStyle w:val="Subtitle"/>
        <w:ind w:left="360"/>
        <w:jc w:val="center"/>
      </w:pPr>
      <w:r>
        <w:t>A series of three point adaptive components placed along the three curves.</w:t>
      </w:r>
    </w:p>
    <w:p w:rsidR="00D04F4D" w:rsidRDefault="00D04F4D" w:rsidP="00D04F4D">
      <w:pPr>
        <w:ind w:left="360"/>
      </w:pPr>
    </w:p>
    <w:p w:rsidR="00D04F4D" w:rsidRDefault="00D04F4D" w:rsidP="00D04F4D">
      <w:pPr>
        <w:numPr>
          <w:ilvl w:val="0"/>
          <w:numId w:val="11"/>
        </w:numPr>
        <w:ind w:left="1080"/>
        <w:rPr>
          <w:rFonts w:eastAsia="Century Gothic"/>
        </w:rPr>
      </w:pPr>
      <w:r>
        <w:rPr>
          <w:rFonts w:eastAsia="Century Gothic"/>
        </w:rPr>
        <w:t xml:space="preserve"> </w:t>
      </w:r>
      <w:r>
        <w:t xml:space="preserve">Change the family type on the Select Family Type node to “3PointAC_wireTruss” to place a series of trusses along these three curves.  </w:t>
      </w:r>
    </w:p>
    <w:p w:rsidR="00D04F4D" w:rsidRDefault="00D04F4D" w:rsidP="00D04F4D">
      <w:pPr>
        <w:numPr>
          <w:ilvl w:val="0"/>
          <w:numId w:val="11"/>
        </w:numPr>
        <w:ind w:left="1080"/>
      </w:pPr>
      <w:r>
        <w:rPr>
          <w:rFonts w:eastAsia="Century Gothic"/>
        </w:rPr>
        <w:t xml:space="preserve"> </w:t>
      </w:r>
      <w:r>
        <w:t xml:space="preserve">Select one of the reference </w:t>
      </w:r>
      <w:proofErr w:type="gramStart"/>
      <w:r>
        <w:t>point</w:t>
      </w:r>
      <w:proofErr w:type="gramEnd"/>
      <w:r>
        <w:t xml:space="preserve"> controlling the three curves and edit it. </w:t>
      </w:r>
    </w:p>
    <w:p w:rsidR="00D04F4D" w:rsidRDefault="00D04F4D" w:rsidP="00D04F4D">
      <w:pPr>
        <w:ind w:left="1080"/>
        <w:jc w:val="center"/>
      </w:pPr>
      <w:r>
        <w:rPr>
          <w:noProof/>
          <w:lang w:val="en-US" w:eastAsia="en-US"/>
        </w:rPr>
        <w:drawing>
          <wp:inline distT="0" distB="0" distL="0" distR="0" wp14:anchorId="6FD6AB8E" wp14:editId="198053E9">
            <wp:extent cx="2819400" cy="2011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2011680"/>
                    </a:xfrm>
                    <a:prstGeom prst="rect">
                      <a:avLst/>
                    </a:prstGeom>
                    <a:solidFill>
                      <a:srgbClr val="FFFFFF"/>
                    </a:solidFill>
                    <a:ln>
                      <a:noFill/>
                    </a:ln>
                  </pic:spPr>
                </pic:pic>
              </a:graphicData>
            </a:graphic>
          </wp:inline>
        </w:drawing>
      </w:r>
    </w:p>
    <w:p w:rsidR="00D04F4D" w:rsidRDefault="00D04F4D" w:rsidP="00D04F4D">
      <w:pPr>
        <w:pStyle w:val="Subtitle"/>
        <w:ind w:left="360"/>
        <w:jc w:val="center"/>
      </w:pPr>
      <w:r>
        <w:t>Edit the reference point</w:t>
      </w:r>
    </w:p>
    <w:p w:rsidR="00D04F4D" w:rsidRPr="004173D9" w:rsidRDefault="00D04F4D" w:rsidP="00D04F4D">
      <w:pPr>
        <w:rPr>
          <w:rFonts w:eastAsia="Century Gothic"/>
        </w:rPr>
      </w:pPr>
    </w:p>
    <w:p w:rsidR="00D04F4D" w:rsidRDefault="00D04F4D" w:rsidP="00D04F4D">
      <w:pPr>
        <w:numPr>
          <w:ilvl w:val="0"/>
          <w:numId w:val="11"/>
        </w:numPr>
        <w:ind w:left="1080"/>
      </w:pPr>
      <w:r>
        <w:rPr>
          <w:rFonts w:eastAsia="Century Gothic"/>
          <w:lang w:val="en-US" w:eastAsia="en-US"/>
        </w:rPr>
        <w:t xml:space="preserve"> </w:t>
      </w:r>
      <w:r>
        <w:rPr>
          <w:lang w:val="en-US" w:eastAsia="en-US"/>
        </w:rPr>
        <w:t>After editing the curves, re-run the calculation in Dynamo.  Note that the adaptive components have changed shape to match new location of the curve:</w:t>
      </w:r>
    </w:p>
    <w:p w:rsidR="00D04F4D" w:rsidRDefault="00D04F4D" w:rsidP="00D04F4D">
      <w:pPr>
        <w:ind w:left="360"/>
        <w:rPr>
          <w:rFonts w:eastAsia="Century Gothic"/>
        </w:rPr>
      </w:pPr>
      <w:r>
        <w:rPr>
          <w:noProof/>
          <w:lang w:val="en-US" w:eastAsia="en-US"/>
        </w:rPr>
        <w:lastRenderedPageBreak/>
        <w:drawing>
          <wp:inline distT="0" distB="0" distL="0" distR="0" wp14:anchorId="6B1FC5B8" wp14:editId="3CF106E6">
            <wp:extent cx="5501640" cy="29108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640" cy="2910840"/>
                    </a:xfrm>
                    <a:prstGeom prst="rect">
                      <a:avLst/>
                    </a:prstGeom>
                    <a:solidFill>
                      <a:srgbClr val="FFFFFF"/>
                    </a:solidFill>
                    <a:ln>
                      <a:noFill/>
                    </a:ln>
                  </pic:spPr>
                </pic:pic>
              </a:graphicData>
            </a:graphic>
          </wp:inline>
        </w:drawing>
      </w:r>
    </w:p>
    <w:p w:rsidR="00D04F4D" w:rsidRDefault="00D04F4D" w:rsidP="00D04F4D">
      <w:pPr>
        <w:pStyle w:val="Subtitle"/>
        <w:ind w:left="360"/>
      </w:pPr>
      <w:r>
        <w:rPr>
          <w:rFonts w:eastAsia="Century Gothic" w:cs="Century Gothic"/>
        </w:rPr>
        <w:t xml:space="preserve">                </w:t>
      </w:r>
      <w:r>
        <w:t>The adaptive components arrayed onto the three curves</w:t>
      </w:r>
    </w:p>
    <w:p w:rsidR="00D04F4D" w:rsidRDefault="00D04F4D" w:rsidP="00D04F4D">
      <w:pPr>
        <w:ind w:left="360"/>
      </w:pPr>
    </w:p>
    <w:p w:rsidR="00D04F4D" w:rsidRDefault="00D04F4D" w:rsidP="00C11B54">
      <w:pPr>
        <w:ind w:left="360"/>
      </w:pPr>
      <w:r>
        <w:t xml:space="preserve">This workspace begins by taking three curves from the </w:t>
      </w:r>
      <w:r>
        <w:rPr>
          <w:b/>
        </w:rPr>
        <w:t>Select Instance</w:t>
      </w:r>
      <w:r>
        <w:t xml:space="preserve"> and the </w:t>
      </w:r>
      <w:r>
        <w:rPr>
          <w:b/>
        </w:rPr>
        <w:t xml:space="preserve">XYZ Array </w:t>
      </w:r>
      <w:proofErr w:type="gramStart"/>
      <w:r>
        <w:rPr>
          <w:b/>
        </w:rPr>
        <w:t>On</w:t>
      </w:r>
      <w:proofErr w:type="gramEnd"/>
      <w:r>
        <w:rPr>
          <w:b/>
        </w:rPr>
        <w:t xml:space="preserve"> Curve</w:t>
      </w:r>
      <w:r>
        <w:t xml:space="preserve"> node to get a regular list of XYZ’s along the curve.  Then, we use the </w:t>
      </w:r>
      <w:r>
        <w:rPr>
          <w:b/>
        </w:rPr>
        <w:t xml:space="preserve">List </w:t>
      </w:r>
      <w:r>
        <w:t xml:space="preserve">node to combine the XYZ’s into a nested list.  This list contains three lists of XYZ’s, a 2D list, each one sampled from the curves we selected at the beginning.  Then, we use the </w:t>
      </w:r>
      <w:r>
        <w:rPr>
          <w:b/>
        </w:rPr>
        <w:t xml:space="preserve">Transpose Lists </w:t>
      </w:r>
      <w:r>
        <w:t>node.  This node returns a list of length-three lists of XYZ’s.  This is the result of replacing the rows with the col</w:t>
      </w:r>
      <w:r w:rsidR="00C11B54">
        <w:t xml:space="preserve">umns in our original 2D list.  </w:t>
      </w:r>
      <w:r>
        <w:t xml:space="preserve">This workspace gives us the three XYZ’s that are necessary to place the Adaptive Component’s.  </w:t>
      </w:r>
    </w:p>
    <w:p w:rsidR="00D04F4D" w:rsidRDefault="00D04F4D" w:rsidP="00D04F4D">
      <w:pPr>
        <w:ind w:left="360"/>
      </w:pPr>
    </w:p>
    <w:p w:rsidR="00D04F4D" w:rsidRDefault="00D04F4D">
      <w:pPr>
        <w:suppressAutoHyphens w:val="0"/>
        <w:spacing w:after="200" w:line="276" w:lineRule="auto"/>
        <w:rPr>
          <w:rFonts w:cs="Times New Roman"/>
          <w:b/>
          <w:bCs/>
          <w:iCs/>
          <w:sz w:val="24"/>
          <w:szCs w:val="28"/>
        </w:rPr>
      </w:pPr>
      <w:r>
        <w:br w:type="page"/>
      </w:r>
    </w:p>
    <w:p w:rsidR="00E52BF9" w:rsidRPr="001E7D42" w:rsidRDefault="00E52BF9" w:rsidP="00E52BF9">
      <w:pPr>
        <w:pStyle w:val="Heading2"/>
      </w:pPr>
      <w:bookmarkStart w:id="24" w:name="_Toc373044924"/>
      <w:r>
        <w:lastRenderedPageBreak/>
        <w:t>Get and Set</w:t>
      </w:r>
      <w:r w:rsidRPr="001E7D42">
        <w:t xml:space="preserve"> Family Instance Parameters</w:t>
      </w:r>
      <w:bookmarkEnd w:id="24"/>
    </w:p>
    <w:p w:rsidR="00E52BF9" w:rsidRDefault="00E52BF9" w:rsidP="00E52BF9">
      <w:pPr>
        <w:jc w:val="both"/>
      </w:pPr>
    </w:p>
    <w:p w:rsidR="00E52BF9" w:rsidRPr="00E52BF9" w:rsidRDefault="00E52BF9" w:rsidP="00E52BF9">
      <w:pPr>
        <w:numPr>
          <w:ilvl w:val="0"/>
          <w:numId w:val="5"/>
        </w:numPr>
        <w:jc w:val="both"/>
        <w:rPr>
          <w:rFonts w:cs="Tahoma"/>
          <w:szCs w:val="22"/>
        </w:rPr>
      </w:pPr>
      <w:r w:rsidRPr="00E52BF9">
        <w:rPr>
          <w:rFonts w:cs="Tahoma"/>
          <w:szCs w:val="22"/>
        </w:rPr>
        <w:t xml:space="preserve">Use Dynamo to select </w:t>
      </w:r>
      <w:r w:rsidRPr="00E52BF9">
        <w:rPr>
          <w:rFonts w:cs="Tahoma"/>
          <w:b/>
          <w:szCs w:val="22"/>
        </w:rPr>
        <w:t>Family Instances</w:t>
      </w:r>
    </w:p>
    <w:p w:rsidR="00E52BF9" w:rsidRPr="00E52BF9" w:rsidRDefault="00E52BF9" w:rsidP="00E52BF9">
      <w:pPr>
        <w:numPr>
          <w:ilvl w:val="0"/>
          <w:numId w:val="5"/>
        </w:numPr>
        <w:jc w:val="both"/>
        <w:rPr>
          <w:rFonts w:cs="Tahoma"/>
          <w:szCs w:val="22"/>
        </w:rPr>
      </w:pPr>
      <w:r w:rsidRPr="00E52BF9">
        <w:rPr>
          <w:rFonts w:cs="Tahoma"/>
          <w:szCs w:val="22"/>
        </w:rPr>
        <w:t xml:space="preserve">Synchronize </w:t>
      </w:r>
      <w:r w:rsidRPr="00E52BF9">
        <w:rPr>
          <w:rFonts w:cs="Tahoma"/>
          <w:b/>
          <w:szCs w:val="22"/>
        </w:rPr>
        <w:t>Family Instance</w:t>
      </w:r>
      <w:r w:rsidRPr="00E52BF9">
        <w:rPr>
          <w:rFonts w:cs="Tahoma"/>
          <w:szCs w:val="22"/>
        </w:rPr>
        <w:t xml:space="preserve"> parameters across multiple instances using </w:t>
      </w:r>
      <w:r w:rsidRPr="00E52BF9">
        <w:rPr>
          <w:rFonts w:cs="Tahoma"/>
          <w:b/>
          <w:szCs w:val="22"/>
        </w:rPr>
        <w:t>Run Automatically</w:t>
      </w:r>
    </w:p>
    <w:p w:rsidR="00E52BF9" w:rsidRPr="00E52BF9" w:rsidRDefault="00E52BF9" w:rsidP="00E52BF9">
      <w:pPr>
        <w:jc w:val="both"/>
        <w:rPr>
          <w:rFonts w:cs="Tahoma"/>
          <w:szCs w:val="22"/>
        </w:rPr>
      </w:pPr>
    </w:p>
    <w:p w:rsidR="00EF6985" w:rsidRPr="00EF6985" w:rsidRDefault="00EF6985"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Pr>
          <w:rFonts w:ascii="Century Gothic" w:eastAsia="Times New Roman" w:hAnsi="Century Gothic"/>
          <w:color w:val="000000"/>
          <w:sz w:val="24"/>
          <w:szCs w:val="24"/>
        </w:rPr>
        <w:t>Close any Vasari files that you have open</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sidRPr="00E52BF9">
        <w:rPr>
          <w:rFonts w:ascii="Tahoma" w:eastAsia="Times New Roman" w:hAnsi="Tahoma" w:cs="Tahoma"/>
          <w:color w:val="000000"/>
        </w:rPr>
        <w:t>Click </w:t>
      </w:r>
      <w:r w:rsidRPr="00E52BF9">
        <w:rPr>
          <w:rFonts w:ascii="Tahoma" w:hAnsi="Tahoma" w:cs="Tahoma"/>
          <w:noProof/>
          <w:color w:val="1D468A"/>
          <w:lang w:eastAsia="en-US"/>
        </w:rPr>
        <w:drawing>
          <wp:inline distT="0" distB="0" distL="0" distR="0" wp14:anchorId="57BB3372" wp14:editId="43B17907">
            <wp:extent cx="259080" cy="2590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E52BF9">
        <w:rPr>
          <w:rFonts w:ascii="Tahoma" w:eastAsia="Times New Roman" w:hAnsi="Tahoma" w:cs="Tahoma"/>
          <w:color w:val="000000"/>
        </w:rPr>
        <w:t> &gt; </w:t>
      </w:r>
      <w:r w:rsidRPr="00E52BF9">
        <w:rPr>
          <w:rFonts w:ascii="Tahoma" w:hAnsi="Tahoma" w:cs="Tahoma"/>
          <w:noProof/>
          <w:lang w:eastAsia="en-US"/>
        </w:rPr>
        <w:drawing>
          <wp:inline distT="0" distB="0" distL="0" distR="0" wp14:anchorId="0A7CC881" wp14:editId="7024B0DC">
            <wp:extent cx="1524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E52BF9">
        <w:rPr>
          <w:rFonts w:ascii="Tahoma" w:eastAsia="Times New Roman" w:hAnsi="Tahoma" w:cs="Tahoma"/>
          <w:color w:val="000000"/>
        </w:rPr>
        <w:t> (Open).    </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Century Gothic" w:hAnsi="Tahoma" w:cs="Tahoma"/>
          <w:color w:val="333333"/>
          <w:shd w:val="clear" w:color="auto" w:fill="FFFFFF"/>
          <w:lang w:val="en-AU" w:eastAsia="en-AU"/>
        </w:rPr>
      </w:pPr>
      <w:r w:rsidRPr="00E52BF9">
        <w:rPr>
          <w:rFonts w:ascii="Tahoma" w:eastAsia="Times New Roman" w:hAnsi="Tahoma" w:cs="Tahoma"/>
          <w:color w:val="000000"/>
        </w:rPr>
        <w:t>Navigate to:</w:t>
      </w:r>
    </w:p>
    <w:p w:rsidR="00E52BF9" w:rsidRPr="00E52BF9" w:rsidRDefault="00E52BF9" w:rsidP="00E52BF9">
      <w:pPr>
        <w:pStyle w:val="ListParagraph"/>
        <w:shd w:val="clear" w:color="auto" w:fill="FFFFFF"/>
        <w:spacing w:after="0" w:line="300" w:lineRule="atLeast"/>
        <w:jc w:val="both"/>
        <w:rPr>
          <w:rFonts w:ascii="Tahoma" w:eastAsia="Times New Roman" w:hAnsi="Tahoma" w:cs="Tahoma"/>
          <w:color w:val="000000"/>
        </w:rPr>
      </w:pPr>
      <w:r w:rsidRPr="00E52BF9">
        <w:rPr>
          <w:rFonts w:ascii="Tahoma" w:eastAsia="Century Gothic" w:hAnsi="Tahoma" w:cs="Tahoma"/>
          <w:color w:val="333333"/>
          <w:shd w:val="clear" w:color="auto" w:fill="FFFFFF"/>
          <w:lang w:val="en-AU" w:eastAsia="en-AU"/>
        </w:rPr>
        <w:t xml:space="preserve">   </w:t>
      </w:r>
      <w:r w:rsidRPr="00E52BF9">
        <w:rPr>
          <w:rFonts w:ascii="Tahoma" w:eastAsia="Times New Roman" w:hAnsi="Tahoma" w:cs="Tahoma"/>
          <w:color w:val="333333"/>
          <w:shd w:val="clear" w:color="auto" w:fill="FFFFFF"/>
          <w:lang w:val="en-AU" w:eastAsia="en-AU"/>
        </w:rPr>
        <w:t> </w:t>
      </w:r>
      <w:r w:rsidRPr="00E52BF9">
        <w:rPr>
          <w:rFonts w:ascii="Tahoma" w:eastAsia="Times New Roman" w:hAnsi="Tahoma" w:cs="Tahoma"/>
          <w:b/>
          <w:bCs/>
          <w:color w:val="333333"/>
          <w:shd w:val="clear" w:color="auto" w:fill="FFFFFF"/>
          <w:lang w:val="en-AU" w:eastAsia="en-AU"/>
        </w:rPr>
        <w:t xml:space="preserve">C:\Autodesk\Dynamo\Core\samples\08 Get Set Family </w:t>
      </w:r>
      <w:proofErr w:type="spellStart"/>
      <w:r w:rsidRPr="00E52BF9">
        <w:rPr>
          <w:rFonts w:ascii="Tahoma" w:eastAsia="Times New Roman" w:hAnsi="Tahoma" w:cs="Tahoma"/>
          <w:b/>
          <w:bCs/>
          <w:color w:val="333333"/>
          <w:shd w:val="clear" w:color="auto" w:fill="FFFFFF"/>
          <w:lang w:val="en-AU" w:eastAsia="en-AU"/>
        </w:rPr>
        <w:t>Params</w:t>
      </w:r>
      <w:proofErr w:type="spellEnd"/>
      <w:r w:rsidRPr="00E52BF9">
        <w:rPr>
          <w:rFonts w:ascii="Tahoma" w:eastAsia="Times New Roman" w:hAnsi="Tahoma" w:cs="Tahoma"/>
          <w:b/>
          <w:bCs/>
          <w:color w:val="333333"/>
          <w:shd w:val="clear" w:color="auto" w:fill="FFFFFF"/>
          <w:lang w:val="en-AU" w:eastAsia="en-AU"/>
        </w:rPr>
        <w:t>\</w:t>
      </w:r>
      <w:r w:rsidRPr="00E52BF9">
        <w:rPr>
          <w:rFonts w:ascii="Tahoma" w:eastAsia="Century Gothic" w:hAnsi="Tahoma" w:cs="Tahoma"/>
          <w:color w:val="000000"/>
        </w:rPr>
        <w:t xml:space="preserve"> </w:t>
      </w:r>
      <w:proofErr w:type="spellStart"/>
      <w:r w:rsidRPr="00E52BF9">
        <w:rPr>
          <w:rFonts w:ascii="Tahoma" w:eastAsia="Times New Roman" w:hAnsi="Tahoma" w:cs="Tahoma"/>
          <w:b/>
          <w:bCs/>
          <w:color w:val="000000"/>
        </w:rPr>
        <w:t>inst</w:t>
      </w:r>
      <w:proofErr w:type="spellEnd"/>
      <w:r w:rsidRPr="00E52BF9">
        <w:rPr>
          <w:rFonts w:ascii="Tahoma" w:eastAsia="Times New Roman" w:hAnsi="Tahoma" w:cs="Tahoma"/>
          <w:b/>
          <w:bCs/>
          <w:color w:val="000000"/>
        </w:rPr>
        <w:t xml:space="preserve"> </w:t>
      </w:r>
      <w:proofErr w:type="spellStart"/>
      <w:r w:rsidRPr="00E52BF9">
        <w:rPr>
          <w:rFonts w:ascii="Tahoma" w:eastAsia="Times New Roman" w:hAnsi="Tahoma" w:cs="Tahoma"/>
          <w:b/>
          <w:bCs/>
          <w:color w:val="000000"/>
        </w:rPr>
        <w:t>param</w:t>
      </w:r>
      <w:proofErr w:type="spellEnd"/>
      <w:r w:rsidRPr="00E52BF9">
        <w:rPr>
          <w:rFonts w:ascii="Tahoma" w:eastAsia="Times New Roman" w:hAnsi="Tahoma" w:cs="Tahoma"/>
          <w:b/>
          <w:bCs/>
          <w:color w:val="000000"/>
        </w:rPr>
        <w:t xml:space="preserve"> mass </w:t>
      </w:r>
      <w:proofErr w:type="spellStart"/>
      <w:r w:rsidRPr="00E52BF9">
        <w:rPr>
          <w:rFonts w:ascii="Tahoma" w:eastAsia="Times New Roman" w:hAnsi="Tahoma" w:cs="Tahoma"/>
          <w:b/>
          <w:bCs/>
          <w:color w:val="000000"/>
        </w:rPr>
        <w:t>families.rvt</w:t>
      </w:r>
      <w:proofErr w:type="spellEnd"/>
    </w:p>
    <w:p w:rsidR="00E52BF9" w:rsidRPr="00E52BF9" w:rsidRDefault="00E52BF9" w:rsidP="00E52BF9">
      <w:pPr>
        <w:pStyle w:val="ListParagraph"/>
        <w:shd w:val="clear" w:color="auto" w:fill="FFFFFF"/>
        <w:spacing w:after="0" w:line="300" w:lineRule="atLeast"/>
        <w:ind w:left="1080" w:firstLine="360"/>
        <w:jc w:val="both"/>
        <w:rPr>
          <w:rFonts w:ascii="Tahoma" w:eastAsia="Times New Roman" w:hAnsi="Tahoma" w:cs="Tahoma"/>
          <w:color w:val="000000"/>
        </w:rPr>
      </w:pPr>
    </w:p>
    <w:p w:rsidR="00E52BF9" w:rsidRPr="00E52BF9" w:rsidRDefault="00E52BF9" w:rsidP="00E52BF9">
      <w:pPr>
        <w:pStyle w:val="ListParagraph"/>
        <w:shd w:val="clear" w:color="auto" w:fill="FFFFFF"/>
        <w:spacing w:after="0" w:line="300" w:lineRule="atLeast"/>
        <w:jc w:val="both"/>
        <w:rPr>
          <w:rFonts w:ascii="Tahoma" w:hAnsi="Tahoma" w:cs="Tahoma"/>
        </w:rPr>
      </w:pPr>
      <w:r w:rsidRPr="00E52BF9">
        <w:rPr>
          <w:rFonts w:ascii="Tahoma" w:eastAsia="Times New Roman" w:hAnsi="Tahoma" w:cs="Tahoma"/>
          <w:color w:val="000000"/>
        </w:rPr>
        <w:t>You should see the following:</w:t>
      </w:r>
    </w:p>
    <w:p w:rsidR="00E52BF9" w:rsidRDefault="00E52BF9" w:rsidP="00E52BF9">
      <w:pPr>
        <w:pStyle w:val="ListParagraph"/>
        <w:shd w:val="clear" w:color="auto" w:fill="FFFFFF"/>
        <w:spacing w:after="0" w:line="300" w:lineRule="atLeast"/>
        <w:jc w:val="both"/>
      </w:pPr>
      <w:r>
        <w:rPr>
          <w:noProof/>
          <w:lang w:eastAsia="en-US"/>
        </w:rPr>
        <w:drawing>
          <wp:inline distT="0" distB="0" distL="0" distR="0" wp14:anchorId="33636B42" wp14:editId="08168119">
            <wp:extent cx="5090160" cy="2072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0160" cy="2072640"/>
                    </a:xfrm>
                    <a:prstGeom prst="rect">
                      <a:avLst/>
                    </a:prstGeom>
                    <a:solidFill>
                      <a:srgbClr val="FFFFFF"/>
                    </a:solidFill>
                    <a:ln>
                      <a:noFill/>
                    </a:ln>
                  </pic:spPr>
                </pic:pic>
              </a:graphicData>
            </a:graphic>
          </wp:inline>
        </w:drawing>
      </w:r>
      <w:r>
        <w:cr/>
      </w:r>
    </w:p>
    <w:p w:rsidR="00E52BF9" w:rsidRDefault="00E52BF9" w:rsidP="00E52BF9">
      <w:pPr>
        <w:pStyle w:val="Subtitle"/>
        <w:jc w:val="center"/>
        <w:rPr>
          <w:rFonts w:cs="Arial"/>
          <w:color w:val="000000"/>
          <w:sz w:val="24"/>
        </w:rPr>
      </w:pPr>
      <w:r>
        <w:t xml:space="preserve">The contents of </w:t>
      </w:r>
      <w:proofErr w:type="spellStart"/>
      <w:r>
        <w:t>inst</w:t>
      </w:r>
      <w:proofErr w:type="spellEnd"/>
      <w:r>
        <w:t xml:space="preserve"> </w:t>
      </w:r>
      <w:proofErr w:type="spellStart"/>
      <w:r>
        <w:t>param</w:t>
      </w:r>
      <w:proofErr w:type="spellEnd"/>
      <w:r>
        <w:t xml:space="preserve"> mass </w:t>
      </w:r>
      <w:proofErr w:type="spellStart"/>
      <w:r>
        <w:t>families.rvt</w:t>
      </w:r>
      <w:proofErr w:type="spellEnd"/>
    </w:p>
    <w:p w:rsidR="00E52BF9" w:rsidRDefault="00E52BF9" w:rsidP="00E52BF9">
      <w:pPr>
        <w:pStyle w:val="ListParagraph"/>
        <w:shd w:val="clear" w:color="auto" w:fill="FFFFFF"/>
        <w:spacing w:after="0" w:line="300" w:lineRule="atLeast"/>
        <w:jc w:val="both"/>
        <w:rPr>
          <w:rFonts w:ascii="Century Gothic" w:eastAsia="Times New Roman" w:hAnsi="Century Gothic"/>
          <w:color w:val="000000"/>
          <w:sz w:val="24"/>
          <w:szCs w:val="24"/>
        </w:rPr>
      </w:pPr>
    </w:p>
    <w:p w:rsidR="00E52BF9" w:rsidRPr="00E52BF9" w:rsidRDefault="00E52BF9" w:rsidP="00E52BF9">
      <w:pPr>
        <w:pStyle w:val="ListParagraph"/>
        <w:numPr>
          <w:ilvl w:val="0"/>
          <w:numId w:val="9"/>
        </w:numPr>
        <w:shd w:val="clear" w:color="auto" w:fill="FFFFFF"/>
        <w:spacing w:after="0" w:line="300" w:lineRule="atLeast"/>
        <w:jc w:val="both"/>
        <w:rPr>
          <w:rFonts w:ascii="Tahoma" w:hAnsi="Tahoma" w:cs="Tahoma"/>
        </w:rPr>
      </w:pPr>
      <w:r w:rsidRPr="00E52BF9">
        <w:rPr>
          <w:rFonts w:ascii="Tahoma" w:hAnsi="Tahoma" w:cs="Tahoma"/>
          <w:color w:val="000000"/>
        </w:rPr>
        <w:t>From the Dynamo Help menu, go to:</w:t>
      </w:r>
    </w:p>
    <w:p w:rsidR="00E52BF9" w:rsidRPr="00E52BF9" w:rsidRDefault="00E52BF9" w:rsidP="00E52BF9">
      <w:pPr>
        <w:ind w:left="720"/>
        <w:jc w:val="both"/>
        <w:rPr>
          <w:rFonts w:cs="Tahoma"/>
          <w:bCs/>
          <w:color w:val="000000"/>
          <w:szCs w:val="22"/>
        </w:rPr>
      </w:pPr>
      <w:r w:rsidRPr="00E52BF9">
        <w:rPr>
          <w:rFonts w:cs="Tahoma"/>
          <w:b/>
          <w:bCs/>
          <w:szCs w:val="22"/>
        </w:rPr>
        <w:t xml:space="preserve">Samples/ 08 Get Set Family </w:t>
      </w:r>
      <w:proofErr w:type="spellStart"/>
      <w:proofErr w:type="gramStart"/>
      <w:r w:rsidRPr="00E52BF9">
        <w:rPr>
          <w:rFonts w:cs="Tahoma"/>
          <w:b/>
          <w:bCs/>
          <w:szCs w:val="22"/>
        </w:rPr>
        <w:t>Params</w:t>
      </w:r>
      <w:proofErr w:type="spellEnd"/>
      <w:r w:rsidRPr="00E52BF9">
        <w:rPr>
          <w:rFonts w:cs="Tahoma"/>
          <w:b/>
          <w:bCs/>
          <w:szCs w:val="22"/>
        </w:rPr>
        <w:t xml:space="preserve">  /</w:t>
      </w:r>
      <w:proofErr w:type="gramEnd"/>
      <w:r w:rsidRPr="00E52BF9">
        <w:rPr>
          <w:rFonts w:cs="Tahoma"/>
          <w:b/>
          <w:bCs/>
          <w:szCs w:val="22"/>
        </w:rPr>
        <w:t xml:space="preserve"> </w:t>
      </w:r>
      <w:proofErr w:type="spellStart"/>
      <w:r w:rsidRPr="00E52BF9">
        <w:rPr>
          <w:rFonts w:cs="Tahoma"/>
          <w:b/>
          <w:bCs/>
          <w:szCs w:val="22"/>
        </w:rPr>
        <w:t>inst</w:t>
      </w:r>
      <w:proofErr w:type="spellEnd"/>
      <w:r w:rsidRPr="00E52BF9">
        <w:rPr>
          <w:rFonts w:cs="Tahoma"/>
          <w:b/>
          <w:bCs/>
          <w:szCs w:val="22"/>
        </w:rPr>
        <w:t xml:space="preserve"> </w:t>
      </w:r>
      <w:proofErr w:type="spellStart"/>
      <w:r w:rsidRPr="00E52BF9">
        <w:rPr>
          <w:rFonts w:cs="Tahoma"/>
          <w:b/>
          <w:bCs/>
          <w:szCs w:val="22"/>
        </w:rPr>
        <w:t>param</w:t>
      </w:r>
      <w:proofErr w:type="spellEnd"/>
      <w:r w:rsidRPr="00E52BF9">
        <w:rPr>
          <w:rFonts w:cs="Tahoma"/>
          <w:b/>
          <w:bCs/>
          <w:szCs w:val="22"/>
        </w:rPr>
        <w:t xml:space="preserve"> 2 masses driving each other</w:t>
      </w:r>
    </w:p>
    <w:p w:rsidR="00E52BF9" w:rsidRPr="00E52BF9" w:rsidRDefault="00E52BF9" w:rsidP="00E52BF9">
      <w:pPr>
        <w:pStyle w:val="ListParagraph"/>
        <w:numPr>
          <w:ilvl w:val="0"/>
          <w:numId w:val="9"/>
        </w:numPr>
        <w:shd w:val="clear" w:color="auto" w:fill="FFFFFF"/>
        <w:spacing w:after="0" w:line="300" w:lineRule="atLeast"/>
        <w:jc w:val="both"/>
        <w:rPr>
          <w:rFonts w:ascii="Tahoma" w:hAnsi="Tahoma" w:cs="Tahoma"/>
        </w:rPr>
      </w:pPr>
      <w:r w:rsidRPr="00E52BF9">
        <w:rPr>
          <w:rFonts w:ascii="Tahoma" w:eastAsia="Times New Roman" w:hAnsi="Tahoma" w:cs="Tahoma"/>
          <w:bCs/>
          <w:color w:val="000000"/>
        </w:rPr>
        <w:t>You should see the following in the workspace:</w:t>
      </w:r>
    </w:p>
    <w:p w:rsidR="00E52BF9" w:rsidRDefault="00E52BF9" w:rsidP="00E52BF9">
      <w:pPr>
        <w:pStyle w:val="ListParagraph"/>
        <w:shd w:val="clear" w:color="auto" w:fill="FFFFFF"/>
        <w:spacing w:after="0" w:line="300" w:lineRule="atLeast"/>
        <w:jc w:val="both"/>
      </w:pPr>
      <w:r>
        <w:rPr>
          <w:noProof/>
          <w:lang w:eastAsia="en-US"/>
        </w:rPr>
        <w:lastRenderedPageBreak/>
        <w:drawing>
          <wp:inline distT="0" distB="0" distL="0" distR="0" wp14:anchorId="62633F72" wp14:editId="1485EE6E">
            <wp:extent cx="5059680" cy="19050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9680" cy="1905000"/>
                    </a:xfrm>
                    <a:prstGeom prst="rect">
                      <a:avLst/>
                    </a:prstGeom>
                    <a:solidFill>
                      <a:srgbClr val="FFFFFF"/>
                    </a:solidFill>
                    <a:ln>
                      <a:noFill/>
                    </a:ln>
                  </pic:spPr>
                </pic:pic>
              </a:graphicData>
            </a:graphic>
          </wp:inline>
        </w:drawing>
      </w:r>
    </w:p>
    <w:p w:rsidR="00E52BF9" w:rsidRDefault="00E52BF9" w:rsidP="00E52BF9">
      <w:pPr>
        <w:pStyle w:val="Subtitle"/>
        <w:ind w:left="720"/>
        <w:jc w:val="center"/>
        <w:rPr>
          <w:rFonts w:cs="Arial"/>
          <w:color w:val="000000"/>
          <w:sz w:val="24"/>
        </w:rPr>
      </w:pPr>
      <w:r>
        <w:t xml:space="preserve">Dynamo after opening the create </w:t>
      </w:r>
      <w:proofErr w:type="spellStart"/>
      <w:r>
        <w:t>point_sequence.dyn</w:t>
      </w:r>
      <w:proofErr w:type="spellEnd"/>
      <w:r>
        <w:t xml:space="preserve"> file</w:t>
      </w:r>
    </w:p>
    <w:p w:rsidR="00E52BF9" w:rsidRDefault="00E52BF9" w:rsidP="00E52BF9">
      <w:pPr>
        <w:pStyle w:val="ListParagraph"/>
        <w:shd w:val="clear" w:color="auto" w:fill="FFFFFF"/>
        <w:spacing w:after="0" w:line="300" w:lineRule="atLeast"/>
        <w:jc w:val="both"/>
        <w:rPr>
          <w:rFonts w:ascii="Century Gothic" w:eastAsia="Times New Roman" w:hAnsi="Century Gothic"/>
          <w:color w:val="000000"/>
          <w:sz w:val="24"/>
          <w:szCs w:val="24"/>
        </w:rPr>
      </w:pPr>
    </w:p>
    <w:p w:rsidR="00E52BF9" w:rsidRPr="00E52BF9" w:rsidRDefault="00E52BF9" w:rsidP="00E52BF9">
      <w:pPr>
        <w:numPr>
          <w:ilvl w:val="0"/>
          <w:numId w:val="9"/>
        </w:numPr>
        <w:jc w:val="both"/>
        <w:rPr>
          <w:rFonts w:cs="Tahoma"/>
          <w:color w:val="000000"/>
          <w:szCs w:val="22"/>
        </w:rPr>
      </w:pPr>
      <w:r w:rsidRPr="00E52BF9">
        <w:rPr>
          <w:rFonts w:cs="Tahoma"/>
          <w:szCs w:val="22"/>
          <w:lang w:val="en-US" w:eastAsia="en-US"/>
        </w:rPr>
        <w:t xml:space="preserve">Note that the two </w:t>
      </w:r>
      <w:r w:rsidRPr="00E52BF9">
        <w:rPr>
          <w:rFonts w:cs="Tahoma"/>
          <w:b/>
          <w:szCs w:val="22"/>
          <w:lang w:val="en-US" w:eastAsia="en-US"/>
        </w:rPr>
        <w:t>Select Family Instance</w:t>
      </w:r>
      <w:r w:rsidRPr="00E52BF9">
        <w:rPr>
          <w:rFonts w:cs="Tahoma"/>
          <w:szCs w:val="22"/>
          <w:lang w:val="en-US" w:eastAsia="en-US"/>
        </w:rPr>
        <w:t xml:space="preserve"> nodes have automatically associated themselves with the two family instances (a pair of H-shaped building masses)</w:t>
      </w:r>
      <w:r w:rsidR="00EF6985">
        <w:rPr>
          <w:rFonts w:cs="Tahoma"/>
          <w:szCs w:val="22"/>
          <w:lang w:val="en-US" w:eastAsia="en-US"/>
        </w:rPr>
        <w:t>.  This file was saved after having associated these nodes with Revit geometry, so you don’t have to pick the families every time you open the file.</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sidRPr="00E52BF9">
        <w:rPr>
          <w:rFonts w:ascii="Tahoma" w:eastAsia="Times New Roman" w:hAnsi="Tahoma" w:cs="Tahoma"/>
          <w:color w:val="000000"/>
        </w:rPr>
        <w:t xml:space="preserve">Set the </w:t>
      </w:r>
      <w:r w:rsidRPr="00E52BF9">
        <w:rPr>
          <w:rFonts w:ascii="Tahoma" w:eastAsia="Times New Roman" w:hAnsi="Tahoma" w:cs="Tahoma"/>
          <w:b/>
          <w:color w:val="000000"/>
        </w:rPr>
        <w:t xml:space="preserve">Select Family Instance Parameter </w:t>
      </w:r>
      <w:r w:rsidRPr="00E52BF9">
        <w:rPr>
          <w:rFonts w:ascii="Tahoma" w:eastAsia="Times New Roman" w:hAnsi="Tahoma" w:cs="Tahoma"/>
          <w:color w:val="000000"/>
        </w:rPr>
        <w:t>node to H (</w:t>
      </w:r>
      <w:proofErr w:type="spellStart"/>
      <w:r w:rsidRPr="00E52BF9">
        <w:rPr>
          <w:rFonts w:ascii="Tahoma" w:eastAsia="Times New Roman" w:hAnsi="Tahoma" w:cs="Tahoma"/>
          <w:color w:val="000000"/>
        </w:rPr>
        <w:t>dbl</w:t>
      </w:r>
      <w:proofErr w:type="spellEnd"/>
      <w:r w:rsidRPr="00E52BF9">
        <w:rPr>
          <w:rFonts w:ascii="Tahoma" w:eastAsia="Times New Roman" w:hAnsi="Tahoma" w:cs="Tahoma"/>
          <w:color w:val="000000"/>
        </w:rPr>
        <w:t xml:space="preserve">).  </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sidRPr="00E52BF9">
        <w:rPr>
          <w:rFonts w:ascii="Tahoma" w:eastAsia="Times New Roman" w:hAnsi="Tahoma" w:cs="Tahoma"/>
          <w:color w:val="000000"/>
        </w:rPr>
        <w:t xml:space="preserve">Click </w:t>
      </w:r>
      <w:r w:rsidRPr="00E52BF9">
        <w:rPr>
          <w:rFonts w:ascii="Tahoma" w:eastAsia="Times New Roman" w:hAnsi="Tahoma" w:cs="Tahoma"/>
          <w:b/>
          <w:color w:val="000000"/>
        </w:rPr>
        <w:t>Run</w:t>
      </w:r>
      <w:r w:rsidRPr="00E52BF9">
        <w:rPr>
          <w:rFonts w:ascii="Tahoma" w:eastAsia="Times New Roman" w:hAnsi="Tahoma" w:cs="Tahoma"/>
          <w:color w:val="000000"/>
        </w:rPr>
        <w:t>.  You should see the two instances match in height.</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sidRPr="00E52BF9">
        <w:rPr>
          <w:rFonts w:ascii="Tahoma" w:eastAsia="Times New Roman" w:hAnsi="Tahoma" w:cs="Tahoma"/>
          <w:color w:val="000000"/>
        </w:rPr>
        <w:t>In Vasari, edit the height of the H instance closer to the origin.</w:t>
      </w:r>
    </w:p>
    <w:p w:rsidR="00E52BF9" w:rsidRPr="00E52BF9" w:rsidRDefault="00E52BF9" w:rsidP="00E52BF9">
      <w:pPr>
        <w:pStyle w:val="ListParagraph"/>
        <w:shd w:val="clear" w:color="auto" w:fill="FFFFFF"/>
        <w:spacing w:after="0" w:line="300" w:lineRule="atLeast"/>
        <w:jc w:val="both"/>
        <w:rPr>
          <w:rFonts w:ascii="Tahoma" w:eastAsia="Times New Roman" w:hAnsi="Tahoma" w:cs="Tahoma"/>
          <w:color w:val="000000"/>
        </w:rPr>
      </w:pPr>
    </w:p>
    <w:p w:rsidR="00E52BF9" w:rsidRPr="00E52BF9" w:rsidRDefault="00E52BF9" w:rsidP="00E52BF9">
      <w:pPr>
        <w:pStyle w:val="ListParagraph"/>
        <w:shd w:val="clear" w:color="auto" w:fill="FFFFFF"/>
        <w:spacing w:after="0" w:line="300" w:lineRule="atLeast"/>
        <w:jc w:val="both"/>
        <w:rPr>
          <w:rFonts w:ascii="Tahoma" w:hAnsi="Tahoma" w:cs="Tahoma"/>
        </w:rPr>
      </w:pPr>
      <w:r w:rsidRPr="00E52BF9">
        <w:rPr>
          <w:rFonts w:ascii="Tahoma" w:hAnsi="Tahoma" w:cs="Tahoma"/>
          <w:noProof/>
          <w:lang w:eastAsia="en-US"/>
        </w:rPr>
        <w:drawing>
          <wp:inline distT="0" distB="0" distL="0" distR="0" wp14:anchorId="59CBBECC" wp14:editId="78638B45">
            <wp:extent cx="5120640" cy="22555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0640" cy="2255520"/>
                    </a:xfrm>
                    <a:prstGeom prst="rect">
                      <a:avLst/>
                    </a:prstGeom>
                    <a:solidFill>
                      <a:srgbClr val="FFFFFF"/>
                    </a:solidFill>
                    <a:ln>
                      <a:noFill/>
                    </a:ln>
                  </pic:spPr>
                </pic:pic>
              </a:graphicData>
            </a:graphic>
          </wp:inline>
        </w:drawing>
      </w:r>
    </w:p>
    <w:p w:rsidR="00E52BF9" w:rsidRPr="00E52BF9" w:rsidRDefault="00E52BF9" w:rsidP="00E52BF9">
      <w:pPr>
        <w:pStyle w:val="Subtitle"/>
        <w:jc w:val="center"/>
        <w:rPr>
          <w:rFonts w:eastAsia="Century Gothic" w:cs="Tahoma"/>
          <w:color w:val="000000"/>
          <w:sz w:val="22"/>
          <w:szCs w:val="22"/>
        </w:rPr>
      </w:pPr>
      <w:r w:rsidRPr="00E52BF9">
        <w:rPr>
          <w:rFonts w:cs="Tahoma"/>
          <w:sz w:val="22"/>
          <w:szCs w:val="22"/>
        </w:rPr>
        <w:t>The manipulator to change the height of the family instance</w:t>
      </w:r>
    </w:p>
    <w:p w:rsidR="00E52BF9" w:rsidRPr="00E52BF9" w:rsidRDefault="00E52BF9" w:rsidP="00E52BF9">
      <w:pPr>
        <w:pStyle w:val="ListParagraph"/>
        <w:shd w:val="clear" w:color="auto" w:fill="FFFFFF"/>
        <w:spacing w:after="0" w:line="300" w:lineRule="atLeast"/>
        <w:ind w:left="0"/>
        <w:jc w:val="both"/>
        <w:rPr>
          <w:rFonts w:ascii="Tahoma" w:eastAsia="Century Gothic" w:hAnsi="Tahoma" w:cs="Tahoma"/>
          <w:color w:val="000000"/>
        </w:rPr>
      </w:pPr>
      <w:r w:rsidRPr="00E52BF9">
        <w:rPr>
          <w:rFonts w:ascii="Tahoma" w:eastAsia="Century Gothic" w:hAnsi="Tahoma" w:cs="Tahoma"/>
          <w:color w:val="000000"/>
        </w:rPr>
        <w:t xml:space="preserve">  </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Century Gothic" w:hAnsi="Tahoma" w:cs="Tahoma"/>
          <w:color w:val="000000"/>
        </w:rPr>
      </w:pPr>
      <w:r w:rsidRPr="00E52BF9">
        <w:rPr>
          <w:rFonts w:ascii="Tahoma" w:eastAsia="Century Gothic" w:hAnsi="Tahoma" w:cs="Tahoma"/>
          <w:color w:val="000000"/>
        </w:rPr>
        <w:t xml:space="preserve">  </w:t>
      </w:r>
      <w:r w:rsidRPr="00E52BF9">
        <w:rPr>
          <w:rFonts w:ascii="Tahoma" w:eastAsia="Times New Roman" w:hAnsi="Tahoma" w:cs="Tahoma"/>
          <w:color w:val="000000"/>
        </w:rPr>
        <w:t xml:space="preserve">Click </w:t>
      </w:r>
      <w:r w:rsidRPr="00E52BF9">
        <w:rPr>
          <w:rFonts w:ascii="Tahoma" w:eastAsia="Times New Roman" w:hAnsi="Tahoma" w:cs="Tahoma"/>
          <w:b/>
          <w:color w:val="000000"/>
        </w:rPr>
        <w:t xml:space="preserve">Run, </w:t>
      </w:r>
      <w:r w:rsidRPr="00E52BF9">
        <w:rPr>
          <w:rFonts w:ascii="Tahoma" w:eastAsia="Times New Roman" w:hAnsi="Tahoma" w:cs="Tahoma"/>
          <w:color w:val="000000"/>
        </w:rPr>
        <w:t xml:space="preserve">again.  You should see the family instances update. </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Century Gothic" w:hAnsi="Tahoma" w:cs="Tahoma"/>
          <w:color w:val="000000"/>
        </w:rPr>
      </w:pPr>
      <w:r w:rsidRPr="00E52BF9">
        <w:rPr>
          <w:rFonts w:ascii="Tahoma" w:eastAsia="Century Gothic" w:hAnsi="Tahoma" w:cs="Tahoma"/>
          <w:color w:val="000000"/>
        </w:rPr>
        <w:t xml:space="preserve">  </w:t>
      </w:r>
      <w:r w:rsidRPr="00E52BF9">
        <w:rPr>
          <w:rFonts w:ascii="Tahoma" w:eastAsia="Times New Roman" w:hAnsi="Tahoma" w:cs="Tahoma"/>
          <w:color w:val="000000"/>
        </w:rPr>
        <w:t xml:space="preserve">Set Dynamo to </w:t>
      </w:r>
      <w:r w:rsidRPr="00E52BF9">
        <w:rPr>
          <w:rFonts w:ascii="Tahoma" w:eastAsia="Times New Roman" w:hAnsi="Tahoma" w:cs="Tahoma"/>
          <w:b/>
          <w:color w:val="000000"/>
        </w:rPr>
        <w:t xml:space="preserve">Run Automatically.  </w:t>
      </w:r>
    </w:p>
    <w:p w:rsidR="00E52BF9" w:rsidRPr="00E52BF9" w:rsidRDefault="00E52BF9" w:rsidP="00E52BF9">
      <w:pPr>
        <w:pStyle w:val="ListParagraph"/>
        <w:numPr>
          <w:ilvl w:val="0"/>
          <w:numId w:val="9"/>
        </w:numPr>
        <w:shd w:val="clear" w:color="auto" w:fill="FFFFFF"/>
        <w:spacing w:after="0" w:line="300" w:lineRule="atLeast"/>
        <w:jc w:val="both"/>
        <w:rPr>
          <w:rFonts w:ascii="Tahoma" w:eastAsia="Times New Roman" w:hAnsi="Tahoma" w:cs="Tahoma"/>
          <w:color w:val="000000"/>
        </w:rPr>
      </w:pPr>
      <w:r w:rsidRPr="00E52BF9">
        <w:rPr>
          <w:rFonts w:ascii="Tahoma" w:eastAsia="Century Gothic" w:hAnsi="Tahoma" w:cs="Tahoma"/>
          <w:color w:val="000000"/>
        </w:rPr>
        <w:t xml:space="preserve">  </w:t>
      </w:r>
      <w:r w:rsidRPr="00E52BF9">
        <w:rPr>
          <w:rFonts w:ascii="Tahoma" w:eastAsia="Times New Roman" w:hAnsi="Tahoma" w:cs="Tahoma"/>
          <w:color w:val="000000"/>
        </w:rPr>
        <w:t xml:space="preserve">Edit the same Family Instance’s height again.  You should see the other instance update.  </w:t>
      </w:r>
    </w:p>
    <w:p w:rsidR="00E52BF9" w:rsidRPr="00E52BF9" w:rsidRDefault="00E52BF9" w:rsidP="00E52BF9">
      <w:pPr>
        <w:pStyle w:val="ListParagraph"/>
        <w:shd w:val="clear" w:color="auto" w:fill="FFFFFF"/>
        <w:spacing w:after="0" w:line="300" w:lineRule="atLeast"/>
        <w:jc w:val="both"/>
        <w:rPr>
          <w:rFonts w:ascii="Tahoma" w:eastAsia="Times New Roman" w:hAnsi="Tahoma" w:cs="Tahoma"/>
          <w:color w:val="000000"/>
        </w:rPr>
      </w:pPr>
    </w:p>
    <w:p w:rsidR="00E52BF9" w:rsidRPr="00E52BF9" w:rsidRDefault="00E52BF9" w:rsidP="00E52BF9">
      <w:pPr>
        <w:pStyle w:val="ListParagraph"/>
        <w:shd w:val="clear" w:color="auto" w:fill="FFFFFF"/>
        <w:spacing w:after="0" w:line="300" w:lineRule="atLeast"/>
        <w:jc w:val="both"/>
        <w:rPr>
          <w:rFonts w:ascii="Tahoma" w:eastAsia="Times New Roman" w:hAnsi="Tahoma" w:cs="Tahoma"/>
          <w:color w:val="000000"/>
        </w:rPr>
      </w:pPr>
      <w:r w:rsidRPr="00E52BF9">
        <w:rPr>
          <w:rFonts w:ascii="Tahoma" w:eastAsia="Times New Roman" w:hAnsi="Tahoma" w:cs="Tahoma"/>
          <w:color w:val="000000"/>
        </w:rPr>
        <w:t>Now, you know how to synchronize Family Instance parameters!</w:t>
      </w:r>
    </w:p>
    <w:p w:rsidR="00E52BF9" w:rsidRPr="00E52BF9" w:rsidRDefault="00E52BF9">
      <w:pPr>
        <w:suppressAutoHyphens w:val="0"/>
        <w:spacing w:after="200" w:line="276" w:lineRule="auto"/>
        <w:rPr>
          <w:rFonts w:cs="Tahoma"/>
          <w:b/>
          <w:bCs/>
          <w:iCs/>
          <w:szCs w:val="22"/>
          <w:lang w:val="en-US"/>
        </w:rPr>
      </w:pPr>
      <w:r w:rsidRPr="00E52BF9">
        <w:rPr>
          <w:rFonts w:cs="Tahoma"/>
          <w:szCs w:val="22"/>
          <w:lang w:val="en-US"/>
        </w:rPr>
        <w:br w:type="page"/>
      </w:r>
    </w:p>
    <w:p w:rsidR="002D18DF" w:rsidRDefault="002D18DF" w:rsidP="00D04F4D">
      <w:pPr>
        <w:pStyle w:val="Heading2"/>
        <w:numPr>
          <w:ilvl w:val="0"/>
          <w:numId w:val="0"/>
        </w:numPr>
      </w:pPr>
      <w:bookmarkStart w:id="25" w:name="_Toc373044925"/>
      <w:r>
        <w:lastRenderedPageBreak/>
        <w:t>Basic Math with the Formula Node</w:t>
      </w:r>
      <w:bookmarkEnd w:id="25"/>
    </w:p>
    <w:p w:rsidR="002D18DF" w:rsidRDefault="002D18DF" w:rsidP="002D18DF"/>
    <w:p w:rsidR="002D18DF" w:rsidRPr="00A32F7D" w:rsidRDefault="002D18DF" w:rsidP="002D18DF">
      <w:pPr>
        <w:rPr>
          <w:rFonts w:cs="Tahoma"/>
          <w:szCs w:val="22"/>
        </w:rPr>
      </w:pPr>
      <w:r w:rsidRPr="00A32F7D">
        <w:rPr>
          <w:rFonts w:cs="Tahoma"/>
          <w:szCs w:val="22"/>
        </w:rPr>
        <w:t>Dynamo has many useful tools for doing math.  This tu</w:t>
      </w:r>
      <w:r w:rsidR="00EF6985">
        <w:rPr>
          <w:rFonts w:cs="Tahoma"/>
          <w:szCs w:val="22"/>
        </w:rPr>
        <w:t xml:space="preserve">torial aims to demonstrate </w:t>
      </w:r>
      <w:r w:rsidRPr="00A32F7D">
        <w:rPr>
          <w:rFonts w:cs="Tahoma"/>
          <w:szCs w:val="22"/>
        </w:rPr>
        <w:t>how to:</w:t>
      </w:r>
    </w:p>
    <w:p w:rsidR="002D18DF" w:rsidRPr="00A32F7D" w:rsidRDefault="002D18DF" w:rsidP="002D18DF">
      <w:pPr>
        <w:numPr>
          <w:ilvl w:val="0"/>
          <w:numId w:val="4"/>
        </w:numPr>
        <w:rPr>
          <w:rFonts w:cs="Tahoma"/>
          <w:szCs w:val="22"/>
        </w:rPr>
      </w:pPr>
      <w:r w:rsidRPr="00A32F7D">
        <w:rPr>
          <w:rFonts w:cs="Tahoma"/>
          <w:szCs w:val="22"/>
        </w:rPr>
        <w:t>Use the Formula node to simplify writing  mathematical expressions</w:t>
      </w:r>
    </w:p>
    <w:p w:rsidR="002D18DF" w:rsidRPr="00A32F7D" w:rsidRDefault="002D18DF" w:rsidP="002D18DF">
      <w:pPr>
        <w:numPr>
          <w:ilvl w:val="0"/>
          <w:numId w:val="4"/>
        </w:numPr>
        <w:rPr>
          <w:rFonts w:cs="Tahoma"/>
          <w:szCs w:val="22"/>
        </w:rPr>
      </w:pPr>
      <w:r w:rsidRPr="00A32F7D">
        <w:rPr>
          <w:rFonts w:cs="Tahoma"/>
          <w:szCs w:val="22"/>
        </w:rPr>
        <w:t xml:space="preserve">Generate points that follow circular or elliptical paths from a mathematical formula.  </w:t>
      </w:r>
    </w:p>
    <w:p w:rsidR="002D18DF" w:rsidRPr="00A32F7D" w:rsidRDefault="002D18DF" w:rsidP="002D18DF">
      <w:pPr>
        <w:rPr>
          <w:rFonts w:cs="Tahoma"/>
          <w:szCs w:val="22"/>
        </w:rPr>
      </w:pPr>
    </w:p>
    <w:p w:rsidR="00EF6985" w:rsidRPr="00EF6985" w:rsidRDefault="00EF6985" w:rsidP="002D18DF">
      <w:pPr>
        <w:numPr>
          <w:ilvl w:val="0"/>
          <w:numId w:val="8"/>
        </w:numPr>
        <w:rPr>
          <w:rFonts w:cs="Tahoma"/>
          <w:color w:val="000000"/>
          <w:szCs w:val="22"/>
        </w:rPr>
      </w:pPr>
      <w:r w:rsidRPr="00EF6985">
        <w:rPr>
          <w:rFonts w:cs="Tahoma"/>
          <w:color w:val="000000"/>
          <w:szCs w:val="22"/>
        </w:rPr>
        <w:t>Close any Vasari files that you have open</w:t>
      </w:r>
      <w:r w:rsidRPr="00EF6985">
        <w:rPr>
          <w:rFonts w:cs="Tahoma"/>
          <w:color w:val="000000"/>
          <w:szCs w:val="22"/>
        </w:rPr>
        <w:t xml:space="preserve"> </w:t>
      </w:r>
    </w:p>
    <w:p w:rsidR="002D18DF" w:rsidRPr="00EF6985" w:rsidRDefault="002D18DF" w:rsidP="002D18DF">
      <w:pPr>
        <w:numPr>
          <w:ilvl w:val="0"/>
          <w:numId w:val="8"/>
        </w:numPr>
        <w:rPr>
          <w:rFonts w:cs="Tahoma"/>
          <w:color w:val="000000"/>
          <w:szCs w:val="22"/>
        </w:rPr>
      </w:pPr>
      <w:r w:rsidRPr="00EF6985">
        <w:rPr>
          <w:rFonts w:cs="Tahoma"/>
          <w:color w:val="000000"/>
          <w:szCs w:val="22"/>
        </w:rPr>
        <w:t>From Vasari, Click </w:t>
      </w:r>
      <w:r w:rsidRPr="00EF6985">
        <w:rPr>
          <w:rFonts w:cs="Tahoma"/>
          <w:noProof/>
          <w:color w:val="1D468A"/>
          <w:szCs w:val="22"/>
          <w:lang w:val="en-US" w:eastAsia="en-US"/>
        </w:rPr>
        <w:drawing>
          <wp:inline distT="0" distB="0" distL="0" distR="0" wp14:anchorId="7A799C44" wp14:editId="266CCCCC">
            <wp:extent cx="259080" cy="2590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EF6985">
        <w:rPr>
          <w:rFonts w:cs="Tahoma"/>
          <w:color w:val="000000"/>
          <w:szCs w:val="22"/>
        </w:rPr>
        <w:t> &gt; </w:t>
      </w:r>
      <w:r w:rsidRPr="00EF6985">
        <w:rPr>
          <w:rFonts w:cs="Tahoma"/>
          <w:noProof/>
          <w:szCs w:val="22"/>
          <w:lang w:val="en-US" w:eastAsia="en-US"/>
        </w:rPr>
        <w:drawing>
          <wp:inline distT="0" distB="0" distL="0" distR="0" wp14:anchorId="36F97DC2" wp14:editId="1C5A588A">
            <wp:extent cx="152400" cy="15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EF6985">
        <w:rPr>
          <w:rFonts w:cs="Tahoma"/>
          <w:color w:val="000000"/>
          <w:szCs w:val="22"/>
        </w:rPr>
        <w:t> (New) &gt; Family.    </w:t>
      </w:r>
    </w:p>
    <w:p w:rsidR="002D18DF" w:rsidRPr="00EF6985" w:rsidRDefault="002D18DF" w:rsidP="00EF6985">
      <w:pPr>
        <w:pStyle w:val="ListParagraph"/>
        <w:numPr>
          <w:ilvl w:val="0"/>
          <w:numId w:val="8"/>
        </w:numPr>
        <w:shd w:val="clear" w:color="auto" w:fill="FFFFFF"/>
        <w:spacing w:after="0" w:line="300" w:lineRule="atLeast"/>
        <w:jc w:val="both"/>
        <w:rPr>
          <w:rFonts w:ascii="Tahoma" w:eastAsia="Times New Roman" w:hAnsi="Tahoma" w:cs="Tahoma"/>
          <w:color w:val="000000"/>
        </w:rPr>
      </w:pPr>
      <w:r w:rsidRPr="00EF6985">
        <w:rPr>
          <w:rFonts w:ascii="Tahoma" w:eastAsia="Times New Roman" w:hAnsi="Tahoma" w:cs="Tahoma"/>
          <w:color w:val="000000"/>
        </w:rPr>
        <w:t xml:space="preserve">Use </w:t>
      </w:r>
      <w:proofErr w:type="spellStart"/>
      <w:r w:rsidRPr="00EF6985">
        <w:rPr>
          <w:rFonts w:ascii="Tahoma" w:eastAsia="Times New Roman" w:hAnsi="Tahoma" w:cs="Tahoma"/>
          <w:color w:val="000000"/>
        </w:rPr>
        <w:t>Mass.rft</w:t>
      </w:r>
      <w:proofErr w:type="spellEnd"/>
      <w:r w:rsidRPr="00EF6985">
        <w:rPr>
          <w:rFonts w:ascii="Tahoma" w:eastAsia="Times New Roman" w:hAnsi="Tahoma" w:cs="Tahoma"/>
          <w:color w:val="000000"/>
        </w:rPr>
        <w:t xml:space="preserve"> in the Conceptual Mass folder.</w:t>
      </w:r>
    </w:p>
    <w:p w:rsidR="002D18DF" w:rsidRPr="00EF6985" w:rsidRDefault="002D18DF" w:rsidP="002D18DF">
      <w:pPr>
        <w:numPr>
          <w:ilvl w:val="0"/>
          <w:numId w:val="8"/>
        </w:numPr>
        <w:jc w:val="both"/>
        <w:rPr>
          <w:rFonts w:cs="Tahoma"/>
          <w:szCs w:val="22"/>
        </w:rPr>
      </w:pPr>
      <w:r w:rsidRPr="00EF6985">
        <w:rPr>
          <w:rFonts w:cs="Tahoma"/>
          <w:color w:val="000000"/>
          <w:szCs w:val="22"/>
        </w:rPr>
        <w:t>From the Dynamo File Menu, go to </w:t>
      </w:r>
      <w:r w:rsidRPr="00EF6985">
        <w:rPr>
          <w:rFonts w:cs="Tahoma"/>
          <w:b/>
          <w:bCs/>
          <w:szCs w:val="22"/>
        </w:rPr>
        <w:t xml:space="preserve">Samples/ 19 Formulas / Scalable Circle.  </w:t>
      </w:r>
      <w:r w:rsidRPr="00EF6985">
        <w:rPr>
          <w:rFonts w:cs="Tahoma"/>
          <w:bCs/>
          <w:szCs w:val="22"/>
        </w:rPr>
        <w:t>You should see the following in your workspace:</w:t>
      </w:r>
    </w:p>
    <w:p w:rsidR="002D18DF" w:rsidRDefault="002D18DF" w:rsidP="002D18DF">
      <w:pPr>
        <w:jc w:val="both"/>
      </w:pPr>
    </w:p>
    <w:p w:rsidR="002D18DF" w:rsidRDefault="002D18DF" w:rsidP="002D18DF">
      <w:pPr>
        <w:ind w:left="720"/>
        <w:jc w:val="both"/>
      </w:pPr>
      <w:r>
        <w:rPr>
          <w:noProof/>
          <w:lang w:val="en-US" w:eastAsia="en-US"/>
        </w:rPr>
        <w:drawing>
          <wp:inline distT="0" distB="0" distL="0" distR="0" wp14:anchorId="1609FEC8" wp14:editId="187FF31C">
            <wp:extent cx="4998720" cy="204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8720" cy="2042160"/>
                    </a:xfrm>
                    <a:prstGeom prst="rect">
                      <a:avLst/>
                    </a:prstGeom>
                    <a:solidFill>
                      <a:srgbClr val="FFFFFF"/>
                    </a:solidFill>
                    <a:ln>
                      <a:noFill/>
                    </a:ln>
                  </pic:spPr>
                </pic:pic>
              </a:graphicData>
            </a:graphic>
          </wp:inline>
        </w:drawing>
      </w:r>
    </w:p>
    <w:p w:rsidR="002D18DF" w:rsidRDefault="002D18DF" w:rsidP="002D18DF">
      <w:pPr>
        <w:pStyle w:val="Subtitle"/>
        <w:ind w:left="720"/>
        <w:jc w:val="center"/>
      </w:pPr>
      <w:r>
        <w:t xml:space="preserve">The nodes in Scalable </w:t>
      </w:r>
      <w:proofErr w:type="spellStart"/>
      <w:r>
        <w:t>Circle.dyn</w:t>
      </w:r>
      <w:proofErr w:type="spellEnd"/>
    </w:p>
    <w:p w:rsidR="002D18DF" w:rsidRPr="0039374A" w:rsidRDefault="002D18DF" w:rsidP="002D18DF"/>
    <w:p w:rsidR="002D18DF" w:rsidRDefault="002D18DF" w:rsidP="002D18DF">
      <w:pPr>
        <w:numPr>
          <w:ilvl w:val="0"/>
          <w:numId w:val="8"/>
        </w:numPr>
        <w:jc w:val="both"/>
      </w:pPr>
      <w:r>
        <w:t xml:space="preserve">To get an idea of what this workspace does, hit </w:t>
      </w:r>
      <w:r>
        <w:rPr>
          <w:b/>
        </w:rPr>
        <w:t xml:space="preserve">Run.  </w:t>
      </w:r>
      <w:r>
        <w:t xml:space="preserve">You should see an arc of XYZ points </w:t>
      </w:r>
      <w:proofErr w:type="spellStart"/>
      <w:r>
        <w:t>centered</w:t>
      </w:r>
      <w:proofErr w:type="spellEnd"/>
      <w:r>
        <w:t xml:space="preserve"> at the origin:</w:t>
      </w:r>
    </w:p>
    <w:p w:rsidR="002D18DF" w:rsidRDefault="002D18DF" w:rsidP="002D18DF">
      <w:pPr>
        <w:jc w:val="both"/>
      </w:pPr>
      <w:r>
        <w:rPr>
          <w:noProof/>
          <w:lang w:val="en-US" w:eastAsia="en-US"/>
        </w:rPr>
        <w:lastRenderedPageBreak/>
        <w:drawing>
          <wp:inline distT="0" distB="0" distL="0" distR="0" wp14:anchorId="7F9E3257" wp14:editId="72FE2425">
            <wp:extent cx="5440680" cy="2712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680" cy="2712720"/>
                    </a:xfrm>
                    <a:prstGeom prst="rect">
                      <a:avLst/>
                    </a:prstGeom>
                    <a:solidFill>
                      <a:srgbClr val="FFFFFF"/>
                    </a:solidFill>
                    <a:ln>
                      <a:noFill/>
                    </a:ln>
                  </pic:spPr>
                </pic:pic>
              </a:graphicData>
            </a:graphic>
          </wp:inline>
        </w:drawing>
      </w:r>
    </w:p>
    <w:p w:rsidR="002D18DF" w:rsidRDefault="002D18DF" w:rsidP="002D18DF">
      <w:pPr>
        <w:pStyle w:val="Subtitle"/>
        <w:ind w:left="720"/>
        <w:jc w:val="center"/>
      </w:pPr>
      <w:r>
        <w:t xml:space="preserve">The result of running Scalable </w:t>
      </w:r>
      <w:proofErr w:type="spellStart"/>
      <w:r>
        <w:t>Circle.dyn</w:t>
      </w:r>
      <w:proofErr w:type="spellEnd"/>
    </w:p>
    <w:p w:rsidR="002D18DF" w:rsidRDefault="002D18DF" w:rsidP="002D18DF"/>
    <w:p w:rsidR="002D18DF" w:rsidRDefault="002D18DF" w:rsidP="002D18DF">
      <w:r>
        <w:t xml:space="preserve">We’re going to edit this workspace to demonstrate a few concepts of the </w:t>
      </w:r>
      <w:r>
        <w:rPr>
          <w:b/>
        </w:rPr>
        <w:t>Formula node</w:t>
      </w:r>
      <w:r>
        <w:t xml:space="preserve">.  </w:t>
      </w:r>
    </w:p>
    <w:p w:rsidR="002D18DF" w:rsidRDefault="002D18DF" w:rsidP="002D18DF"/>
    <w:p w:rsidR="002D18DF" w:rsidRDefault="002D18DF" w:rsidP="002D18DF">
      <w:pPr>
        <w:numPr>
          <w:ilvl w:val="0"/>
          <w:numId w:val="8"/>
        </w:numPr>
      </w:pPr>
      <w:r>
        <w:t>First, select and delete the Scale XYZ node.  You should see the XYZ and Ref Point node turn grey.</w:t>
      </w:r>
    </w:p>
    <w:p w:rsidR="002D18DF" w:rsidRDefault="002D18DF" w:rsidP="002D18DF">
      <w:pPr>
        <w:numPr>
          <w:ilvl w:val="0"/>
          <w:numId w:val="8"/>
        </w:numPr>
      </w:pPr>
      <w:r>
        <w:t>Let’s edit the formula in the first Formula node, which currently contains “Sin(x)”.  Change the formula so it says “a * Sin(x)” and hit enter.  You should see a new port on the Formula node called (appropriately) “a”.  You could’ve called this variable anything.  It should look like this:</w:t>
      </w:r>
    </w:p>
    <w:p w:rsidR="002D18DF" w:rsidRDefault="002D18DF" w:rsidP="002D18DF">
      <w:pPr>
        <w:jc w:val="center"/>
      </w:pPr>
      <w:r>
        <w:rPr>
          <w:noProof/>
          <w:lang w:val="en-US" w:eastAsia="en-US"/>
        </w:rPr>
        <w:drawing>
          <wp:inline distT="0" distB="0" distL="0" distR="0" wp14:anchorId="1ABD990D" wp14:editId="76A55A11">
            <wp:extent cx="301752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7520" cy="1752600"/>
                    </a:xfrm>
                    <a:prstGeom prst="rect">
                      <a:avLst/>
                    </a:prstGeom>
                    <a:solidFill>
                      <a:srgbClr val="FFFFFF"/>
                    </a:solidFill>
                    <a:ln>
                      <a:noFill/>
                    </a:ln>
                  </pic:spPr>
                </pic:pic>
              </a:graphicData>
            </a:graphic>
          </wp:inline>
        </w:drawing>
      </w:r>
    </w:p>
    <w:p w:rsidR="002D18DF" w:rsidRDefault="002D18DF" w:rsidP="002D18DF">
      <w:pPr>
        <w:pStyle w:val="Subtitle"/>
        <w:ind w:left="1440" w:firstLine="720"/>
      </w:pPr>
      <w:r>
        <w:t>The Formula node after editing the expression</w:t>
      </w:r>
    </w:p>
    <w:p w:rsidR="002D18DF" w:rsidRDefault="002D18DF" w:rsidP="002D18DF">
      <w:pPr>
        <w:jc w:val="center"/>
      </w:pPr>
    </w:p>
    <w:p w:rsidR="002D18DF" w:rsidRDefault="002D18DF" w:rsidP="002D18DF">
      <w:pPr>
        <w:numPr>
          <w:ilvl w:val="0"/>
          <w:numId w:val="8"/>
        </w:numPr>
      </w:pPr>
      <w:r>
        <w:rPr>
          <w:rFonts w:eastAsia="Century Gothic"/>
        </w:rPr>
        <w:t xml:space="preserve"> </w:t>
      </w:r>
      <w:r>
        <w:t>Connect the output of the Number Slider node to the “</w:t>
      </w:r>
      <w:proofErr w:type="gramStart"/>
      <w:r>
        <w:t>a</w:t>
      </w:r>
      <w:proofErr w:type="gramEnd"/>
      <w:r>
        <w:t xml:space="preserve">” input of your freshly edited Formula node and reconnect the output of the Number Sequence node </w:t>
      </w:r>
      <w:r>
        <w:lastRenderedPageBreak/>
        <w:t>to the x input of the same node.  Connect the XYZ output again to the Reference Point node. Your workspace should look like this:</w:t>
      </w:r>
    </w:p>
    <w:p w:rsidR="002D18DF" w:rsidRDefault="002D18DF" w:rsidP="002D18DF"/>
    <w:p w:rsidR="002D18DF" w:rsidRDefault="002D18DF" w:rsidP="002D18DF">
      <w:pPr>
        <w:ind w:left="720"/>
      </w:pPr>
      <w:r>
        <w:rPr>
          <w:noProof/>
          <w:lang w:val="en-US" w:eastAsia="en-US"/>
        </w:rPr>
        <w:drawing>
          <wp:inline distT="0" distB="0" distL="0" distR="0" wp14:anchorId="407D2FEB" wp14:editId="1DA41A06">
            <wp:extent cx="4983480" cy="17221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3480" cy="1722120"/>
                    </a:xfrm>
                    <a:prstGeom prst="rect">
                      <a:avLst/>
                    </a:prstGeom>
                    <a:solidFill>
                      <a:srgbClr val="FFFFFF"/>
                    </a:solidFill>
                    <a:ln>
                      <a:noFill/>
                    </a:ln>
                  </pic:spPr>
                </pic:pic>
              </a:graphicData>
            </a:graphic>
          </wp:inline>
        </w:drawing>
      </w:r>
      <w:r>
        <w:cr/>
      </w:r>
    </w:p>
    <w:p w:rsidR="002D18DF" w:rsidRDefault="002D18DF" w:rsidP="002D18DF">
      <w:pPr>
        <w:pStyle w:val="Subtitle"/>
        <w:ind w:left="720"/>
        <w:jc w:val="center"/>
      </w:pPr>
      <w:proofErr w:type="gramStart"/>
      <w:r>
        <w:t>The new configuration of the workspace after editing the first Formula node.</w:t>
      </w:r>
      <w:proofErr w:type="gramEnd"/>
    </w:p>
    <w:p w:rsidR="002D18DF" w:rsidRDefault="002D18DF" w:rsidP="002D18DF"/>
    <w:p w:rsidR="002D18DF" w:rsidRDefault="002D18DF" w:rsidP="002D18DF">
      <w:pPr>
        <w:numPr>
          <w:ilvl w:val="0"/>
          <w:numId w:val="8"/>
        </w:numPr>
      </w:pPr>
      <w:r>
        <w:rPr>
          <w:rFonts w:eastAsia="Century Gothic"/>
        </w:rPr>
        <w:t xml:space="preserve"> </w:t>
      </w:r>
      <w:r>
        <w:t xml:space="preserve">Hit </w:t>
      </w:r>
      <w:r>
        <w:rPr>
          <w:b/>
        </w:rPr>
        <w:t>Run</w:t>
      </w:r>
      <w:r>
        <w:t xml:space="preserve">.  You should see your circle of points disappear and a very narrow ellipse will replace it.  Play with the sliders to change it.  </w:t>
      </w:r>
      <w:r>
        <w:cr/>
      </w:r>
    </w:p>
    <w:p w:rsidR="002D18DF" w:rsidRDefault="002D18DF" w:rsidP="002D18DF">
      <w:pPr>
        <w:numPr>
          <w:ilvl w:val="0"/>
          <w:numId w:val="8"/>
        </w:numPr>
      </w:pPr>
      <w:r>
        <w:t>Let’s do the same thing to the other formula node which currently has “Cos(x)” in it.  That is, let’s add a multiplier to the second Formula node and connect a number slider to that.  Now, your workspace should look like this:</w:t>
      </w:r>
      <w:r>
        <w:cr/>
      </w:r>
    </w:p>
    <w:p w:rsidR="002D18DF" w:rsidRDefault="002D18DF" w:rsidP="002D18DF"/>
    <w:p w:rsidR="002D18DF" w:rsidRDefault="002D18DF" w:rsidP="002D18DF">
      <w:pPr>
        <w:ind w:left="720"/>
      </w:pPr>
      <w:r>
        <w:rPr>
          <w:noProof/>
          <w:lang w:val="en-US" w:eastAsia="en-US"/>
        </w:rPr>
        <w:drawing>
          <wp:inline distT="0" distB="0" distL="0" distR="0" wp14:anchorId="3B870EE1" wp14:editId="47529824">
            <wp:extent cx="4876800" cy="1935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1935480"/>
                    </a:xfrm>
                    <a:prstGeom prst="rect">
                      <a:avLst/>
                    </a:prstGeom>
                    <a:solidFill>
                      <a:srgbClr val="FFFFFF"/>
                    </a:solidFill>
                    <a:ln>
                      <a:noFill/>
                    </a:ln>
                  </pic:spPr>
                </pic:pic>
              </a:graphicData>
            </a:graphic>
          </wp:inline>
        </w:drawing>
      </w:r>
    </w:p>
    <w:p w:rsidR="002D18DF" w:rsidRDefault="002D18DF" w:rsidP="002D18DF">
      <w:pPr>
        <w:pStyle w:val="Subtitle"/>
        <w:ind w:left="720"/>
        <w:jc w:val="center"/>
      </w:pPr>
      <w:proofErr w:type="gramStart"/>
      <w:r>
        <w:t>The new configuration of the workspace after editing both Formula nodes.</w:t>
      </w:r>
      <w:proofErr w:type="gramEnd"/>
    </w:p>
    <w:p w:rsidR="002D18DF" w:rsidRDefault="002D18DF" w:rsidP="002D18DF">
      <w:pPr>
        <w:jc w:val="center"/>
      </w:pPr>
    </w:p>
    <w:p w:rsidR="002D18DF" w:rsidRDefault="002D18DF" w:rsidP="002D18DF">
      <w:pPr>
        <w:numPr>
          <w:ilvl w:val="0"/>
          <w:numId w:val="8"/>
        </w:numPr>
      </w:pPr>
      <w:r>
        <w:rPr>
          <w:rFonts w:eastAsia="Century Gothic"/>
        </w:rPr>
        <w:t xml:space="preserve"> </w:t>
      </w:r>
      <w:r>
        <w:t xml:space="preserve">Now, turn on Run Automatically and experiment!  </w:t>
      </w:r>
    </w:p>
    <w:p w:rsidR="002D18DF" w:rsidRDefault="002D18DF" w:rsidP="002D18DF">
      <w:pPr>
        <w:ind w:left="720"/>
        <w:jc w:val="center"/>
      </w:pPr>
      <w:r>
        <w:rPr>
          <w:noProof/>
          <w:lang w:val="en-US" w:eastAsia="en-US"/>
        </w:rPr>
        <w:lastRenderedPageBreak/>
        <w:drawing>
          <wp:inline distT="0" distB="0" distL="0" distR="0" wp14:anchorId="46A38514" wp14:editId="0A352E9B">
            <wp:extent cx="4099560" cy="304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9560" cy="3048000"/>
                    </a:xfrm>
                    <a:prstGeom prst="rect">
                      <a:avLst/>
                    </a:prstGeom>
                    <a:solidFill>
                      <a:srgbClr val="FFFFFF"/>
                    </a:solidFill>
                    <a:ln>
                      <a:noFill/>
                    </a:ln>
                  </pic:spPr>
                </pic:pic>
              </a:graphicData>
            </a:graphic>
          </wp:inline>
        </w:drawing>
      </w:r>
    </w:p>
    <w:p w:rsidR="002D18DF" w:rsidRDefault="002D18DF" w:rsidP="002D18DF">
      <w:pPr>
        <w:pStyle w:val="Subtitle"/>
        <w:ind w:left="2160" w:firstLine="720"/>
      </w:pPr>
      <w:r>
        <w:t>An ellipse created using two Formula nodes.</w:t>
      </w:r>
    </w:p>
    <w:p w:rsidR="002D18DF" w:rsidRDefault="002D18DF" w:rsidP="002D18DF"/>
    <w:p w:rsidR="002D18DF" w:rsidRDefault="002D18DF" w:rsidP="002D18DF">
      <w:pPr>
        <w:jc w:val="both"/>
        <w:rPr>
          <w:b/>
        </w:rPr>
      </w:pPr>
      <w:r>
        <w:rPr>
          <w:b/>
        </w:rPr>
        <w:t>Note:</w:t>
      </w:r>
      <w:r>
        <w:t xml:space="preserve">  The formula node is based on the open source </w:t>
      </w:r>
      <w:proofErr w:type="spellStart"/>
      <w:r>
        <w:rPr>
          <w:b/>
        </w:rPr>
        <w:t>NCalc</w:t>
      </w:r>
      <w:proofErr w:type="spellEnd"/>
      <w:r>
        <w:rPr>
          <w:b/>
        </w:rPr>
        <w:t xml:space="preserve"> </w:t>
      </w:r>
      <w:r>
        <w:t>library.  It has an amazing amount of features – it includes many mathematical operators, functions, and you can even pass your own functions into the node!  For a full description of operators, functions, and more check out</w:t>
      </w:r>
      <w:r>
        <w:rPr>
          <w:b/>
        </w:rPr>
        <w:t xml:space="preserve">:  </w:t>
      </w:r>
      <w:hyperlink r:id="rId51" w:history="1">
        <w:r w:rsidR="00EF6985" w:rsidRPr="00EF6ED3">
          <w:rPr>
            <w:rStyle w:val="Hyperlink"/>
            <w:b/>
          </w:rPr>
          <w:t>http://ncalc.codeplex.com/</w:t>
        </w:r>
      </w:hyperlink>
    </w:p>
    <w:p w:rsidR="00EF6985" w:rsidRDefault="00EF6985" w:rsidP="002D18DF">
      <w:pPr>
        <w:jc w:val="both"/>
      </w:pPr>
    </w:p>
    <w:p w:rsidR="00A32F7D" w:rsidRDefault="00A32F7D">
      <w:pPr>
        <w:suppressAutoHyphens w:val="0"/>
        <w:spacing w:after="200" w:line="276" w:lineRule="auto"/>
      </w:pPr>
      <w:r>
        <w:rPr>
          <w:b/>
          <w:bCs/>
          <w:iCs/>
        </w:rPr>
        <w:br w:type="page"/>
      </w:r>
    </w:p>
    <w:p w:rsidR="00160E94" w:rsidRDefault="00160E94" w:rsidP="00160E94">
      <w:pPr>
        <w:pStyle w:val="Heading2"/>
      </w:pPr>
      <w:bookmarkStart w:id="26" w:name="_Toc373044926"/>
      <w:proofErr w:type="spellStart"/>
      <w:r>
        <w:lastRenderedPageBreak/>
        <w:t>Color</w:t>
      </w:r>
      <w:bookmarkEnd w:id="26"/>
      <w:proofErr w:type="spellEnd"/>
    </w:p>
    <w:p w:rsidR="00160E94" w:rsidRPr="000139C9" w:rsidRDefault="00160E94" w:rsidP="00160E94">
      <w:pPr>
        <w:jc w:val="both"/>
        <w:rPr>
          <w:rFonts w:cs="Tahoma"/>
          <w:szCs w:val="22"/>
        </w:rPr>
      </w:pPr>
      <w:r w:rsidRPr="000139C9">
        <w:rPr>
          <w:rFonts w:cs="Tahoma"/>
          <w:szCs w:val="22"/>
        </w:rPr>
        <w:t>This tutorial aims to introduce how the user can:</w:t>
      </w:r>
    </w:p>
    <w:p w:rsidR="00160E94" w:rsidRDefault="00160E94" w:rsidP="00160E94">
      <w:pPr>
        <w:numPr>
          <w:ilvl w:val="0"/>
          <w:numId w:val="5"/>
        </w:numPr>
        <w:jc w:val="both"/>
        <w:rPr>
          <w:rFonts w:cs="Tahoma"/>
          <w:szCs w:val="22"/>
        </w:rPr>
      </w:pPr>
      <w:r w:rsidRPr="000139C9">
        <w:rPr>
          <w:rFonts w:cs="Tahoma"/>
          <w:szCs w:val="22"/>
        </w:rPr>
        <w:t xml:space="preserve">Control </w:t>
      </w:r>
      <w:proofErr w:type="spellStart"/>
      <w:r w:rsidRPr="000139C9">
        <w:rPr>
          <w:rFonts w:cs="Tahoma"/>
          <w:szCs w:val="22"/>
        </w:rPr>
        <w:t>color</w:t>
      </w:r>
      <w:proofErr w:type="spellEnd"/>
      <w:r w:rsidRPr="000139C9">
        <w:rPr>
          <w:rFonts w:cs="Tahoma"/>
          <w:szCs w:val="22"/>
        </w:rPr>
        <w:t xml:space="preserve"> in Revit for Analysis and other purposes</w:t>
      </w:r>
    </w:p>
    <w:p w:rsidR="00024740" w:rsidRPr="000139C9" w:rsidRDefault="00024740" w:rsidP="00160E94">
      <w:pPr>
        <w:numPr>
          <w:ilvl w:val="0"/>
          <w:numId w:val="5"/>
        </w:numPr>
        <w:jc w:val="both"/>
        <w:rPr>
          <w:rFonts w:cs="Tahoma"/>
          <w:szCs w:val="22"/>
        </w:rPr>
      </w:pPr>
      <w:r>
        <w:rPr>
          <w:rFonts w:cs="Tahoma"/>
          <w:szCs w:val="22"/>
        </w:rPr>
        <w:t>Sort data to get the information you want</w:t>
      </w:r>
    </w:p>
    <w:p w:rsidR="00160E94" w:rsidRPr="000139C9" w:rsidRDefault="00160E94" w:rsidP="00160E94">
      <w:pPr>
        <w:numPr>
          <w:ilvl w:val="0"/>
          <w:numId w:val="5"/>
        </w:numPr>
        <w:jc w:val="both"/>
        <w:rPr>
          <w:rFonts w:cs="Tahoma"/>
          <w:szCs w:val="22"/>
        </w:rPr>
      </w:pPr>
      <w:r w:rsidRPr="000139C9">
        <w:rPr>
          <w:rFonts w:cs="Tahoma"/>
          <w:szCs w:val="22"/>
        </w:rPr>
        <w:t>Gain familiarity with the Revit concept of View Specific operations</w:t>
      </w:r>
    </w:p>
    <w:p w:rsidR="00160E94" w:rsidRPr="000139C9" w:rsidRDefault="00160E94" w:rsidP="00160E94">
      <w:pPr>
        <w:rPr>
          <w:rFonts w:cs="Tahoma"/>
          <w:szCs w:val="22"/>
        </w:rPr>
      </w:pPr>
    </w:p>
    <w:p w:rsidR="00E05E2A" w:rsidRPr="00E05E2A" w:rsidRDefault="00E05E2A" w:rsidP="00E05E2A">
      <w:pPr>
        <w:shd w:val="clear" w:color="auto" w:fill="FFFFFF"/>
        <w:spacing w:line="300" w:lineRule="atLeast"/>
        <w:jc w:val="both"/>
        <w:rPr>
          <w:rFonts w:cs="Tahoma"/>
          <w:color w:val="000000"/>
        </w:rPr>
      </w:pPr>
      <w:r>
        <w:rPr>
          <w:rFonts w:cs="Tahoma"/>
          <w:color w:val="000000"/>
        </w:rPr>
        <w:t xml:space="preserve">Revit and Vasari treat </w:t>
      </w:r>
      <w:proofErr w:type="spellStart"/>
      <w:r>
        <w:rPr>
          <w:rFonts w:cs="Tahoma"/>
          <w:color w:val="000000"/>
        </w:rPr>
        <w:t>color</w:t>
      </w:r>
      <w:proofErr w:type="spellEnd"/>
      <w:r>
        <w:rPr>
          <w:rFonts w:cs="Tahoma"/>
          <w:color w:val="000000"/>
        </w:rPr>
        <w:t xml:space="preserve"> in a different way than most other applications.  In general,</w:t>
      </w:r>
      <w:r w:rsidR="003D236C">
        <w:rPr>
          <w:rFonts w:cs="Tahoma"/>
          <w:color w:val="000000"/>
        </w:rPr>
        <w:t xml:space="preserve"> Revit elements have a particular </w:t>
      </w:r>
      <w:proofErr w:type="spellStart"/>
      <w:r w:rsidR="003D236C">
        <w:rPr>
          <w:rFonts w:cs="Tahoma"/>
          <w:color w:val="000000"/>
        </w:rPr>
        <w:t>color</w:t>
      </w:r>
      <w:proofErr w:type="spellEnd"/>
      <w:r w:rsidR="003D236C">
        <w:rPr>
          <w:rFonts w:cs="Tahoma"/>
          <w:color w:val="000000"/>
        </w:rPr>
        <w:t xml:space="preserve"> associated with what they are.  That is, </w:t>
      </w:r>
      <w:proofErr w:type="spellStart"/>
      <w:r w:rsidR="003D236C">
        <w:rPr>
          <w:rFonts w:cs="Tahoma"/>
          <w:color w:val="000000"/>
        </w:rPr>
        <w:t>color</w:t>
      </w:r>
      <w:proofErr w:type="spellEnd"/>
      <w:r w:rsidR="003D236C">
        <w:rPr>
          <w:rFonts w:cs="Tahoma"/>
          <w:color w:val="000000"/>
        </w:rPr>
        <w:t xml:space="preserve"> is a very literal representation of the building data . . . brick looks like brick, shingles like shingles.  If an element’s surface characteristics are messed with, it can also alt</w:t>
      </w:r>
      <w:r w:rsidR="00024740">
        <w:rPr>
          <w:rFonts w:cs="Tahoma"/>
          <w:color w:val="000000"/>
        </w:rPr>
        <w:t>er quantity</w:t>
      </w:r>
      <w:r w:rsidR="003D236C">
        <w:rPr>
          <w:rFonts w:cs="Tahoma"/>
          <w:color w:val="000000"/>
        </w:rPr>
        <w:t xml:space="preserve"> </w:t>
      </w:r>
      <w:proofErr w:type="spellStart"/>
      <w:r w:rsidR="003D236C">
        <w:rPr>
          <w:rFonts w:cs="Tahoma"/>
          <w:color w:val="000000"/>
        </w:rPr>
        <w:t>takeoffs</w:t>
      </w:r>
      <w:proofErr w:type="spellEnd"/>
      <w:r w:rsidR="003D236C">
        <w:rPr>
          <w:rFonts w:cs="Tahoma"/>
          <w:color w:val="000000"/>
        </w:rPr>
        <w:t xml:space="preserve"> and other aspects of the model and therefore compromise the integrity of the building data.  Instead, users can arbitrarily alter the manner in which a particular element is visualized in a particular view without having any impact on the larger data model.  </w:t>
      </w:r>
      <w:r w:rsidR="006E4BC8">
        <w:rPr>
          <w:rFonts w:cs="Tahoma"/>
          <w:color w:val="000000"/>
        </w:rPr>
        <w:t>This is called a View-</w:t>
      </w:r>
      <w:r w:rsidR="003D236C">
        <w:rPr>
          <w:rFonts w:cs="Tahoma"/>
          <w:color w:val="000000"/>
        </w:rPr>
        <w:t>Specific</w:t>
      </w:r>
      <w:r w:rsidR="006E4BC8">
        <w:rPr>
          <w:rFonts w:cs="Tahoma"/>
          <w:color w:val="000000"/>
        </w:rPr>
        <w:t xml:space="preserve"> change, is different than changing the element itself, and is purely graphical in nature.</w:t>
      </w:r>
      <w:r w:rsidR="003D236C">
        <w:rPr>
          <w:rFonts w:cs="Tahoma"/>
          <w:color w:val="000000"/>
        </w:rPr>
        <w:t xml:space="preserve"> </w:t>
      </w:r>
      <w:r>
        <w:rPr>
          <w:rFonts w:cs="Tahoma"/>
          <w:color w:val="000000"/>
        </w:rPr>
        <w:t xml:space="preserve"> </w:t>
      </w:r>
    </w:p>
    <w:p w:rsidR="00E113BC" w:rsidRPr="000139C9" w:rsidRDefault="00E113BC" w:rsidP="00E113BC">
      <w:pPr>
        <w:pStyle w:val="ListParagraph"/>
        <w:numPr>
          <w:ilvl w:val="0"/>
          <w:numId w:val="21"/>
        </w:numPr>
        <w:shd w:val="clear" w:color="auto" w:fill="FFFFFF"/>
        <w:spacing w:after="0" w:line="300" w:lineRule="atLeast"/>
        <w:jc w:val="both"/>
        <w:rPr>
          <w:rFonts w:ascii="Tahoma" w:eastAsia="Times New Roman" w:hAnsi="Tahoma" w:cs="Tahoma"/>
          <w:color w:val="000000"/>
        </w:rPr>
      </w:pPr>
      <w:r w:rsidRPr="000139C9">
        <w:rPr>
          <w:rFonts w:ascii="Tahoma" w:eastAsia="Times New Roman" w:hAnsi="Tahoma" w:cs="Tahoma"/>
          <w:color w:val="000000"/>
        </w:rPr>
        <w:t>Close any open files. In Vasari, Click </w:t>
      </w:r>
      <w:r w:rsidRPr="000139C9">
        <w:rPr>
          <w:rFonts w:ascii="Tahoma" w:hAnsi="Tahoma" w:cs="Tahoma"/>
          <w:noProof/>
          <w:color w:val="1D468A"/>
          <w:lang w:eastAsia="en-US"/>
        </w:rPr>
        <w:drawing>
          <wp:inline distT="0" distB="0" distL="0" distR="0" wp14:anchorId="7BDB0B40" wp14:editId="1D4B81D9">
            <wp:extent cx="259080" cy="2590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0139C9">
        <w:rPr>
          <w:rFonts w:ascii="Tahoma" w:eastAsia="Times New Roman" w:hAnsi="Tahoma" w:cs="Tahoma"/>
          <w:color w:val="000000"/>
        </w:rPr>
        <w:t> &gt; </w:t>
      </w:r>
      <w:r w:rsidRPr="000139C9">
        <w:rPr>
          <w:rFonts w:ascii="Tahoma" w:hAnsi="Tahoma" w:cs="Tahoma"/>
          <w:noProof/>
          <w:lang w:eastAsia="en-US"/>
        </w:rPr>
        <w:drawing>
          <wp:inline distT="0" distB="0" distL="0" distR="0" wp14:anchorId="74C13560" wp14:editId="33299205">
            <wp:extent cx="152400" cy="152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0139C9">
        <w:rPr>
          <w:rFonts w:ascii="Tahoma" w:eastAsia="Times New Roman" w:hAnsi="Tahoma" w:cs="Tahoma"/>
          <w:color w:val="000000"/>
        </w:rPr>
        <w:t> (Open).    </w:t>
      </w:r>
    </w:p>
    <w:p w:rsidR="00E113BC" w:rsidRPr="000139C9" w:rsidRDefault="00E113BC" w:rsidP="00E113BC">
      <w:pPr>
        <w:pStyle w:val="ListParagraph"/>
        <w:numPr>
          <w:ilvl w:val="0"/>
          <w:numId w:val="21"/>
        </w:numPr>
        <w:shd w:val="clear" w:color="auto" w:fill="FFFFFF"/>
        <w:spacing w:after="0" w:line="300" w:lineRule="atLeast"/>
        <w:rPr>
          <w:rFonts w:ascii="Tahoma" w:eastAsia="Times New Roman" w:hAnsi="Tahoma" w:cs="Tahoma"/>
          <w:color w:val="000000"/>
        </w:rPr>
      </w:pPr>
      <w:r w:rsidRPr="000139C9">
        <w:rPr>
          <w:rFonts w:ascii="Tahoma" w:eastAsia="Times New Roman" w:hAnsi="Tahoma" w:cs="Tahoma"/>
          <w:color w:val="000000"/>
        </w:rPr>
        <w:t xml:space="preserve">Open: </w:t>
      </w:r>
      <w:r w:rsidRPr="000139C9">
        <w:rPr>
          <w:rFonts w:ascii="Tahoma" w:eastAsia="Times New Roman" w:hAnsi="Tahoma" w:cs="Tahoma"/>
          <w:b/>
          <w:bCs/>
          <w:color w:val="333333"/>
          <w:shd w:val="clear" w:color="auto" w:fill="FFFFFF"/>
          <w:lang w:val="en-AU" w:eastAsia="en-AU"/>
        </w:rPr>
        <w:t xml:space="preserve">C:\Autodesk\Dynamo\Core\samples\22 </w:t>
      </w:r>
      <w:proofErr w:type="spellStart"/>
      <w:r w:rsidRPr="000139C9">
        <w:rPr>
          <w:rFonts w:ascii="Tahoma" w:eastAsia="Times New Roman" w:hAnsi="Tahoma" w:cs="Tahoma"/>
          <w:b/>
          <w:bCs/>
          <w:color w:val="333333"/>
          <w:shd w:val="clear" w:color="auto" w:fill="FFFFFF"/>
          <w:lang w:val="en-AU" w:eastAsia="en-AU"/>
        </w:rPr>
        <w:t>Color</w:t>
      </w:r>
      <w:proofErr w:type="spellEnd"/>
      <w:r w:rsidRPr="000139C9">
        <w:rPr>
          <w:rFonts w:ascii="Tahoma" w:eastAsia="Times New Roman" w:hAnsi="Tahoma" w:cs="Tahoma"/>
          <w:b/>
          <w:bCs/>
          <w:color w:val="333333"/>
          <w:shd w:val="clear" w:color="auto" w:fill="FFFFFF"/>
          <w:lang w:val="en-AU" w:eastAsia="en-AU"/>
        </w:rPr>
        <w:t xml:space="preserve">\Override Graphic in </w:t>
      </w:r>
      <w:proofErr w:type="spellStart"/>
      <w:r w:rsidRPr="000139C9">
        <w:rPr>
          <w:rFonts w:ascii="Tahoma" w:eastAsia="Times New Roman" w:hAnsi="Tahoma" w:cs="Tahoma"/>
          <w:b/>
          <w:bCs/>
          <w:color w:val="333333"/>
          <w:shd w:val="clear" w:color="auto" w:fill="FFFFFF"/>
          <w:lang w:val="en-AU" w:eastAsia="en-AU"/>
        </w:rPr>
        <w:t>View.rvt</w:t>
      </w:r>
      <w:proofErr w:type="spellEnd"/>
      <w:r w:rsidRPr="000139C9">
        <w:rPr>
          <w:rFonts w:ascii="Tahoma" w:eastAsia="Times New Roman" w:hAnsi="Tahoma" w:cs="Tahoma"/>
          <w:b/>
          <w:bCs/>
          <w:color w:val="333333"/>
          <w:shd w:val="clear" w:color="auto" w:fill="FFFFFF"/>
          <w:lang w:val="en-AU" w:eastAsia="en-AU"/>
        </w:rPr>
        <w:t xml:space="preserve"> </w:t>
      </w:r>
    </w:p>
    <w:p w:rsidR="00E113BC" w:rsidRPr="000139C9" w:rsidRDefault="00E113BC"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r w:rsidRPr="000139C9">
        <w:rPr>
          <w:rFonts w:ascii="Tahoma" w:eastAsia="Times New Roman" w:hAnsi="Tahoma" w:cs="Tahoma"/>
          <w:color w:val="000000"/>
        </w:rPr>
        <w:t xml:space="preserve">In Dynamo, in Help menu, </w:t>
      </w:r>
      <w:r w:rsidR="000139C9" w:rsidRPr="000139C9">
        <w:rPr>
          <w:rFonts w:ascii="Tahoma" w:eastAsia="Times New Roman" w:hAnsi="Tahoma" w:cs="Tahoma"/>
          <w:color w:val="000000"/>
        </w:rPr>
        <w:t>browse to</w:t>
      </w:r>
      <w:r w:rsidRPr="000139C9">
        <w:rPr>
          <w:rFonts w:ascii="Tahoma" w:eastAsia="Times New Roman" w:hAnsi="Tahoma" w:cs="Tahoma"/>
          <w:color w:val="000000"/>
        </w:rPr>
        <w:t xml:space="preserve"> </w:t>
      </w:r>
      <w:r w:rsidRPr="000139C9">
        <w:rPr>
          <w:rFonts w:ascii="Tahoma" w:eastAsia="Times New Roman" w:hAnsi="Tahoma" w:cs="Tahoma"/>
          <w:b/>
          <w:color w:val="000000"/>
        </w:rPr>
        <w:t xml:space="preserve">Samples&gt;22 Color&gt; </w:t>
      </w:r>
      <w:proofErr w:type="spellStart"/>
      <w:r w:rsidRPr="000139C9">
        <w:rPr>
          <w:rFonts w:ascii="Tahoma" w:eastAsia="Times New Roman" w:hAnsi="Tahoma" w:cs="Tahoma"/>
          <w:b/>
          <w:color w:val="000000"/>
        </w:rPr>
        <w:t>OverrideColorsInViewFamiles</w:t>
      </w:r>
      <w:proofErr w:type="spellEnd"/>
      <w:r w:rsidR="000139C9" w:rsidRPr="000139C9">
        <w:rPr>
          <w:rFonts w:ascii="Tahoma" w:eastAsia="Times New Roman" w:hAnsi="Tahoma" w:cs="Tahoma"/>
          <w:b/>
          <w:color w:val="000000"/>
        </w:rPr>
        <w:t>.</w:t>
      </w:r>
    </w:p>
    <w:p w:rsidR="000139C9" w:rsidRPr="00FB60DB" w:rsidRDefault="000139C9" w:rsidP="000139C9">
      <w:pPr>
        <w:pStyle w:val="ListParagraph"/>
        <w:numPr>
          <w:ilvl w:val="0"/>
          <w:numId w:val="21"/>
        </w:numPr>
        <w:rPr>
          <w:rFonts w:ascii="Tahoma" w:hAnsi="Tahoma" w:cs="Tahoma"/>
          <w:b/>
          <w:shd w:val="clear" w:color="auto" w:fill="FFFFFF"/>
          <w:lang w:eastAsia="en-AU"/>
        </w:rPr>
      </w:pPr>
      <w:r w:rsidRPr="000139C9">
        <w:rPr>
          <w:rFonts w:ascii="Tahoma" w:hAnsi="Tahoma" w:cs="Tahoma"/>
          <w:shd w:val="clear" w:color="auto" w:fill="FFFFFF"/>
          <w:lang w:eastAsia="en-AU"/>
        </w:rPr>
        <w:t>The Override Graphics in Vi</w:t>
      </w:r>
      <w:r>
        <w:rPr>
          <w:rFonts w:ascii="Tahoma" w:hAnsi="Tahoma" w:cs="Tahoma"/>
          <w:shd w:val="clear" w:color="auto" w:fill="FFFFFF"/>
          <w:lang w:eastAsia="en-AU"/>
        </w:rPr>
        <w:t>ew project file contains an In-P</w:t>
      </w:r>
      <w:r w:rsidRPr="000139C9">
        <w:rPr>
          <w:rFonts w:ascii="Tahoma" w:hAnsi="Tahoma" w:cs="Tahoma"/>
          <w:shd w:val="clear" w:color="auto" w:fill="FFFFFF"/>
          <w:lang w:eastAsia="en-AU"/>
        </w:rPr>
        <w:t>lace mass, with a curtain panel by pattern applied to a double-curved surface.  If you TAB&gt;select any of the panels, and inspect the properties</w:t>
      </w:r>
      <w:r w:rsidR="00FB60DB">
        <w:rPr>
          <w:rFonts w:ascii="Tahoma" w:hAnsi="Tahoma" w:cs="Tahoma"/>
          <w:shd w:val="clear" w:color="auto" w:fill="FFFFFF"/>
          <w:lang w:eastAsia="en-AU"/>
        </w:rPr>
        <w:t>.</w:t>
      </w:r>
      <w:r w:rsidRPr="000139C9">
        <w:rPr>
          <w:rFonts w:ascii="Tahoma" w:hAnsi="Tahoma" w:cs="Tahoma"/>
          <w:shd w:val="clear" w:color="auto" w:fill="FFFFFF"/>
          <w:lang w:eastAsia="en-AU"/>
        </w:rPr>
        <w:t xml:space="preserve"> </w:t>
      </w:r>
      <w:r w:rsidR="00FB60DB">
        <w:rPr>
          <w:rFonts w:ascii="Tahoma" w:hAnsi="Tahoma" w:cs="Tahoma"/>
          <w:shd w:val="clear" w:color="auto" w:fill="FFFFFF"/>
          <w:lang w:eastAsia="en-AU"/>
        </w:rPr>
        <w:t xml:space="preserve">In each panel family, called </w:t>
      </w:r>
      <w:proofErr w:type="spellStart"/>
      <w:r w:rsidR="00FB60DB">
        <w:rPr>
          <w:rFonts w:ascii="Tahoma" w:hAnsi="Tahoma" w:cs="Tahoma"/>
          <w:shd w:val="clear" w:color="auto" w:fill="FFFFFF"/>
          <w:lang w:eastAsia="en-AU"/>
        </w:rPr>
        <w:t>deflectionPanel</w:t>
      </w:r>
      <w:proofErr w:type="spellEnd"/>
      <w:r w:rsidR="00FB60DB">
        <w:rPr>
          <w:rFonts w:ascii="Tahoma" w:hAnsi="Tahoma" w:cs="Tahoma"/>
          <w:shd w:val="clear" w:color="auto" w:fill="FFFFFF"/>
          <w:lang w:eastAsia="en-AU"/>
        </w:rPr>
        <w:t xml:space="preserve">, </w:t>
      </w:r>
      <w:r w:rsidRPr="000139C9">
        <w:rPr>
          <w:rFonts w:ascii="Tahoma" w:hAnsi="Tahoma" w:cs="Tahoma"/>
          <w:shd w:val="clear" w:color="auto" w:fill="FFFFFF"/>
          <w:lang w:eastAsia="en-AU"/>
        </w:rPr>
        <w:t xml:space="preserve">you will see that </w:t>
      </w:r>
      <w:r w:rsidR="00FB60DB">
        <w:rPr>
          <w:rFonts w:ascii="Tahoma" w:hAnsi="Tahoma" w:cs="Tahoma"/>
          <w:shd w:val="clear" w:color="auto" w:fill="FFFFFF"/>
          <w:lang w:eastAsia="en-AU"/>
        </w:rPr>
        <w:t>there is</w:t>
      </w:r>
      <w:r>
        <w:rPr>
          <w:rFonts w:ascii="Tahoma" w:hAnsi="Tahoma" w:cs="Tahoma"/>
          <w:shd w:val="clear" w:color="auto" w:fill="FFFFFF"/>
          <w:lang w:eastAsia="en-AU"/>
        </w:rPr>
        <w:t xml:space="preserve"> a parameter called “deflection”.  This is a measurement that was manually added to the panel family to indicate how far out of plane (how not-flat) the panel geometry is in each placement.  </w:t>
      </w:r>
      <w:r w:rsidR="00FB60DB">
        <w:rPr>
          <w:rFonts w:ascii="Tahoma" w:hAnsi="Tahoma" w:cs="Tahoma"/>
          <w:shd w:val="clear" w:color="auto" w:fill="FFFFFF"/>
          <w:lang w:eastAsia="en-AU"/>
        </w:rPr>
        <w:t>Most panels that are slightly out of plane can be manufactured with negligible increases in price, but significantly out of plane, or panels that show a large amount of deflection, will be too expensive or difficult to manufacture.  The Dynamo workflow is going to inspect this parameter for each panel and color it based on some threshold criteria</w:t>
      </w:r>
    </w:p>
    <w:p w:rsidR="00FB60DB" w:rsidRPr="00FB60DB" w:rsidRDefault="00FB60DB" w:rsidP="000139C9">
      <w:pPr>
        <w:pStyle w:val="ListParagraph"/>
        <w:numPr>
          <w:ilvl w:val="0"/>
          <w:numId w:val="21"/>
        </w:numPr>
        <w:rPr>
          <w:rFonts w:ascii="Tahoma" w:hAnsi="Tahoma" w:cs="Tahoma"/>
          <w:b/>
          <w:shd w:val="clear" w:color="auto" w:fill="FFFFFF"/>
          <w:lang w:eastAsia="en-AU"/>
        </w:rPr>
      </w:pPr>
      <w:r>
        <w:rPr>
          <w:rFonts w:ascii="Tahoma" w:hAnsi="Tahoma" w:cs="Tahoma"/>
          <w:shd w:val="clear" w:color="auto" w:fill="FFFFFF"/>
          <w:lang w:eastAsia="en-AU"/>
        </w:rPr>
        <w:t>Dynamo first need to find the right family to look at.  In Dynamo, locate the Select Family Type node.  In the dropdown, pick “</w:t>
      </w:r>
      <w:proofErr w:type="spellStart"/>
      <w:r>
        <w:rPr>
          <w:rFonts w:ascii="Tahoma" w:hAnsi="Tahoma" w:cs="Tahoma"/>
          <w:shd w:val="clear" w:color="auto" w:fill="FFFFFF"/>
          <w:lang w:eastAsia="en-AU"/>
        </w:rPr>
        <w:t>deflectionPanel</w:t>
      </w:r>
      <w:proofErr w:type="gramStart"/>
      <w:r>
        <w:rPr>
          <w:rFonts w:ascii="Tahoma" w:hAnsi="Tahoma" w:cs="Tahoma"/>
          <w:shd w:val="clear" w:color="auto" w:fill="FFFFFF"/>
          <w:lang w:eastAsia="en-AU"/>
        </w:rPr>
        <w:t>:deflectionPanel</w:t>
      </w:r>
      <w:proofErr w:type="spellEnd"/>
      <w:proofErr w:type="gramEnd"/>
      <w:r>
        <w:rPr>
          <w:rFonts w:ascii="Tahoma" w:hAnsi="Tahoma" w:cs="Tahoma"/>
          <w:shd w:val="clear" w:color="auto" w:fill="FFFFFF"/>
          <w:lang w:eastAsia="en-AU"/>
        </w:rPr>
        <w:t xml:space="preserve">”.  Dynamo can now pass this specific </w:t>
      </w:r>
      <w:proofErr w:type="spellStart"/>
      <w:r>
        <w:rPr>
          <w:rFonts w:ascii="Tahoma" w:hAnsi="Tahoma" w:cs="Tahoma"/>
          <w:shd w:val="clear" w:color="auto" w:fill="FFFFFF"/>
          <w:lang w:eastAsia="en-AU"/>
        </w:rPr>
        <w:t>famlily</w:t>
      </w:r>
      <w:proofErr w:type="spellEnd"/>
      <w:r>
        <w:rPr>
          <w:rFonts w:ascii="Tahoma" w:hAnsi="Tahoma" w:cs="Tahoma"/>
          <w:shd w:val="clear" w:color="auto" w:fill="FFFFFF"/>
          <w:lang w:eastAsia="en-AU"/>
        </w:rPr>
        <w:t xml:space="preserve"> type to Get Family Instance </w:t>
      </w:r>
      <w:proofErr w:type="gramStart"/>
      <w:r>
        <w:rPr>
          <w:rFonts w:ascii="Tahoma" w:hAnsi="Tahoma" w:cs="Tahoma"/>
          <w:shd w:val="clear" w:color="auto" w:fill="FFFFFF"/>
          <w:lang w:eastAsia="en-AU"/>
        </w:rPr>
        <w:t>By</w:t>
      </w:r>
      <w:proofErr w:type="gramEnd"/>
      <w:r>
        <w:rPr>
          <w:rFonts w:ascii="Tahoma" w:hAnsi="Tahoma" w:cs="Tahoma"/>
          <w:shd w:val="clear" w:color="auto" w:fill="FFFFFF"/>
          <w:lang w:eastAsia="en-AU"/>
        </w:rPr>
        <w:t xml:space="preserve"> Type, and query it for the value of “deflection” with </w:t>
      </w:r>
      <w:r w:rsidR="00E05E2A">
        <w:rPr>
          <w:rFonts w:ascii="Tahoma" w:hAnsi="Tahoma" w:cs="Tahoma"/>
          <w:shd w:val="clear" w:color="auto" w:fill="FFFFFF"/>
          <w:lang w:eastAsia="en-AU"/>
        </w:rPr>
        <w:t>a Get Family Instance Parameter Value node.</w:t>
      </w:r>
    </w:p>
    <w:p w:rsidR="00FB60DB" w:rsidRPr="00FB60DB" w:rsidRDefault="00FB60DB" w:rsidP="00E05E2A">
      <w:pPr>
        <w:pStyle w:val="ListParagraph"/>
        <w:rPr>
          <w:rFonts w:ascii="Tahoma" w:hAnsi="Tahoma" w:cs="Tahoma"/>
          <w:b/>
          <w:shd w:val="clear" w:color="auto" w:fill="FFFFFF"/>
          <w:lang w:eastAsia="en-AU"/>
        </w:rPr>
      </w:pPr>
      <w:r>
        <w:rPr>
          <w:rFonts w:ascii="Tahoma" w:hAnsi="Tahoma" w:cs="Tahoma"/>
          <w:b/>
          <w:noProof/>
          <w:shd w:val="clear" w:color="auto" w:fill="FFFFFF"/>
          <w:lang w:eastAsia="en-US"/>
        </w:rPr>
        <w:lastRenderedPageBreak/>
        <w:drawing>
          <wp:inline distT="0" distB="0" distL="0" distR="0">
            <wp:extent cx="5486400" cy="22307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4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230755"/>
                    </a:xfrm>
                    <a:prstGeom prst="rect">
                      <a:avLst/>
                    </a:prstGeom>
                  </pic:spPr>
                </pic:pic>
              </a:graphicData>
            </a:graphic>
          </wp:inline>
        </w:drawing>
      </w:r>
    </w:p>
    <w:p w:rsidR="00E113BC" w:rsidRPr="00E05E2A" w:rsidRDefault="00E05E2A"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rPr>
        <w:t>Run Dynamo, the panels will be colored in a gradient from green to red.</w:t>
      </w:r>
    </w:p>
    <w:p w:rsidR="00E05E2A" w:rsidRPr="000139C9" w:rsidRDefault="00E05E2A" w:rsidP="00E05E2A">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b/>
          <w:bCs/>
          <w:noProof/>
          <w:color w:val="333333"/>
          <w:shd w:val="clear" w:color="auto" w:fill="FFFFFF"/>
          <w:lang w:eastAsia="en-US"/>
        </w:rPr>
        <w:drawing>
          <wp:inline distT="0" distB="0" distL="0" distR="0">
            <wp:extent cx="1962150" cy="18306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453.png"/>
                    <pic:cNvPicPr/>
                  </pic:nvPicPr>
                  <pic:blipFill>
                    <a:blip r:embed="rId53">
                      <a:extLst>
                        <a:ext uri="{28A0092B-C50C-407E-A947-70E740481C1C}">
                          <a14:useLocalDpi xmlns:a14="http://schemas.microsoft.com/office/drawing/2010/main" val="0"/>
                        </a:ext>
                      </a:extLst>
                    </a:blip>
                    <a:stretch>
                      <a:fillRect/>
                    </a:stretch>
                  </pic:blipFill>
                  <pic:spPr>
                    <a:xfrm>
                      <a:off x="0" y="0"/>
                      <a:ext cx="1962424" cy="1830865"/>
                    </a:xfrm>
                    <a:prstGeom prst="rect">
                      <a:avLst/>
                    </a:prstGeom>
                  </pic:spPr>
                </pic:pic>
              </a:graphicData>
            </a:graphic>
          </wp:inline>
        </w:drawing>
      </w:r>
    </w:p>
    <w:p w:rsidR="00E05E2A" w:rsidRPr="00E05E2A" w:rsidRDefault="00E05E2A"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proofErr w:type="gramStart"/>
      <w:r>
        <w:rPr>
          <w:rFonts w:ascii="Tahoma" w:eastAsia="Times New Roman" w:hAnsi="Tahoma" w:cs="Tahoma"/>
          <w:color w:val="000000"/>
        </w:rPr>
        <w:t>A number things</w:t>
      </w:r>
      <w:proofErr w:type="gramEnd"/>
      <w:r>
        <w:rPr>
          <w:rFonts w:ascii="Tahoma" w:eastAsia="Times New Roman" w:hAnsi="Tahoma" w:cs="Tahoma"/>
          <w:color w:val="000000"/>
        </w:rPr>
        <w:t xml:space="preserve"> are being done in the graph to get this outcome.  Starting from the end:  There is an Override Element Color in View node.  This node looks at whatever is the “active view” in the Revit model and will now override whatever the default visibility is of any element with a given value.  You can simulate this manually by right clicking on a Revit Element and selecting Override Graphics in View&gt;By Element. </w:t>
      </w:r>
    </w:p>
    <w:p w:rsidR="00E565AE" w:rsidRDefault="00E05E2A" w:rsidP="00E05E2A">
      <w:pPr>
        <w:pStyle w:val="ListParagraph"/>
        <w:shd w:val="clear" w:color="auto" w:fill="FFFFFF"/>
        <w:spacing w:after="0" w:line="300" w:lineRule="atLeast"/>
        <w:rPr>
          <w:rFonts w:ascii="Tahoma" w:eastAsia="Times New Roman" w:hAnsi="Tahoma" w:cs="Tahoma"/>
          <w:color w:val="000000"/>
        </w:rPr>
      </w:pPr>
      <w:r>
        <w:rPr>
          <w:rFonts w:ascii="Tahoma" w:eastAsia="Times New Roman" w:hAnsi="Tahoma" w:cs="Tahoma"/>
          <w:noProof/>
          <w:color w:val="000000"/>
          <w:lang w:eastAsia="en-US"/>
        </w:rPr>
        <w:drawing>
          <wp:inline distT="0" distB="0" distL="0" distR="0">
            <wp:extent cx="3816350" cy="2430273"/>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458.png"/>
                    <pic:cNvPicPr/>
                  </pic:nvPicPr>
                  <pic:blipFill>
                    <a:blip r:embed="rId54">
                      <a:extLst>
                        <a:ext uri="{28A0092B-C50C-407E-A947-70E740481C1C}">
                          <a14:useLocalDpi xmlns:a14="http://schemas.microsoft.com/office/drawing/2010/main" val="0"/>
                        </a:ext>
                      </a:extLst>
                    </a:blip>
                    <a:stretch>
                      <a:fillRect/>
                    </a:stretch>
                  </pic:blipFill>
                  <pic:spPr>
                    <a:xfrm>
                      <a:off x="0" y="0"/>
                      <a:ext cx="3817738" cy="2431157"/>
                    </a:xfrm>
                    <a:prstGeom prst="rect">
                      <a:avLst/>
                    </a:prstGeom>
                  </pic:spPr>
                </pic:pic>
              </a:graphicData>
            </a:graphic>
          </wp:inline>
        </w:drawing>
      </w:r>
    </w:p>
    <w:p w:rsidR="00E565AE" w:rsidRDefault="00E565AE" w:rsidP="00E05E2A">
      <w:pPr>
        <w:pStyle w:val="ListParagraph"/>
        <w:shd w:val="clear" w:color="auto" w:fill="FFFFFF"/>
        <w:spacing w:after="0" w:line="300" w:lineRule="atLeast"/>
        <w:rPr>
          <w:rFonts w:ascii="Tahoma" w:eastAsia="Times New Roman" w:hAnsi="Tahoma" w:cs="Tahoma"/>
          <w:color w:val="000000"/>
        </w:rPr>
      </w:pPr>
      <w:proofErr w:type="gramStart"/>
      <w:r>
        <w:rPr>
          <w:rFonts w:ascii="Tahoma" w:eastAsia="Times New Roman" w:hAnsi="Tahoma" w:cs="Tahoma"/>
          <w:color w:val="000000"/>
        </w:rPr>
        <w:lastRenderedPageBreak/>
        <w:t>And picking a color and pattern.</w:t>
      </w:r>
      <w:proofErr w:type="gramEnd"/>
    </w:p>
    <w:p w:rsidR="00E565AE" w:rsidRDefault="00E565AE" w:rsidP="00E05E2A">
      <w:pPr>
        <w:pStyle w:val="ListParagraph"/>
        <w:shd w:val="clear" w:color="auto" w:fill="FFFFFF"/>
        <w:spacing w:after="0" w:line="300" w:lineRule="atLeast"/>
        <w:rPr>
          <w:rFonts w:ascii="Tahoma" w:eastAsia="Times New Roman" w:hAnsi="Tahoma" w:cs="Tahoma"/>
          <w:color w:val="000000"/>
        </w:rPr>
      </w:pPr>
      <w:r>
        <w:rPr>
          <w:rFonts w:ascii="Tahoma" w:eastAsia="Times New Roman" w:hAnsi="Tahoma" w:cs="Tahoma"/>
          <w:noProof/>
          <w:color w:val="000000"/>
          <w:lang w:eastAsia="en-US"/>
        </w:rPr>
        <w:drawing>
          <wp:inline distT="0" distB="0" distL="0" distR="0">
            <wp:extent cx="3759200" cy="2281626"/>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2070" cy="2283368"/>
                    </a:xfrm>
                    <a:prstGeom prst="rect">
                      <a:avLst/>
                    </a:prstGeom>
                  </pic:spPr>
                </pic:pic>
              </a:graphicData>
            </a:graphic>
          </wp:inline>
        </w:drawing>
      </w:r>
    </w:p>
    <w:p w:rsidR="00E05E2A" w:rsidRPr="00E05E2A" w:rsidRDefault="00E05E2A" w:rsidP="00E05E2A">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rPr>
        <w:t xml:space="preserve">Keep in mind that this is not changing anything about the Revit element </w:t>
      </w:r>
      <w:proofErr w:type="gramStart"/>
      <w:r>
        <w:rPr>
          <w:rFonts w:ascii="Tahoma" w:eastAsia="Times New Roman" w:hAnsi="Tahoma" w:cs="Tahoma"/>
          <w:color w:val="000000"/>
        </w:rPr>
        <w:t>itself,</w:t>
      </w:r>
      <w:proofErr w:type="gramEnd"/>
      <w:r>
        <w:rPr>
          <w:rFonts w:ascii="Tahoma" w:eastAsia="Times New Roman" w:hAnsi="Tahoma" w:cs="Tahoma"/>
          <w:color w:val="000000"/>
        </w:rPr>
        <w:t xml:space="preserve"> it is just changing how this specific element is treated in this specific view.  </w:t>
      </w:r>
      <w:r w:rsidR="00E565AE">
        <w:rPr>
          <w:rFonts w:ascii="Tahoma" w:eastAsia="Times New Roman" w:hAnsi="Tahoma" w:cs="Tahoma"/>
          <w:color w:val="000000"/>
        </w:rPr>
        <w:t>This setting will persist in this view when Dynamo is not present, and Dynamo will remember what panels were changed if they need to be adjusted at a later time.  Right Click on one of the panels and you can inspect the setting for its color override.</w:t>
      </w:r>
    </w:p>
    <w:p w:rsidR="00E113BC" w:rsidRPr="00E565AE" w:rsidRDefault="006E4BC8"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lang w:val="en-AU"/>
        </w:rPr>
        <w:t>C</w:t>
      </w:r>
      <w:proofErr w:type="spellStart"/>
      <w:r w:rsidR="00E565AE">
        <w:rPr>
          <w:rFonts w:ascii="Tahoma" w:eastAsia="Times New Roman" w:hAnsi="Tahoma" w:cs="Tahoma"/>
          <w:color w:val="000000"/>
        </w:rPr>
        <w:t>oloration</w:t>
      </w:r>
      <w:proofErr w:type="spellEnd"/>
      <w:r>
        <w:rPr>
          <w:rFonts w:ascii="Tahoma" w:eastAsia="Times New Roman" w:hAnsi="Tahoma" w:cs="Tahoma"/>
          <w:color w:val="000000"/>
        </w:rPr>
        <w:t xml:space="preserve"> in this workspace is currently</w:t>
      </w:r>
      <w:r w:rsidR="00E565AE">
        <w:rPr>
          <w:rFonts w:ascii="Tahoma" w:eastAsia="Times New Roman" w:hAnsi="Tahoma" w:cs="Tahoma"/>
          <w:color w:val="000000"/>
        </w:rPr>
        <w:t xml:space="preserve"> set to give an even range of green to red, with a sorting algorithm that finds the value of the most deformed panel and scales all the colors based on this value.</w:t>
      </w:r>
    </w:p>
    <w:p w:rsidR="00E565AE" w:rsidRPr="000139C9" w:rsidRDefault="00E565AE" w:rsidP="00E565AE">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b/>
          <w:bCs/>
          <w:noProof/>
          <w:color w:val="333333"/>
          <w:shd w:val="clear" w:color="auto" w:fill="FFFFFF"/>
          <w:lang w:eastAsia="en-US"/>
        </w:rPr>
        <w:drawing>
          <wp:inline distT="0" distB="0" distL="0" distR="0">
            <wp:extent cx="5486400" cy="2287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06.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287905"/>
                    </a:xfrm>
                    <a:prstGeom prst="rect">
                      <a:avLst/>
                    </a:prstGeom>
                  </pic:spPr>
                </pic:pic>
              </a:graphicData>
            </a:graphic>
          </wp:inline>
        </w:drawing>
      </w:r>
    </w:p>
    <w:p w:rsidR="00E113BC" w:rsidRPr="00E565AE" w:rsidRDefault="00E565AE"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rPr>
        <w:t xml:space="preserve">However, </w:t>
      </w:r>
      <w:r w:rsidR="006E4BC8">
        <w:rPr>
          <w:rFonts w:ascii="Tahoma" w:eastAsia="Times New Roman" w:hAnsi="Tahoma" w:cs="Tahoma"/>
          <w:color w:val="000000"/>
        </w:rPr>
        <w:t xml:space="preserve">maybe </w:t>
      </w:r>
      <w:r>
        <w:rPr>
          <w:rFonts w:ascii="Tahoma" w:eastAsia="Times New Roman" w:hAnsi="Tahoma" w:cs="Tahoma"/>
          <w:color w:val="000000"/>
        </w:rPr>
        <w:t xml:space="preserve">your coloration needs to simply identify a threshold and indicate what panels are above and which are below.  This is a bit easier.  By passing the deflection values into a </w:t>
      </w:r>
      <w:proofErr w:type="spellStart"/>
      <w:r>
        <w:rPr>
          <w:rFonts w:ascii="Tahoma" w:eastAsia="Times New Roman" w:hAnsi="Tahoma" w:cs="Tahoma"/>
          <w:color w:val="000000"/>
        </w:rPr>
        <w:t>formulat</w:t>
      </w:r>
      <w:proofErr w:type="spellEnd"/>
      <w:r>
        <w:rPr>
          <w:rFonts w:ascii="Tahoma" w:eastAsia="Times New Roman" w:hAnsi="Tahoma" w:cs="Tahoma"/>
          <w:color w:val="000000"/>
        </w:rPr>
        <w:t xml:space="preserve"> node with an “if” conditional statement, you can detect which values are greater than the acceptable value and which ones are less than the acceptable value.</w:t>
      </w:r>
      <w:r w:rsidR="00FE70CC">
        <w:rPr>
          <w:rFonts w:ascii="Tahoma" w:eastAsia="Times New Roman" w:hAnsi="Tahoma" w:cs="Tahoma"/>
          <w:color w:val="000000"/>
        </w:rPr>
        <w:t xml:space="preserve"> (Find more function syntax for the formula node at </w:t>
      </w:r>
      <w:hyperlink r:id="rId57" w:history="1">
        <w:r w:rsidR="00FE70CC">
          <w:rPr>
            <w:rStyle w:val="Hyperlink"/>
          </w:rPr>
          <w:t>http://ncalc.codeplex.com</w:t>
        </w:r>
      </w:hyperlink>
      <w:r w:rsidR="00FE70CC">
        <w:t>)</w:t>
      </w:r>
      <w:r>
        <w:rPr>
          <w:rFonts w:ascii="Tahoma" w:eastAsia="Times New Roman" w:hAnsi="Tahoma" w:cs="Tahoma"/>
          <w:color w:val="000000"/>
        </w:rPr>
        <w:t xml:space="preserve">  </w:t>
      </w:r>
    </w:p>
    <w:p w:rsidR="00E565AE" w:rsidRPr="000139C9" w:rsidRDefault="00E565AE" w:rsidP="00E565AE">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b/>
          <w:bCs/>
          <w:noProof/>
          <w:color w:val="333333"/>
          <w:shd w:val="clear" w:color="auto" w:fill="FFFFFF"/>
          <w:lang w:eastAsia="en-US"/>
        </w:rPr>
        <w:lastRenderedPageBreak/>
        <w:drawing>
          <wp:inline distT="0" distB="0" distL="0" distR="0">
            <wp:extent cx="4781550" cy="2284518"/>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08.png"/>
                    <pic:cNvPicPr/>
                  </pic:nvPicPr>
                  <pic:blipFill>
                    <a:blip r:embed="rId58">
                      <a:extLst>
                        <a:ext uri="{28A0092B-C50C-407E-A947-70E740481C1C}">
                          <a14:useLocalDpi xmlns:a14="http://schemas.microsoft.com/office/drawing/2010/main" val="0"/>
                        </a:ext>
                      </a:extLst>
                    </a:blip>
                    <a:stretch>
                      <a:fillRect/>
                    </a:stretch>
                  </pic:blipFill>
                  <pic:spPr>
                    <a:xfrm>
                      <a:off x="0" y="0"/>
                      <a:ext cx="4781550" cy="2284518"/>
                    </a:xfrm>
                    <a:prstGeom prst="rect">
                      <a:avLst/>
                    </a:prstGeom>
                  </pic:spPr>
                </pic:pic>
              </a:graphicData>
            </a:graphic>
          </wp:inline>
        </w:drawing>
      </w:r>
    </w:p>
    <w:p w:rsidR="00E113BC" w:rsidRPr="00FE70CC" w:rsidRDefault="00E565AE" w:rsidP="00E113BC">
      <w:pPr>
        <w:pStyle w:val="ListParagraph"/>
        <w:numPr>
          <w:ilvl w:val="0"/>
          <w:numId w:val="21"/>
        </w:numPr>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rPr>
        <w:t xml:space="preserve">By passing this formula output of 0 or 1 to the Color Range node, the color output will either pass on completely red or green values.  As Heidi </w:t>
      </w:r>
      <w:r w:rsidR="00FE70CC">
        <w:rPr>
          <w:rFonts w:ascii="Tahoma" w:eastAsia="Times New Roman" w:hAnsi="Tahoma" w:cs="Tahoma"/>
          <w:color w:val="000000"/>
        </w:rPr>
        <w:t xml:space="preserve">Klum </w:t>
      </w:r>
      <w:r>
        <w:rPr>
          <w:rFonts w:ascii="Tahoma" w:eastAsia="Times New Roman" w:hAnsi="Tahoma" w:cs="Tahoma"/>
          <w:color w:val="000000"/>
        </w:rPr>
        <w:t>would say, “you are in, or you are OUT!”</w:t>
      </w:r>
    </w:p>
    <w:p w:rsidR="00FE70CC" w:rsidRDefault="00FE70CC" w:rsidP="00FE70CC">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b/>
          <w:bCs/>
          <w:noProof/>
          <w:color w:val="333333"/>
          <w:shd w:val="clear" w:color="auto" w:fill="FFFFFF"/>
          <w:lang w:eastAsia="en-US"/>
        </w:rPr>
        <w:drawing>
          <wp:inline distT="0" distB="0" distL="0" distR="0">
            <wp:extent cx="5486400"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13.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653030"/>
                    </a:xfrm>
                    <a:prstGeom prst="rect">
                      <a:avLst/>
                    </a:prstGeom>
                  </pic:spPr>
                </pic:pic>
              </a:graphicData>
            </a:graphic>
          </wp:inline>
        </w:drawing>
      </w:r>
    </w:p>
    <w:p w:rsidR="00943AFA" w:rsidRPr="00943AFA" w:rsidRDefault="00943AFA" w:rsidP="00FE70CC">
      <w:pPr>
        <w:pStyle w:val="ListParagraph"/>
        <w:shd w:val="clear" w:color="auto" w:fill="FFFFFF"/>
        <w:spacing w:after="0" w:line="300" w:lineRule="atLeast"/>
        <w:rPr>
          <w:rFonts w:ascii="Tahoma" w:eastAsia="Times New Roman" w:hAnsi="Tahoma" w:cs="Tahoma"/>
          <w:bCs/>
          <w:color w:val="333333"/>
          <w:shd w:val="clear" w:color="auto" w:fill="FFFFFF"/>
          <w:lang w:val="en-AU" w:eastAsia="en-AU"/>
        </w:rPr>
      </w:pPr>
      <w:r>
        <w:rPr>
          <w:rFonts w:ascii="Tahoma" w:eastAsia="Times New Roman" w:hAnsi="Tahoma" w:cs="Tahoma"/>
          <w:bCs/>
          <w:color w:val="333333"/>
          <w:shd w:val="clear" w:color="auto" w:fill="FFFFFF"/>
          <w:lang w:val="en-AU" w:eastAsia="en-AU"/>
        </w:rPr>
        <w:t xml:space="preserve">Try changing the values of the threshold (the number node feeding into the Formula node), and shifting the ARGB value for the </w:t>
      </w:r>
      <w:proofErr w:type="spellStart"/>
      <w:r>
        <w:rPr>
          <w:rFonts w:ascii="Tahoma" w:eastAsia="Times New Roman" w:hAnsi="Tahoma" w:cs="Tahoma"/>
          <w:bCs/>
          <w:color w:val="333333"/>
          <w:shd w:val="clear" w:color="auto" w:fill="FFFFFF"/>
          <w:lang w:val="en-AU" w:eastAsia="en-AU"/>
        </w:rPr>
        <w:t>Color</w:t>
      </w:r>
      <w:proofErr w:type="spellEnd"/>
      <w:r>
        <w:rPr>
          <w:rFonts w:ascii="Tahoma" w:eastAsia="Times New Roman" w:hAnsi="Tahoma" w:cs="Tahoma"/>
          <w:bCs/>
          <w:color w:val="333333"/>
          <w:shd w:val="clear" w:color="auto" w:fill="FFFFFF"/>
          <w:lang w:val="en-AU" w:eastAsia="en-AU"/>
        </w:rPr>
        <w:t xml:space="preserve"> Range node.</w:t>
      </w:r>
    </w:p>
    <w:p w:rsidR="00FE70CC" w:rsidRDefault="00FE70CC" w:rsidP="00FE70CC">
      <w:pPr>
        <w:shd w:val="clear" w:color="auto" w:fill="FFFFFF"/>
        <w:spacing w:line="300" w:lineRule="atLeast"/>
        <w:rPr>
          <w:rFonts w:cs="Tahoma"/>
          <w:color w:val="000000"/>
        </w:rPr>
      </w:pPr>
    </w:p>
    <w:p w:rsidR="00E113BC" w:rsidRPr="00FE70CC" w:rsidRDefault="00FE70CC" w:rsidP="00FE70CC">
      <w:pPr>
        <w:shd w:val="clear" w:color="auto" w:fill="FFFFFF"/>
        <w:spacing w:line="300" w:lineRule="atLeast"/>
        <w:rPr>
          <w:rFonts w:cs="Tahoma"/>
          <w:b/>
          <w:bCs/>
          <w:color w:val="333333"/>
          <w:shd w:val="clear" w:color="auto" w:fill="FFFFFF"/>
          <w:lang w:eastAsia="en-AU"/>
        </w:rPr>
      </w:pPr>
      <w:r w:rsidRPr="00FE70CC">
        <w:rPr>
          <w:rFonts w:cs="Tahoma"/>
          <w:color w:val="000000"/>
        </w:rPr>
        <w:t>For more examples of coloration,</w:t>
      </w:r>
      <w:r w:rsidR="00E113BC" w:rsidRPr="00FE70CC">
        <w:rPr>
          <w:rFonts w:cs="Tahoma"/>
          <w:color w:val="000000"/>
        </w:rPr>
        <w:t xml:space="preserve"> you can also experiment with the wall sample</w:t>
      </w:r>
      <w:r w:rsidRPr="00FE70CC">
        <w:rPr>
          <w:rFonts w:cs="Tahoma"/>
          <w:color w:val="000000"/>
        </w:rPr>
        <w:t xml:space="preserve"> in 22 </w:t>
      </w:r>
      <w:proofErr w:type="spellStart"/>
      <w:r w:rsidRPr="00FE70CC">
        <w:rPr>
          <w:rFonts w:cs="Tahoma"/>
          <w:color w:val="000000"/>
        </w:rPr>
        <w:t>Color</w:t>
      </w:r>
      <w:proofErr w:type="spellEnd"/>
      <w:r w:rsidRPr="00FE70CC">
        <w:rPr>
          <w:rFonts w:cs="Tahoma"/>
          <w:color w:val="000000"/>
        </w:rPr>
        <w:t xml:space="preserve"> samples.  There are also a number of examples using the Analysis Visualization Framework to do view specific </w:t>
      </w:r>
      <w:proofErr w:type="spellStart"/>
      <w:r w:rsidRPr="00FE70CC">
        <w:rPr>
          <w:rFonts w:cs="Tahoma"/>
          <w:color w:val="000000"/>
        </w:rPr>
        <w:t>coloring</w:t>
      </w:r>
      <w:proofErr w:type="spellEnd"/>
      <w:r w:rsidRPr="00FE70CC">
        <w:rPr>
          <w:rFonts w:cs="Tahoma"/>
          <w:color w:val="000000"/>
        </w:rPr>
        <w:t>, but that is another exercise.</w:t>
      </w:r>
    </w:p>
    <w:p w:rsidR="00A32F7D" w:rsidRPr="000139C9" w:rsidRDefault="00A32F7D">
      <w:pPr>
        <w:suppressAutoHyphens w:val="0"/>
        <w:spacing w:after="200" w:line="276" w:lineRule="auto"/>
        <w:rPr>
          <w:rFonts w:cs="Tahoma"/>
          <w:b/>
          <w:bCs/>
          <w:iCs/>
          <w:szCs w:val="22"/>
        </w:rPr>
      </w:pPr>
      <w:r w:rsidRPr="000139C9">
        <w:rPr>
          <w:rFonts w:cs="Tahoma"/>
          <w:szCs w:val="22"/>
        </w:rPr>
        <w:br w:type="page"/>
      </w:r>
    </w:p>
    <w:p w:rsidR="00160E94" w:rsidRDefault="00152E09" w:rsidP="00147146">
      <w:pPr>
        <w:pStyle w:val="Heading2"/>
      </w:pPr>
      <w:bookmarkStart w:id="27" w:name="_Toc373044927"/>
      <w:r>
        <w:lastRenderedPageBreak/>
        <w:t>Data Interop</w:t>
      </w:r>
      <w:bookmarkEnd w:id="27"/>
    </w:p>
    <w:p w:rsidR="00147146" w:rsidRDefault="00147146" w:rsidP="00147146">
      <w:pPr>
        <w:numPr>
          <w:ilvl w:val="0"/>
          <w:numId w:val="5"/>
        </w:numPr>
        <w:jc w:val="both"/>
      </w:pPr>
      <w:r>
        <w:t xml:space="preserve">Bring Data into Dynamo from external sources like spreadsheets and images </w:t>
      </w:r>
    </w:p>
    <w:p w:rsidR="00147146" w:rsidRDefault="00147146" w:rsidP="00147146">
      <w:pPr>
        <w:numPr>
          <w:ilvl w:val="0"/>
          <w:numId w:val="5"/>
        </w:numPr>
        <w:jc w:val="both"/>
      </w:pPr>
      <w:r>
        <w:t>Drive any kind of data into Dynamo and Revit processes</w:t>
      </w:r>
    </w:p>
    <w:p w:rsidR="00147146" w:rsidRDefault="00147146" w:rsidP="00147146">
      <w:pPr>
        <w:numPr>
          <w:ilvl w:val="0"/>
          <w:numId w:val="5"/>
        </w:numPr>
        <w:jc w:val="both"/>
      </w:pPr>
      <w:r>
        <w:t>Export Data to other formats</w:t>
      </w:r>
    </w:p>
    <w:p w:rsidR="00147146" w:rsidRDefault="00147146" w:rsidP="00147146"/>
    <w:p w:rsidR="00A733FB" w:rsidRDefault="00A733FB" w:rsidP="00147146">
      <w:r>
        <w:t xml:space="preserve">There are lots of Data out there in the world.  Sometimes it comes in the form of number in spreadsheet, or </w:t>
      </w:r>
      <w:proofErr w:type="spellStart"/>
      <w:r>
        <w:t>colors</w:t>
      </w:r>
      <w:proofErr w:type="spellEnd"/>
      <w:r>
        <w:t xml:space="preserve"> in an image.  Sometimes it is data that is already in your BIM.  This tutorial will show how to move any of those kinds of data to meaningful places in your model.</w:t>
      </w:r>
    </w:p>
    <w:p w:rsidR="00A733FB" w:rsidRPr="000139C9" w:rsidRDefault="00A733FB" w:rsidP="00A733FB">
      <w:pPr>
        <w:pStyle w:val="ListParagraph"/>
        <w:numPr>
          <w:ilvl w:val="0"/>
          <w:numId w:val="22"/>
        </w:numPr>
        <w:shd w:val="clear" w:color="auto" w:fill="FFFFFF"/>
        <w:spacing w:after="0" w:line="300" w:lineRule="atLeast"/>
        <w:jc w:val="both"/>
        <w:rPr>
          <w:rFonts w:ascii="Tahoma" w:eastAsia="Times New Roman" w:hAnsi="Tahoma" w:cs="Tahoma"/>
          <w:color w:val="000000"/>
        </w:rPr>
      </w:pPr>
      <w:r w:rsidRPr="000139C9">
        <w:rPr>
          <w:rFonts w:ascii="Tahoma" w:eastAsia="Times New Roman" w:hAnsi="Tahoma" w:cs="Tahoma"/>
          <w:color w:val="000000"/>
        </w:rPr>
        <w:t>Close any open files. In Vasari, Click </w:t>
      </w:r>
      <w:r w:rsidRPr="000139C9">
        <w:rPr>
          <w:rFonts w:ascii="Tahoma" w:hAnsi="Tahoma" w:cs="Tahoma"/>
          <w:noProof/>
          <w:color w:val="1D468A"/>
          <w:lang w:eastAsia="en-US"/>
        </w:rPr>
        <w:drawing>
          <wp:inline distT="0" distB="0" distL="0" distR="0" wp14:anchorId="0E050778" wp14:editId="71FC3F76">
            <wp:extent cx="259080" cy="2590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0139C9">
        <w:rPr>
          <w:rFonts w:ascii="Tahoma" w:eastAsia="Times New Roman" w:hAnsi="Tahoma" w:cs="Tahoma"/>
          <w:color w:val="000000"/>
        </w:rPr>
        <w:t> &gt; </w:t>
      </w:r>
      <w:r w:rsidRPr="000139C9">
        <w:rPr>
          <w:rFonts w:ascii="Tahoma" w:hAnsi="Tahoma" w:cs="Tahoma"/>
          <w:noProof/>
          <w:lang w:eastAsia="en-US"/>
        </w:rPr>
        <w:drawing>
          <wp:inline distT="0" distB="0" distL="0" distR="0" wp14:anchorId="751B8CE6" wp14:editId="3CF93749">
            <wp:extent cx="152400" cy="152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0139C9">
        <w:rPr>
          <w:rFonts w:ascii="Tahoma" w:eastAsia="Times New Roman" w:hAnsi="Tahoma" w:cs="Tahoma"/>
          <w:color w:val="000000"/>
        </w:rPr>
        <w:t> (Open).    </w:t>
      </w:r>
    </w:p>
    <w:p w:rsidR="00A733FB" w:rsidRPr="000139C9" w:rsidRDefault="00A733FB" w:rsidP="00A733FB">
      <w:pPr>
        <w:pStyle w:val="ListParagraph"/>
        <w:numPr>
          <w:ilvl w:val="0"/>
          <w:numId w:val="22"/>
        </w:numPr>
        <w:shd w:val="clear" w:color="auto" w:fill="FFFFFF"/>
        <w:spacing w:after="0" w:line="300" w:lineRule="atLeast"/>
        <w:rPr>
          <w:rFonts w:ascii="Tahoma" w:eastAsia="Times New Roman" w:hAnsi="Tahoma" w:cs="Tahoma"/>
          <w:color w:val="000000"/>
        </w:rPr>
      </w:pPr>
      <w:r w:rsidRPr="000139C9">
        <w:rPr>
          <w:rFonts w:ascii="Tahoma" w:eastAsia="Times New Roman" w:hAnsi="Tahoma" w:cs="Tahoma"/>
          <w:color w:val="000000"/>
        </w:rPr>
        <w:t xml:space="preserve">Open: </w:t>
      </w:r>
      <w:r w:rsidRPr="000139C9">
        <w:rPr>
          <w:rFonts w:ascii="Tahoma" w:eastAsia="Times New Roman" w:hAnsi="Tahoma" w:cs="Tahoma"/>
          <w:b/>
          <w:bCs/>
          <w:color w:val="333333"/>
          <w:shd w:val="clear" w:color="auto" w:fill="FFFFFF"/>
          <w:lang w:val="en-AU" w:eastAsia="en-AU"/>
        </w:rPr>
        <w:t>C:\Autodesk\Dynamo\Core\samples\</w:t>
      </w:r>
      <w:r>
        <w:rPr>
          <w:rFonts w:ascii="Tahoma" w:eastAsia="Times New Roman" w:hAnsi="Tahoma" w:cs="Tahoma"/>
          <w:b/>
          <w:bCs/>
          <w:color w:val="333333"/>
          <w:shd w:val="clear" w:color="auto" w:fill="FFFFFF"/>
          <w:lang w:val="en-AU" w:eastAsia="en-AU"/>
        </w:rPr>
        <w:t>20</w:t>
      </w:r>
      <w:r w:rsidRPr="000139C9">
        <w:rPr>
          <w:rFonts w:ascii="Tahoma" w:eastAsia="Times New Roman" w:hAnsi="Tahoma" w:cs="Tahoma"/>
          <w:b/>
          <w:bCs/>
          <w:color w:val="333333"/>
          <w:shd w:val="clear" w:color="auto" w:fill="FFFFFF"/>
          <w:lang w:val="en-AU" w:eastAsia="en-AU"/>
        </w:rPr>
        <w:t xml:space="preserve"> </w:t>
      </w:r>
      <w:r>
        <w:rPr>
          <w:rFonts w:ascii="Tahoma" w:eastAsia="Times New Roman" w:hAnsi="Tahoma" w:cs="Tahoma"/>
          <w:b/>
          <w:bCs/>
          <w:color w:val="333333"/>
          <w:shd w:val="clear" w:color="auto" w:fill="FFFFFF"/>
          <w:lang w:val="en-AU" w:eastAsia="en-AU"/>
        </w:rPr>
        <w:t>Panel Manipulations</w:t>
      </w:r>
      <w:r w:rsidRPr="000139C9">
        <w:rPr>
          <w:rFonts w:ascii="Tahoma" w:eastAsia="Times New Roman" w:hAnsi="Tahoma" w:cs="Tahoma"/>
          <w:b/>
          <w:bCs/>
          <w:color w:val="333333"/>
          <w:shd w:val="clear" w:color="auto" w:fill="FFFFFF"/>
          <w:lang w:val="en-AU" w:eastAsia="en-AU"/>
        </w:rPr>
        <w:t>\</w:t>
      </w:r>
      <w:proofErr w:type="spellStart"/>
      <w:r>
        <w:rPr>
          <w:rFonts w:ascii="Tahoma" w:eastAsia="Times New Roman" w:hAnsi="Tahoma" w:cs="Tahoma"/>
          <w:b/>
          <w:bCs/>
          <w:color w:val="333333"/>
          <w:shd w:val="clear" w:color="auto" w:fill="FFFFFF"/>
          <w:lang w:val="en-AU" w:eastAsia="en-AU"/>
        </w:rPr>
        <w:t>DataToFamilies</w:t>
      </w:r>
      <w:r w:rsidRPr="000139C9">
        <w:rPr>
          <w:rFonts w:ascii="Tahoma" w:eastAsia="Times New Roman" w:hAnsi="Tahoma" w:cs="Tahoma"/>
          <w:b/>
          <w:bCs/>
          <w:color w:val="333333"/>
          <w:shd w:val="clear" w:color="auto" w:fill="FFFFFF"/>
          <w:lang w:val="en-AU" w:eastAsia="en-AU"/>
        </w:rPr>
        <w:t>.</w:t>
      </w:r>
      <w:r>
        <w:rPr>
          <w:rFonts w:ascii="Tahoma" w:eastAsia="Times New Roman" w:hAnsi="Tahoma" w:cs="Tahoma"/>
          <w:b/>
          <w:bCs/>
          <w:color w:val="333333"/>
          <w:shd w:val="clear" w:color="auto" w:fill="FFFFFF"/>
          <w:lang w:val="en-AU" w:eastAsia="en-AU"/>
        </w:rPr>
        <w:t>rfa</w:t>
      </w:r>
      <w:proofErr w:type="spellEnd"/>
      <w:r w:rsidRPr="000139C9">
        <w:rPr>
          <w:rFonts w:ascii="Tahoma" w:eastAsia="Times New Roman" w:hAnsi="Tahoma" w:cs="Tahoma"/>
          <w:b/>
          <w:bCs/>
          <w:color w:val="333333"/>
          <w:shd w:val="clear" w:color="auto" w:fill="FFFFFF"/>
          <w:lang w:val="en-AU" w:eastAsia="en-AU"/>
        </w:rPr>
        <w:t xml:space="preserve"> </w:t>
      </w:r>
    </w:p>
    <w:p w:rsidR="00A733FB" w:rsidRPr="00217679" w:rsidRDefault="00A733FB" w:rsidP="00A733FB">
      <w:pPr>
        <w:pStyle w:val="ListParagraph"/>
        <w:numPr>
          <w:ilvl w:val="0"/>
          <w:numId w:val="22"/>
        </w:numPr>
        <w:shd w:val="clear" w:color="auto" w:fill="FFFFFF"/>
        <w:spacing w:after="0" w:line="300" w:lineRule="atLeast"/>
        <w:rPr>
          <w:rFonts w:ascii="Tahoma" w:eastAsia="Times New Roman" w:hAnsi="Tahoma" w:cs="Tahoma"/>
          <w:b/>
          <w:bCs/>
          <w:color w:val="333333"/>
          <w:shd w:val="clear" w:color="auto" w:fill="FFFFFF"/>
          <w:lang w:val="en-AU" w:eastAsia="en-AU"/>
        </w:rPr>
      </w:pPr>
      <w:r w:rsidRPr="000139C9">
        <w:rPr>
          <w:rFonts w:ascii="Tahoma" w:eastAsia="Times New Roman" w:hAnsi="Tahoma" w:cs="Tahoma"/>
          <w:color w:val="000000"/>
        </w:rPr>
        <w:t xml:space="preserve">In Dynamo, in Help menu, browse to </w:t>
      </w:r>
      <w:r>
        <w:rPr>
          <w:rFonts w:ascii="Tahoma" w:eastAsia="Times New Roman" w:hAnsi="Tahoma" w:cs="Tahoma"/>
          <w:b/>
          <w:color w:val="000000"/>
        </w:rPr>
        <w:t>20 Panel Manipulations</w:t>
      </w:r>
      <w:r w:rsidRPr="000139C9">
        <w:rPr>
          <w:rFonts w:ascii="Tahoma" w:eastAsia="Times New Roman" w:hAnsi="Tahoma" w:cs="Tahoma"/>
          <w:b/>
          <w:color w:val="000000"/>
        </w:rPr>
        <w:t>&gt;</w:t>
      </w:r>
      <w:proofErr w:type="spellStart"/>
      <w:r>
        <w:rPr>
          <w:rFonts w:ascii="Tahoma" w:eastAsia="Times New Roman" w:hAnsi="Tahoma" w:cs="Tahoma"/>
          <w:b/>
          <w:color w:val="000000"/>
        </w:rPr>
        <w:t>DataToFamilies</w:t>
      </w:r>
      <w:proofErr w:type="spellEnd"/>
    </w:p>
    <w:p w:rsidR="00217679" w:rsidRPr="00217679" w:rsidRDefault="00217679" w:rsidP="00A733FB">
      <w:pPr>
        <w:pStyle w:val="ListParagraph"/>
        <w:numPr>
          <w:ilvl w:val="0"/>
          <w:numId w:val="22"/>
        </w:numPr>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color w:val="000000"/>
        </w:rPr>
        <w:t xml:space="preserve">You should see a collection of Curtain Panel families and a sun path.  </w:t>
      </w:r>
    </w:p>
    <w:p w:rsidR="00217679" w:rsidRDefault="00217679" w:rsidP="00217679">
      <w:pPr>
        <w:pStyle w:val="ListParagraph"/>
        <w:shd w:val="clear" w:color="auto" w:fill="FFFFFF"/>
        <w:spacing w:after="0" w:line="300" w:lineRule="atLeast"/>
        <w:rPr>
          <w:rFonts w:ascii="Tahoma" w:eastAsia="Times New Roman" w:hAnsi="Tahoma" w:cs="Tahoma"/>
          <w:b/>
          <w:bCs/>
          <w:color w:val="333333"/>
          <w:shd w:val="clear" w:color="auto" w:fill="FFFFFF"/>
          <w:lang w:val="en-AU" w:eastAsia="en-AU"/>
        </w:rPr>
      </w:pPr>
      <w:r>
        <w:rPr>
          <w:rFonts w:ascii="Tahoma" w:eastAsia="Times New Roman" w:hAnsi="Tahoma" w:cs="Tahoma"/>
          <w:b/>
          <w:bCs/>
          <w:noProof/>
          <w:color w:val="333333"/>
          <w:shd w:val="clear" w:color="auto" w:fill="FFFFFF"/>
          <w:lang w:eastAsia="en-US"/>
        </w:rPr>
        <w:drawing>
          <wp:inline distT="0" distB="0" distL="0" distR="0">
            <wp:extent cx="5486400" cy="3182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24.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82620"/>
                    </a:xfrm>
                    <a:prstGeom prst="rect">
                      <a:avLst/>
                    </a:prstGeom>
                  </pic:spPr>
                </pic:pic>
              </a:graphicData>
            </a:graphic>
          </wp:inline>
        </w:drawing>
      </w:r>
    </w:p>
    <w:p w:rsidR="00217679" w:rsidRDefault="00217679" w:rsidP="00217679">
      <w:pPr>
        <w:pStyle w:val="ListParagraph"/>
        <w:shd w:val="clear" w:color="auto" w:fill="FFFFFF"/>
        <w:spacing w:after="0" w:line="300" w:lineRule="atLeast"/>
        <w:rPr>
          <w:rFonts w:ascii="Tahoma" w:eastAsia="Times New Roman" w:hAnsi="Tahoma" w:cs="Tahoma"/>
          <w:bCs/>
          <w:color w:val="333333"/>
          <w:shd w:val="clear" w:color="auto" w:fill="FFFFFF"/>
          <w:lang w:val="en-AU" w:eastAsia="en-AU"/>
        </w:rPr>
      </w:pPr>
      <w:r>
        <w:rPr>
          <w:rFonts w:ascii="Tahoma" w:eastAsia="Times New Roman" w:hAnsi="Tahoma" w:cs="Tahoma"/>
          <w:bCs/>
          <w:color w:val="333333"/>
          <w:shd w:val="clear" w:color="auto" w:fill="FFFFFF"/>
          <w:lang w:val="en-AU" w:eastAsia="en-AU"/>
        </w:rPr>
        <w:t>If you TAB&gt;select one of these panels, you will see a parameter for adjusting the size of the opening:</w:t>
      </w:r>
    </w:p>
    <w:p w:rsidR="00217679" w:rsidRDefault="00217679" w:rsidP="00217679">
      <w:pPr>
        <w:pStyle w:val="ListParagraph"/>
        <w:shd w:val="clear" w:color="auto" w:fill="FFFFFF"/>
        <w:spacing w:after="0" w:line="300" w:lineRule="atLeast"/>
        <w:rPr>
          <w:rFonts w:ascii="Tahoma" w:eastAsia="Times New Roman" w:hAnsi="Tahoma" w:cs="Tahoma"/>
          <w:bCs/>
          <w:color w:val="333333"/>
          <w:shd w:val="clear" w:color="auto" w:fill="FFFFFF"/>
          <w:lang w:val="en-AU" w:eastAsia="en-AU"/>
        </w:rPr>
      </w:pPr>
      <w:r>
        <w:rPr>
          <w:rFonts w:ascii="Tahoma" w:eastAsia="Times New Roman" w:hAnsi="Tahoma" w:cs="Tahoma"/>
          <w:bCs/>
          <w:noProof/>
          <w:color w:val="333333"/>
          <w:shd w:val="clear" w:color="auto" w:fill="FFFFFF"/>
          <w:lang w:eastAsia="en-US"/>
        </w:rPr>
        <w:lastRenderedPageBreak/>
        <w:drawing>
          <wp:inline distT="0" distB="0" distL="0" distR="0">
            <wp:extent cx="3479800" cy="3800796"/>
            <wp:effectExtent l="0" t="0" r="635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26.png"/>
                    <pic:cNvPicPr/>
                  </pic:nvPicPr>
                  <pic:blipFill>
                    <a:blip r:embed="rId61">
                      <a:extLst>
                        <a:ext uri="{28A0092B-C50C-407E-A947-70E740481C1C}">
                          <a14:useLocalDpi xmlns:a14="http://schemas.microsoft.com/office/drawing/2010/main" val="0"/>
                        </a:ext>
                      </a:extLst>
                    </a:blip>
                    <a:stretch>
                      <a:fillRect/>
                    </a:stretch>
                  </pic:blipFill>
                  <pic:spPr>
                    <a:xfrm>
                      <a:off x="0" y="0"/>
                      <a:ext cx="3479800" cy="3800796"/>
                    </a:xfrm>
                    <a:prstGeom prst="rect">
                      <a:avLst/>
                    </a:prstGeom>
                  </pic:spPr>
                </pic:pic>
              </a:graphicData>
            </a:graphic>
          </wp:inline>
        </w:drawing>
      </w:r>
    </w:p>
    <w:p w:rsidR="00217679" w:rsidRDefault="00217679" w:rsidP="00217679">
      <w:pPr>
        <w:pStyle w:val="ListParagraph"/>
        <w:shd w:val="clear" w:color="auto" w:fill="FFFFFF"/>
        <w:spacing w:after="0" w:line="300" w:lineRule="atLeast"/>
        <w:rPr>
          <w:rFonts w:ascii="Tahoma" w:eastAsia="Times New Roman" w:hAnsi="Tahoma" w:cs="Tahoma"/>
          <w:bCs/>
          <w:color w:val="333333"/>
          <w:shd w:val="clear" w:color="auto" w:fill="FFFFFF"/>
          <w:lang w:val="en-AU" w:eastAsia="en-AU"/>
        </w:rPr>
      </w:pPr>
      <w:r>
        <w:rPr>
          <w:rFonts w:ascii="Tahoma" w:eastAsia="Times New Roman" w:hAnsi="Tahoma" w:cs="Tahoma"/>
          <w:bCs/>
          <w:color w:val="333333"/>
          <w:shd w:val="clear" w:color="auto" w:fill="FFFFFF"/>
          <w:lang w:val="en-AU" w:eastAsia="en-AU"/>
        </w:rPr>
        <w:t>If you adjust this number between 0 and .5 it will open and close this aperture.  Over .5 it will stay at the .5 value.  We will be driving various kinds of data into this parameter.</w:t>
      </w:r>
    </w:p>
    <w:p w:rsidR="00217679" w:rsidRDefault="00217679" w:rsidP="0021767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In Dynamo,</w:t>
      </w:r>
      <w:r w:rsidR="004D6F59">
        <w:rPr>
          <w:rFonts w:cs="Tahoma"/>
          <w:bCs/>
          <w:color w:val="333333"/>
          <w:shd w:val="clear" w:color="auto" w:fill="FFFFFF"/>
          <w:lang w:eastAsia="en-AU"/>
        </w:rPr>
        <w:t xml:space="preserve"> </w:t>
      </w:r>
      <w:r>
        <w:rPr>
          <w:rFonts w:cs="Tahoma"/>
          <w:bCs/>
          <w:color w:val="333333"/>
          <w:shd w:val="clear" w:color="auto" w:fill="FFFFFF"/>
          <w:lang w:eastAsia="en-AU"/>
        </w:rPr>
        <w:t>there is a node that pulls out a list of Panel families from the model, and 4 different data sources that we will direct to these panels.</w:t>
      </w:r>
      <w:r w:rsidR="004D6F59">
        <w:rPr>
          <w:rFonts w:cs="Tahoma"/>
          <w:bCs/>
          <w:color w:val="333333"/>
          <w:shd w:val="clear" w:color="auto" w:fill="FFFFFF"/>
          <w:lang w:eastAsia="en-AU"/>
        </w:rPr>
        <w:t xml:space="preserve">  Some of these data sources need to be identified.</w:t>
      </w:r>
      <w:r>
        <w:rPr>
          <w:rFonts w:cs="Tahoma"/>
          <w:bCs/>
          <w:color w:val="333333"/>
          <w:shd w:val="clear" w:color="auto" w:fill="FFFFFF"/>
          <w:lang w:eastAsia="en-AU"/>
        </w:rPr>
        <w:t xml:space="preserve"> Find the </w:t>
      </w:r>
      <w:proofErr w:type="spellStart"/>
      <w:r>
        <w:rPr>
          <w:rFonts w:cs="Tahoma"/>
          <w:bCs/>
          <w:color w:val="333333"/>
          <w:shd w:val="clear" w:color="auto" w:fill="FFFFFF"/>
          <w:lang w:eastAsia="en-AU"/>
        </w:rPr>
        <w:t>SunPath</w:t>
      </w:r>
      <w:proofErr w:type="spellEnd"/>
      <w:r>
        <w:rPr>
          <w:rFonts w:cs="Tahoma"/>
          <w:bCs/>
          <w:color w:val="333333"/>
          <w:shd w:val="clear" w:color="auto" w:fill="FFFFFF"/>
          <w:lang w:eastAsia="en-AU"/>
        </w:rPr>
        <w:t xml:space="preserve"> Direction node and Click on Use </w:t>
      </w:r>
      <w:proofErr w:type="spellStart"/>
      <w:r>
        <w:rPr>
          <w:rFonts w:cs="Tahoma"/>
          <w:bCs/>
          <w:color w:val="333333"/>
          <w:shd w:val="clear" w:color="auto" w:fill="FFFFFF"/>
          <w:lang w:eastAsia="en-AU"/>
        </w:rPr>
        <w:t>SunPath</w:t>
      </w:r>
      <w:proofErr w:type="spellEnd"/>
      <w:r>
        <w:rPr>
          <w:rFonts w:cs="Tahoma"/>
          <w:bCs/>
          <w:color w:val="333333"/>
          <w:shd w:val="clear" w:color="auto" w:fill="FFFFFF"/>
          <w:lang w:eastAsia="en-AU"/>
        </w:rPr>
        <w:t xml:space="preserve"> from Current View.  This will identify the active view.  Also </w:t>
      </w:r>
      <w:proofErr w:type="gramStart"/>
      <w:r>
        <w:rPr>
          <w:rFonts w:cs="Tahoma"/>
          <w:bCs/>
          <w:color w:val="333333"/>
          <w:shd w:val="clear" w:color="auto" w:fill="FFFFFF"/>
          <w:lang w:eastAsia="en-AU"/>
        </w:rPr>
        <w:t>Click</w:t>
      </w:r>
      <w:proofErr w:type="gramEnd"/>
      <w:r>
        <w:rPr>
          <w:rFonts w:cs="Tahoma"/>
          <w:bCs/>
          <w:color w:val="333333"/>
          <w:shd w:val="clear" w:color="auto" w:fill="FFFFFF"/>
          <w:lang w:eastAsia="en-AU"/>
        </w:rPr>
        <w:t xml:space="preserve"> on the File Path node and make sure that it is pointing at the dataStream.xlsx file in the samples</w:t>
      </w:r>
      <w:r w:rsidR="004D6F59">
        <w:rPr>
          <w:rFonts w:cs="Tahoma"/>
          <w:bCs/>
          <w:color w:val="333333"/>
          <w:shd w:val="clear" w:color="auto" w:fill="FFFFFF"/>
          <w:lang w:eastAsia="en-AU"/>
        </w:rPr>
        <w:t>/</w:t>
      </w:r>
      <w:proofErr w:type="spellStart"/>
      <w:r w:rsidR="004D6F59">
        <w:rPr>
          <w:rFonts w:cs="Tahoma"/>
          <w:bCs/>
          <w:color w:val="333333"/>
          <w:shd w:val="clear" w:color="auto" w:fill="FFFFFF"/>
          <w:lang w:eastAsia="en-AU"/>
        </w:rPr>
        <w:t>PanelManipulations</w:t>
      </w:r>
      <w:proofErr w:type="spellEnd"/>
      <w:r w:rsidR="004D6F59">
        <w:rPr>
          <w:rFonts w:cs="Tahoma"/>
          <w:bCs/>
          <w:color w:val="333333"/>
          <w:shd w:val="clear" w:color="auto" w:fill="FFFFFF"/>
          <w:lang w:eastAsia="en-AU"/>
        </w:rPr>
        <w:t xml:space="preserve"> folder.</w:t>
      </w:r>
    </w:p>
    <w:p w:rsidR="004D6F59" w:rsidRDefault="004D6F59" w:rsidP="0021767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 xml:space="preserve">Run Dynamo and there will be a short pause while all the data sources are initialized and the first one passes </w:t>
      </w:r>
      <w:proofErr w:type="gramStart"/>
      <w:r>
        <w:rPr>
          <w:rFonts w:cs="Tahoma"/>
          <w:bCs/>
          <w:color w:val="333333"/>
          <w:shd w:val="clear" w:color="auto" w:fill="FFFFFF"/>
          <w:lang w:eastAsia="en-AU"/>
        </w:rPr>
        <w:t>it’s</w:t>
      </w:r>
      <w:proofErr w:type="gramEnd"/>
      <w:r>
        <w:rPr>
          <w:rFonts w:cs="Tahoma"/>
          <w:bCs/>
          <w:color w:val="333333"/>
          <w:shd w:val="clear" w:color="auto" w:fill="FFFFFF"/>
          <w:lang w:eastAsia="en-AU"/>
        </w:rPr>
        <w:t xml:space="preserve"> data to the Panel families.  You will notice that Excel has started and a spreadsheet is now open, and the Read Image File node has a preview image of the data it is passing.</w:t>
      </w:r>
    </w:p>
    <w:p w:rsidR="004D6F59" w:rsidRDefault="00235DC3"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lastRenderedPageBreak/>
        <w:drawing>
          <wp:inline distT="0" distB="0" distL="0" distR="0">
            <wp:extent cx="5486400" cy="45847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220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4584700"/>
                    </a:xfrm>
                    <a:prstGeom prst="rect">
                      <a:avLst/>
                    </a:prstGeom>
                  </pic:spPr>
                </pic:pic>
              </a:graphicData>
            </a:graphic>
          </wp:inline>
        </w:drawing>
      </w:r>
    </w:p>
    <w:p w:rsidR="00217679" w:rsidRDefault="00217679" w:rsidP="0021767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T</w:t>
      </w:r>
      <w:r w:rsidR="004D6F59">
        <w:rPr>
          <w:rFonts w:cs="Tahoma"/>
          <w:bCs/>
          <w:color w:val="333333"/>
          <w:shd w:val="clear" w:color="auto" w:fill="FFFFFF"/>
          <w:lang w:eastAsia="en-AU"/>
        </w:rPr>
        <w:t>he first data source</w:t>
      </w:r>
      <w:r>
        <w:rPr>
          <w:rFonts w:cs="Tahoma"/>
          <w:bCs/>
          <w:color w:val="333333"/>
          <w:shd w:val="clear" w:color="auto" w:fill="FFFFFF"/>
          <w:lang w:eastAsia="en-AU"/>
        </w:rPr>
        <w:t xml:space="preserve"> is </w:t>
      </w:r>
      <w:r w:rsidR="004D6F59">
        <w:rPr>
          <w:rFonts w:cs="Tahoma"/>
          <w:bCs/>
          <w:color w:val="333333"/>
          <w:shd w:val="clear" w:color="auto" w:fill="FFFFFF"/>
          <w:lang w:eastAsia="en-AU"/>
        </w:rPr>
        <w:t xml:space="preserve">just </w:t>
      </w:r>
      <w:r>
        <w:rPr>
          <w:rFonts w:cs="Tahoma"/>
          <w:bCs/>
          <w:color w:val="333333"/>
          <w:shd w:val="clear" w:color="auto" w:fill="FFFFFF"/>
          <w:lang w:eastAsia="en-AU"/>
        </w:rPr>
        <w:t>a number sequence</w:t>
      </w:r>
      <w:r w:rsidR="004D6F59">
        <w:rPr>
          <w:rFonts w:cs="Tahoma"/>
          <w:bCs/>
          <w:color w:val="333333"/>
          <w:shd w:val="clear" w:color="auto" w:fill="FFFFFF"/>
          <w:lang w:eastAsia="en-AU"/>
        </w:rPr>
        <w:t xml:space="preserve"> passing 100 values between 0 and.04</w:t>
      </w:r>
    </w:p>
    <w:p w:rsidR="004D6F59" w:rsidRDefault="004D6F59"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drawing>
          <wp:inline distT="0" distB="0" distL="0" distR="0">
            <wp:extent cx="1612900" cy="1005262"/>
            <wp:effectExtent l="0" t="0" r="635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4399" cy="1006196"/>
                    </a:xfrm>
                    <a:prstGeom prst="rect">
                      <a:avLst/>
                    </a:prstGeom>
                  </pic:spPr>
                </pic:pic>
              </a:graphicData>
            </a:graphic>
          </wp:inline>
        </w:drawing>
      </w:r>
    </w:p>
    <w:p w:rsidR="004D6F59" w:rsidRDefault="004D6F59" w:rsidP="004D6F59">
      <w:pPr>
        <w:pStyle w:val="ListParagraph"/>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 xml:space="preserve">This is then passed into a Set Family Instance Parameter node that adjusts the parameter called “opening” that we inspected before.  </w:t>
      </w:r>
    </w:p>
    <w:p w:rsidR="004D6F59" w:rsidRDefault="004D6F59"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lastRenderedPageBreak/>
        <w:drawing>
          <wp:inline distT="0" distB="0" distL="0" distR="0" wp14:anchorId="7BA53575" wp14:editId="0C00C224">
            <wp:extent cx="3175000" cy="2732558"/>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5000" cy="2732558"/>
                    </a:xfrm>
                    <a:prstGeom prst="rect">
                      <a:avLst/>
                    </a:prstGeom>
                  </pic:spPr>
                </pic:pic>
              </a:graphicData>
            </a:graphic>
          </wp:inline>
        </w:drawing>
      </w:r>
    </w:p>
    <w:p w:rsidR="004D6F59" w:rsidRDefault="004D6F59" w:rsidP="004D6F59">
      <w:pPr>
        <w:pStyle w:val="ListParagraph"/>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The result is openings between the ranges of .1 and .4</w:t>
      </w:r>
    </w:p>
    <w:p w:rsidR="004D6F59" w:rsidRDefault="004D6F59"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drawing>
          <wp:inline distT="0" distB="0" distL="0" distR="0">
            <wp:extent cx="3074460" cy="25577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42.png"/>
                    <pic:cNvPicPr/>
                  </pic:nvPicPr>
                  <pic:blipFill>
                    <a:blip r:embed="rId65">
                      <a:extLst>
                        <a:ext uri="{28A0092B-C50C-407E-A947-70E740481C1C}">
                          <a14:useLocalDpi xmlns:a14="http://schemas.microsoft.com/office/drawing/2010/main" val="0"/>
                        </a:ext>
                      </a:extLst>
                    </a:blip>
                    <a:stretch>
                      <a:fillRect/>
                    </a:stretch>
                  </pic:blipFill>
                  <pic:spPr>
                    <a:xfrm>
                      <a:off x="0" y="0"/>
                      <a:ext cx="3074460" cy="2557780"/>
                    </a:xfrm>
                    <a:prstGeom prst="rect">
                      <a:avLst/>
                    </a:prstGeom>
                  </pic:spPr>
                </pic:pic>
              </a:graphicData>
            </a:graphic>
          </wp:inline>
        </w:drawing>
      </w:r>
    </w:p>
    <w:p w:rsidR="004D6F59" w:rsidRDefault="004D6F59" w:rsidP="004D6F5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 xml:space="preserve">Next is an Image Reader node, which extracts the RGB value of a bitmap.  It then runs through a </w:t>
      </w:r>
      <w:r w:rsidR="00327C94">
        <w:rPr>
          <w:rFonts w:cs="Tahoma"/>
          <w:bCs/>
          <w:color w:val="333333"/>
          <w:shd w:val="clear" w:color="auto" w:fill="FFFFFF"/>
          <w:lang w:eastAsia="en-AU"/>
        </w:rPr>
        <w:t>Color Brightness node which gets a value from 0-1 for brightness, and then a Formula node that adjusts the values to conform to our 0-.4 range we have been using.  If you wire this into the Set Family Instance Parameter’s value port and re-execute the graph, you can now pass image data to the panels.</w:t>
      </w:r>
    </w:p>
    <w:p w:rsidR="00327C94" w:rsidRDefault="00327C94" w:rsidP="00327C94">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lastRenderedPageBreak/>
        <w:drawing>
          <wp:inline distT="0" distB="0" distL="0" distR="0">
            <wp:extent cx="3017520" cy="23843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49.png"/>
                    <pic:cNvPicPr/>
                  </pic:nvPicPr>
                  <pic:blipFill>
                    <a:blip r:embed="rId66">
                      <a:extLst>
                        <a:ext uri="{28A0092B-C50C-407E-A947-70E740481C1C}">
                          <a14:useLocalDpi xmlns:a14="http://schemas.microsoft.com/office/drawing/2010/main" val="0"/>
                        </a:ext>
                      </a:extLst>
                    </a:blip>
                    <a:stretch>
                      <a:fillRect/>
                    </a:stretch>
                  </pic:blipFill>
                  <pic:spPr>
                    <a:xfrm>
                      <a:off x="0" y="0"/>
                      <a:ext cx="3017520" cy="2384330"/>
                    </a:xfrm>
                    <a:prstGeom prst="rect">
                      <a:avLst/>
                    </a:prstGeom>
                  </pic:spPr>
                </pic:pic>
              </a:graphicData>
            </a:graphic>
          </wp:inline>
        </w:drawing>
      </w:r>
    </w:p>
    <w:p w:rsidR="00327C94" w:rsidRDefault="00327C94" w:rsidP="004D6F5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Next is an Excel spreadsheet reader, that extracts tabular data, parses the rows to get one number from each (a sine function).  Pass this to the families.</w:t>
      </w:r>
    </w:p>
    <w:p w:rsidR="00327C94" w:rsidRDefault="00327C94" w:rsidP="00327C94">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drawing>
          <wp:inline distT="0" distB="0" distL="0" distR="0">
            <wp:extent cx="3199707" cy="2686050"/>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52.png"/>
                    <pic:cNvPicPr/>
                  </pic:nvPicPr>
                  <pic:blipFill>
                    <a:blip r:embed="rId67">
                      <a:extLst>
                        <a:ext uri="{28A0092B-C50C-407E-A947-70E740481C1C}">
                          <a14:useLocalDpi xmlns:a14="http://schemas.microsoft.com/office/drawing/2010/main" val="0"/>
                        </a:ext>
                      </a:extLst>
                    </a:blip>
                    <a:stretch>
                      <a:fillRect/>
                    </a:stretch>
                  </pic:blipFill>
                  <pic:spPr>
                    <a:xfrm>
                      <a:off x="0" y="0"/>
                      <a:ext cx="3201031" cy="2687161"/>
                    </a:xfrm>
                    <a:prstGeom prst="rect">
                      <a:avLst/>
                    </a:prstGeom>
                  </pic:spPr>
                </pic:pic>
              </a:graphicData>
            </a:graphic>
          </wp:inline>
        </w:drawing>
      </w:r>
    </w:p>
    <w:p w:rsidR="00327C94" w:rsidRPr="004D6F59" w:rsidRDefault="00327C94" w:rsidP="004D6F59">
      <w:pPr>
        <w:pStyle w:val="ListParagraph"/>
        <w:numPr>
          <w:ilvl w:val="0"/>
          <w:numId w:val="22"/>
        </w:numPr>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 xml:space="preserve">Finally, we have data that is internal to the model, the position of the sun.  However, there is no built in way with Revit to move this data from one place in the model to another.  This takes a little work, as you need to </w:t>
      </w:r>
      <w:r w:rsidR="00D65115">
        <w:rPr>
          <w:rFonts w:cs="Tahoma"/>
          <w:bCs/>
          <w:color w:val="333333"/>
          <w:shd w:val="clear" w:color="auto" w:fill="FFFFFF"/>
          <w:lang w:eastAsia="en-AU"/>
        </w:rPr>
        <w:t>extract the direction each panel is facing from the panels, then compare it to the position of the sun, and turn this into a num</w:t>
      </w:r>
      <w:r w:rsidR="003D16C0">
        <w:rPr>
          <w:rFonts w:cs="Tahoma"/>
          <w:bCs/>
          <w:color w:val="333333"/>
          <w:shd w:val="clear" w:color="auto" w:fill="FFFFFF"/>
          <w:lang w:eastAsia="en-AU"/>
        </w:rPr>
        <w:t>b</w:t>
      </w:r>
      <w:r w:rsidR="00D65115">
        <w:rPr>
          <w:rFonts w:cs="Tahoma"/>
          <w:bCs/>
          <w:color w:val="333333"/>
          <w:shd w:val="clear" w:color="auto" w:fill="FFFFFF"/>
          <w:lang w:eastAsia="en-AU"/>
        </w:rPr>
        <w:t>er in our 0-.4 range.</w:t>
      </w:r>
    </w:p>
    <w:p w:rsidR="004D6F59" w:rsidRDefault="00235DC3"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lastRenderedPageBreak/>
        <w:drawing>
          <wp:inline distT="0" distB="0" distL="0" distR="0">
            <wp:extent cx="5486400" cy="16408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2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1640840"/>
                    </a:xfrm>
                    <a:prstGeom prst="rect">
                      <a:avLst/>
                    </a:prstGeom>
                  </pic:spPr>
                </pic:pic>
              </a:graphicData>
            </a:graphic>
          </wp:inline>
        </w:drawing>
      </w:r>
    </w:p>
    <w:p w:rsidR="00327C94" w:rsidRDefault="00327C94" w:rsidP="004D6F59">
      <w:pPr>
        <w:pStyle w:val="ListParagraph"/>
        <w:shd w:val="clear" w:color="auto" w:fill="FFFFFF"/>
        <w:spacing w:line="300" w:lineRule="atLeast"/>
        <w:rPr>
          <w:rFonts w:cs="Tahoma"/>
          <w:bCs/>
          <w:color w:val="333333"/>
          <w:shd w:val="clear" w:color="auto" w:fill="FFFFFF"/>
          <w:lang w:eastAsia="en-AU"/>
        </w:rPr>
      </w:pPr>
    </w:p>
    <w:p w:rsidR="004D6F59" w:rsidRDefault="00327C94" w:rsidP="004D6F59">
      <w:pPr>
        <w:pStyle w:val="ListParagraph"/>
        <w:shd w:val="clear" w:color="auto" w:fill="FFFFFF"/>
        <w:spacing w:line="300" w:lineRule="atLeast"/>
        <w:rPr>
          <w:rFonts w:cs="Tahoma"/>
          <w:bCs/>
          <w:color w:val="333333"/>
          <w:shd w:val="clear" w:color="auto" w:fill="FFFFFF"/>
          <w:lang w:eastAsia="en-AU"/>
        </w:rPr>
      </w:pPr>
      <w:r>
        <w:rPr>
          <w:rFonts w:cs="Tahoma"/>
          <w:bCs/>
          <w:noProof/>
          <w:color w:val="333333"/>
          <w:shd w:val="clear" w:color="auto" w:fill="FFFFFF"/>
          <w:lang w:eastAsia="en-US"/>
        </w:rPr>
        <w:drawing>
          <wp:inline distT="0" distB="0" distL="0" distR="0">
            <wp:extent cx="3276600" cy="25518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55.png"/>
                    <pic:cNvPicPr/>
                  </pic:nvPicPr>
                  <pic:blipFill>
                    <a:blip r:embed="rId69">
                      <a:extLst>
                        <a:ext uri="{28A0092B-C50C-407E-A947-70E740481C1C}">
                          <a14:useLocalDpi xmlns:a14="http://schemas.microsoft.com/office/drawing/2010/main" val="0"/>
                        </a:ext>
                      </a:extLst>
                    </a:blip>
                    <a:stretch>
                      <a:fillRect/>
                    </a:stretch>
                  </pic:blipFill>
                  <pic:spPr>
                    <a:xfrm>
                      <a:off x="0" y="0"/>
                      <a:ext cx="3276600" cy="2551880"/>
                    </a:xfrm>
                    <a:prstGeom prst="rect">
                      <a:avLst/>
                    </a:prstGeom>
                  </pic:spPr>
                </pic:pic>
              </a:graphicData>
            </a:graphic>
          </wp:inline>
        </w:drawing>
      </w:r>
    </w:p>
    <w:p w:rsidR="00E30F73" w:rsidRDefault="00E30F73" w:rsidP="004D6F59">
      <w:pPr>
        <w:pStyle w:val="ListParagraph"/>
        <w:shd w:val="clear" w:color="auto" w:fill="FFFFFF"/>
        <w:spacing w:line="300" w:lineRule="atLeast"/>
        <w:rPr>
          <w:rFonts w:cs="Tahoma"/>
          <w:bCs/>
          <w:color w:val="333333"/>
          <w:shd w:val="clear" w:color="auto" w:fill="FFFFFF"/>
          <w:lang w:eastAsia="en-AU"/>
        </w:rPr>
      </w:pPr>
      <w:r>
        <w:rPr>
          <w:rFonts w:cs="Tahoma"/>
          <w:bCs/>
          <w:color w:val="333333"/>
          <w:shd w:val="clear" w:color="auto" w:fill="FFFFFF"/>
          <w:lang w:eastAsia="en-AU"/>
        </w:rPr>
        <w:t>But it does the trick!  The more the panel is pointed at the sun, the smaller the aperture.</w:t>
      </w:r>
      <w:r w:rsidR="003D16C0">
        <w:rPr>
          <w:rFonts w:cs="Tahoma"/>
          <w:bCs/>
          <w:color w:val="333333"/>
          <w:shd w:val="clear" w:color="auto" w:fill="FFFFFF"/>
          <w:lang w:eastAsia="en-AU"/>
        </w:rPr>
        <w:t xml:space="preserve"> Drag around the sun position and run again.</w:t>
      </w:r>
    </w:p>
    <w:p w:rsidR="004D6F59" w:rsidRPr="004D6F59" w:rsidRDefault="004D6F59" w:rsidP="004D6F59">
      <w:pPr>
        <w:shd w:val="clear" w:color="auto" w:fill="FFFFFF"/>
        <w:spacing w:line="300" w:lineRule="atLeast"/>
        <w:rPr>
          <w:rFonts w:cs="Tahoma"/>
          <w:bCs/>
          <w:color w:val="333333"/>
          <w:shd w:val="clear" w:color="auto" w:fill="FFFFFF"/>
          <w:lang w:eastAsia="en-AU"/>
        </w:rPr>
      </w:pPr>
    </w:p>
    <w:p w:rsidR="00EF6985" w:rsidRDefault="00235DC3" w:rsidP="00EF6985">
      <w:pPr>
        <w:suppressAutoHyphens w:val="0"/>
        <w:spacing w:after="200" w:line="276" w:lineRule="auto"/>
      </w:pPr>
      <w:r>
        <w:rPr>
          <w:rFonts w:cs="Tahoma"/>
          <w:bCs/>
          <w:color w:val="333333"/>
          <w:shd w:val="clear" w:color="auto" w:fill="FFFFFF"/>
          <w:lang w:eastAsia="en-AU"/>
        </w:rPr>
        <w:t xml:space="preserve">For more examples of moving data around, </w:t>
      </w:r>
      <w:r w:rsidR="00152E09">
        <w:t xml:space="preserve">Also look at </w:t>
      </w:r>
      <w:r>
        <w:t xml:space="preserve">sample 23 </w:t>
      </w:r>
      <w:r w:rsidR="00152E09">
        <w:t>Data I</w:t>
      </w:r>
      <w:r>
        <w:t>mport and Export.  These demonstrate E</w:t>
      </w:r>
      <w:r w:rsidR="00152E09">
        <w:t>xcel specific tools</w:t>
      </w:r>
      <w:r>
        <w:t xml:space="preserve"> for reading in data, parsing, and exporting back out.</w:t>
      </w:r>
      <w:r w:rsidR="00EF6985">
        <w:t xml:space="preserve"> </w:t>
      </w:r>
    </w:p>
    <w:p w:rsidR="00EF6985" w:rsidRDefault="00EF6985">
      <w:pPr>
        <w:suppressAutoHyphens w:val="0"/>
        <w:spacing w:after="200" w:line="276" w:lineRule="auto"/>
        <w:rPr>
          <w:rFonts w:cs="Times New Roman"/>
          <w:b/>
          <w:bCs/>
          <w:iCs/>
          <w:sz w:val="24"/>
          <w:szCs w:val="28"/>
        </w:rPr>
      </w:pPr>
      <w:r>
        <w:br w:type="page"/>
      </w:r>
    </w:p>
    <w:p w:rsidR="00D009FB" w:rsidRDefault="00D009FB" w:rsidP="00EF6985">
      <w:pPr>
        <w:pStyle w:val="Heading2"/>
        <w:rPr>
          <w:rFonts w:ascii="Georgia" w:hAnsi="Georgia" w:cs="Georgia"/>
          <w:color w:val="333333"/>
        </w:rPr>
      </w:pPr>
      <w:bookmarkStart w:id="28" w:name="_Toc373044928"/>
      <w:r>
        <w:lastRenderedPageBreak/>
        <w:t>Attractor</w:t>
      </w:r>
      <w:r w:rsidR="007707B9">
        <w:t xml:space="preserve"> Pattern</w:t>
      </w:r>
      <w:bookmarkEnd w:id="28"/>
    </w:p>
    <w:p w:rsidR="00D009FB" w:rsidRDefault="00D009FB" w:rsidP="00D009FB">
      <w:pPr>
        <w:rPr>
          <w:rFonts w:ascii="Georgia" w:hAnsi="Georgia" w:cs="Georgia"/>
          <w:color w:val="333333"/>
        </w:rPr>
      </w:pPr>
    </w:p>
    <w:p w:rsidR="00D009FB" w:rsidRDefault="00D009FB" w:rsidP="00D009FB">
      <w:r>
        <w:rPr>
          <w:noProof/>
          <w:lang w:val="en-US" w:eastAsia="en-US"/>
        </w:rPr>
        <w:drawing>
          <wp:inline distT="0" distB="0" distL="0" distR="0" wp14:anchorId="77F5F980" wp14:editId="327196AA">
            <wp:extent cx="5279657" cy="2152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477" t="17232" r="1620" b="9465"/>
                    <a:stretch/>
                  </pic:blipFill>
                  <pic:spPr bwMode="auto">
                    <a:xfrm>
                      <a:off x="0" y="0"/>
                      <a:ext cx="5279657" cy="215265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r w:rsidR="00EF6985">
        <w:cr/>
      </w:r>
    </w:p>
    <w:p w:rsidR="00D009FB" w:rsidRDefault="00D009FB" w:rsidP="00D009FB">
      <w:pPr>
        <w:jc w:val="both"/>
      </w:pPr>
      <w:r>
        <w:t>This exercise will guide the user through a simple computational design problem using Dynamo.  The user will construct an “attractor” logic wherein the distance between points will be used to drive a geometric variation.</w:t>
      </w:r>
      <w:r>
        <w:cr/>
      </w:r>
    </w:p>
    <w:p w:rsidR="00D009FB" w:rsidRDefault="00D009FB" w:rsidP="00D009FB">
      <w:pPr>
        <w:numPr>
          <w:ilvl w:val="0"/>
          <w:numId w:val="2"/>
        </w:numPr>
        <w:jc w:val="both"/>
      </w:pPr>
      <w:r>
        <w:t>Learn how to compute relationships between XYZ geometry.</w:t>
      </w:r>
    </w:p>
    <w:p w:rsidR="00D009FB" w:rsidRDefault="00D009FB" w:rsidP="00D009FB">
      <w:pPr>
        <w:numPr>
          <w:ilvl w:val="0"/>
          <w:numId w:val="2"/>
        </w:numPr>
        <w:jc w:val="both"/>
      </w:pPr>
      <w:r>
        <w:t>Learn how to construct a basic mathematical relationship with Dynamo Nodes.</w:t>
      </w:r>
    </w:p>
    <w:p w:rsidR="00D009FB" w:rsidRDefault="00D009FB" w:rsidP="00D009FB">
      <w:pPr>
        <w:numPr>
          <w:ilvl w:val="0"/>
          <w:numId w:val="2"/>
        </w:numPr>
        <w:jc w:val="both"/>
        <w:rPr>
          <w:rFonts w:cs="Helvetica"/>
          <w:color w:val="000000"/>
          <w:lang w:val="en-US" w:eastAsia="en-US"/>
        </w:rPr>
      </w:pPr>
      <w:r>
        <w:t>Learn how to create variations in geometry with distance-driven values.</w:t>
      </w:r>
      <w:r>
        <w:rPr>
          <w:rFonts w:cs="Helvetica"/>
          <w:color w:val="000000"/>
          <w:lang w:val="en-US" w:eastAsia="en-US"/>
        </w:rPr>
        <w:t xml:space="preserve"> </w:t>
      </w:r>
    </w:p>
    <w:p w:rsidR="00D009FB" w:rsidRDefault="00D009FB" w:rsidP="00D009FB">
      <w:pPr>
        <w:numPr>
          <w:ilvl w:val="0"/>
          <w:numId w:val="2"/>
        </w:numPr>
        <w:jc w:val="both"/>
        <w:rPr>
          <w:rFonts w:cs="Helvetica"/>
          <w:color w:val="000000"/>
          <w:lang w:val="en-US" w:eastAsia="en-US"/>
        </w:rPr>
      </w:pPr>
      <w:r>
        <w:rPr>
          <w:rFonts w:cs="Helvetica"/>
          <w:color w:val="000000"/>
          <w:lang w:val="en-US" w:eastAsia="en-US"/>
        </w:rPr>
        <w:t>Convert abstract Geometry to Model Lines</w:t>
      </w:r>
    </w:p>
    <w:p w:rsidR="00D009FB" w:rsidRDefault="00D009FB" w:rsidP="00D009FB">
      <w:pPr>
        <w:numPr>
          <w:ilvl w:val="0"/>
          <w:numId w:val="2"/>
        </w:numPr>
        <w:jc w:val="both"/>
        <w:rPr>
          <w:rFonts w:cs="Helvetica"/>
          <w:color w:val="000000"/>
          <w:lang w:val="en-US" w:eastAsia="en-US"/>
        </w:rPr>
      </w:pPr>
      <w:r>
        <w:rPr>
          <w:rFonts w:cs="Helvetica"/>
          <w:color w:val="000000"/>
          <w:lang w:val="en-US" w:eastAsia="en-US"/>
        </w:rPr>
        <w:t>Visualize geometry in a number of ways</w:t>
      </w:r>
    </w:p>
    <w:p w:rsidR="00D009FB" w:rsidRDefault="00D009FB" w:rsidP="00D009FB">
      <w:pPr>
        <w:jc w:val="both"/>
        <w:rPr>
          <w:rFonts w:cs="Helvetica"/>
          <w:color w:val="000000"/>
          <w:lang w:val="en-US" w:eastAsia="en-US"/>
        </w:rPr>
      </w:pPr>
    </w:p>
    <w:p w:rsidR="00D009FB" w:rsidRDefault="00D009FB" w:rsidP="00D009FB">
      <w:pPr>
        <w:jc w:val="both"/>
        <w:rPr>
          <w:rFonts w:cs="Helvetica"/>
          <w:color w:val="000000"/>
          <w:lang w:val="en-US" w:eastAsia="en-US"/>
        </w:rPr>
      </w:pPr>
      <w:r>
        <w:rPr>
          <w:rFonts w:cs="Helvetica"/>
          <w:color w:val="000000"/>
          <w:lang w:val="en-US" w:eastAsia="en-US"/>
        </w:rPr>
        <w:t>This example creates Revit elements that can be made in any environment, so you can work in any Revit or Vasari context.</w:t>
      </w:r>
    </w:p>
    <w:p w:rsidR="00EF6985" w:rsidRPr="00EF6985" w:rsidRDefault="00EF6985" w:rsidP="00D009FB">
      <w:pPr>
        <w:numPr>
          <w:ilvl w:val="0"/>
          <w:numId w:val="10"/>
        </w:numPr>
        <w:jc w:val="both"/>
        <w:rPr>
          <w:rFonts w:cs="Tahoma"/>
          <w:color w:val="000000"/>
          <w:szCs w:val="22"/>
          <w:lang w:val="en-US" w:eastAsia="en-US"/>
        </w:rPr>
      </w:pPr>
      <w:r w:rsidRPr="00EF6985">
        <w:rPr>
          <w:rFonts w:cs="Tahoma"/>
          <w:color w:val="000000"/>
          <w:szCs w:val="22"/>
        </w:rPr>
        <w:t>Close any Vasari files that you have open</w:t>
      </w:r>
      <w:r w:rsidRPr="00EF6985">
        <w:rPr>
          <w:rFonts w:cs="Tahoma"/>
          <w:color w:val="000000"/>
          <w:szCs w:val="22"/>
          <w:lang w:val="en-US" w:eastAsia="en-US"/>
        </w:rPr>
        <w:t xml:space="preserve"> </w:t>
      </w:r>
    </w:p>
    <w:p w:rsidR="00D009FB" w:rsidRPr="00EF6985" w:rsidRDefault="00D009FB" w:rsidP="00D009FB">
      <w:pPr>
        <w:numPr>
          <w:ilvl w:val="0"/>
          <w:numId w:val="10"/>
        </w:numPr>
        <w:jc w:val="both"/>
        <w:rPr>
          <w:rFonts w:cs="Tahoma"/>
          <w:color w:val="000000"/>
          <w:szCs w:val="22"/>
          <w:lang w:val="en-US" w:eastAsia="en-US"/>
        </w:rPr>
      </w:pPr>
      <w:r w:rsidRPr="00EF6985">
        <w:rPr>
          <w:rFonts w:cs="Tahoma"/>
          <w:color w:val="000000"/>
          <w:szCs w:val="22"/>
          <w:lang w:val="en-US" w:eastAsia="en-US"/>
        </w:rPr>
        <w:t>Navigate to</w:t>
      </w:r>
    </w:p>
    <w:p w:rsidR="00D009FB" w:rsidRPr="00EF6985" w:rsidRDefault="00D009FB" w:rsidP="00D009FB">
      <w:pPr>
        <w:jc w:val="both"/>
        <w:rPr>
          <w:rFonts w:cs="Tahoma"/>
          <w:color w:val="000000"/>
          <w:szCs w:val="22"/>
          <w:lang w:val="en-US" w:eastAsia="en-US"/>
        </w:rPr>
      </w:pPr>
      <w:r w:rsidRPr="00EF6985">
        <w:rPr>
          <w:rFonts w:cs="Tahoma"/>
          <w:b/>
          <w:bCs/>
          <w:color w:val="333333"/>
          <w:szCs w:val="22"/>
          <w:shd w:val="clear" w:color="auto" w:fill="FFFFFF"/>
          <w:lang w:eastAsia="en-AU"/>
        </w:rPr>
        <w:t>C:\Autodesk\Dynamo\Core\samples\10 Attractor</w:t>
      </w:r>
    </w:p>
    <w:p w:rsidR="00D009FB" w:rsidRDefault="00D009FB" w:rsidP="00D009FB">
      <w:pPr>
        <w:numPr>
          <w:ilvl w:val="0"/>
          <w:numId w:val="10"/>
        </w:numPr>
        <w:jc w:val="both"/>
        <w:rPr>
          <w:rFonts w:cs="Helvetica"/>
          <w:color w:val="000000"/>
          <w:lang w:val="en-US" w:eastAsia="en-US"/>
        </w:rPr>
      </w:pPr>
      <w:r w:rsidRPr="00EF6985">
        <w:rPr>
          <w:rFonts w:cs="Tahoma"/>
          <w:color w:val="000000"/>
          <w:szCs w:val="22"/>
          <w:lang w:val="en-US" w:eastAsia="en-US"/>
        </w:rPr>
        <w:t>Set to Run Automatically, and hit</w:t>
      </w:r>
      <w:r>
        <w:rPr>
          <w:rFonts w:cs="Helvetica"/>
          <w:color w:val="000000"/>
          <w:lang w:val="en-US" w:eastAsia="en-US"/>
        </w:rPr>
        <w:t xml:space="preserve"> Run</w:t>
      </w:r>
    </w:p>
    <w:p w:rsidR="00D009FB" w:rsidRDefault="00D009FB" w:rsidP="00D009FB">
      <w:pPr>
        <w:numPr>
          <w:ilvl w:val="0"/>
          <w:numId w:val="10"/>
        </w:numPr>
        <w:rPr>
          <w:rFonts w:cs="Helvetica"/>
          <w:color w:val="000000"/>
          <w:lang w:val="en-US" w:eastAsia="en-US"/>
        </w:rPr>
      </w:pPr>
      <w:r>
        <w:rPr>
          <w:rFonts w:cs="Helvetica"/>
          <w:color w:val="000000"/>
          <w:lang w:val="en-US" w:eastAsia="en-US"/>
        </w:rPr>
        <w:lastRenderedPageBreak/>
        <w:t xml:space="preserve">Zoom to Fit Watch 3d </w:t>
      </w:r>
      <w:r>
        <w:rPr>
          <w:rFonts w:cs="Helvetica"/>
          <w:noProof/>
          <w:color w:val="000000"/>
          <w:lang w:val="en-US" w:eastAsia="en-US"/>
        </w:rPr>
        <w:drawing>
          <wp:inline distT="0" distB="0" distL="0" distR="0" wp14:anchorId="4AADD8A4" wp14:editId="0A5CE01A">
            <wp:extent cx="3657600" cy="1996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1996440"/>
                    </a:xfrm>
                    <a:prstGeom prst="rect">
                      <a:avLst/>
                    </a:prstGeom>
                    <a:solidFill>
                      <a:srgbClr val="FFFFFF"/>
                    </a:solidFill>
                    <a:ln>
                      <a:noFill/>
                    </a:ln>
                  </pic:spPr>
                </pic:pic>
              </a:graphicData>
            </a:graphic>
          </wp:inline>
        </w:drawing>
      </w:r>
      <w:r>
        <w:rPr>
          <w:rFonts w:cs="Helvetica"/>
          <w:color w:val="000000"/>
          <w:lang w:val="en-US" w:eastAsia="en-US"/>
        </w:rPr>
        <w:cr/>
      </w:r>
    </w:p>
    <w:p w:rsidR="00D009FB" w:rsidRDefault="00D009FB" w:rsidP="00D009FB">
      <w:pPr>
        <w:numPr>
          <w:ilvl w:val="0"/>
          <w:numId w:val="10"/>
        </w:numPr>
        <w:jc w:val="both"/>
        <w:rPr>
          <w:rFonts w:cs="Helvetica"/>
          <w:color w:val="000000"/>
          <w:lang w:val="en-US" w:eastAsia="en-US"/>
        </w:rPr>
      </w:pPr>
      <w:r>
        <w:rPr>
          <w:rFonts w:cs="Helvetica"/>
          <w:color w:val="000000"/>
          <w:lang w:val="en-US" w:eastAsia="en-US"/>
        </w:rPr>
        <w:t xml:space="preserve">Adjust the slider wired into the Circle generating component. Notice that although you are getting different sized circles, you are not creating Revit geometry. </w:t>
      </w:r>
    </w:p>
    <w:p w:rsidR="00D009FB" w:rsidRDefault="00D009FB" w:rsidP="00D009FB">
      <w:pPr>
        <w:numPr>
          <w:ilvl w:val="0"/>
          <w:numId w:val="10"/>
        </w:numPr>
        <w:jc w:val="both"/>
        <w:rPr>
          <w:rFonts w:cs="Helvetica"/>
          <w:color w:val="000000"/>
          <w:lang w:val="en-US" w:eastAsia="en-US"/>
        </w:rPr>
      </w:pPr>
      <w:r>
        <w:rPr>
          <w:rFonts w:cs="Helvetica"/>
          <w:color w:val="000000"/>
          <w:lang w:val="en-US" w:eastAsia="en-US"/>
        </w:rPr>
        <w:t>Adjust the Sliders for the ‘Attractor” Point.  Notice that there is no geometric representation although the Watch node registers a change</w:t>
      </w:r>
      <w:r>
        <w:rPr>
          <w:rFonts w:cs="Helvetica"/>
          <w:noProof/>
          <w:color w:val="000000"/>
          <w:lang w:val="en-US" w:eastAsia="en-US"/>
        </w:rPr>
        <w:drawing>
          <wp:inline distT="0" distB="0" distL="0" distR="0" wp14:anchorId="280DF4BA" wp14:editId="3A724EA6">
            <wp:extent cx="4998720" cy="1356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8720" cy="1356360"/>
                    </a:xfrm>
                    <a:prstGeom prst="rect">
                      <a:avLst/>
                    </a:prstGeom>
                    <a:solidFill>
                      <a:srgbClr val="FFFFFF"/>
                    </a:solidFill>
                    <a:ln>
                      <a:noFill/>
                    </a:ln>
                  </pic:spPr>
                </pic:pic>
              </a:graphicData>
            </a:graphic>
          </wp:inline>
        </w:drawing>
      </w:r>
      <w:r>
        <w:rPr>
          <w:rFonts w:cs="Helvetica"/>
          <w:color w:val="000000"/>
          <w:lang w:val="en-US" w:eastAsia="en-US"/>
        </w:rPr>
        <w:cr/>
      </w:r>
    </w:p>
    <w:p w:rsidR="00D009FB" w:rsidRDefault="00D009FB" w:rsidP="00D009FB">
      <w:pPr>
        <w:numPr>
          <w:ilvl w:val="0"/>
          <w:numId w:val="10"/>
        </w:numPr>
        <w:jc w:val="both"/>
        <w:rPr>
          <w:rFonts w:cs="Helvetica"/>
          <w:color w:val="000000"/>
          <w:lang w:val="en-US" w:eastAsia="en-US"/>
        </w:rPr>
      </w:pPr>
      <w:r>
        <w:rPr>
          <w:rFonts w:cs="Helvetica"/>
          <w:color w:val="000000"/>
          <w:lang w:val="en-US" w:eastAsia="en-US"/>
        </w:rPr>
        <w:t>In the View menu, click on Preview Background.  All geometric entities are rendered in the canvas.</w:t>
      </w:r>
    </w:p>
    <w:p w:rsidR="00D009FB" w:rsidRDefault="00D009FB" w:rsidP="00D009FB">
      <w:pPr>
        <w:numPr>
          <w:ilvl w:val="1"/>
          <w:numId w:val="10"/>
        </w:numPr>
        <w:jc w:val="both"/>
        <w:rPr>
          <w:rFonts w:cs="Helvetica"/>
          <w:color w:val="000000"/>
          <w:lang w:val="en-US" w:eastAsia="en-US"/>
        </w:rPr>
      </w:pPr>
      <w:r>
        <w:rPr>
          <w:rFonts w:cs="Helvetica"/>
          <w:color w:val="000000"/>
          <w:lang w:val="en-US" w:eastAsia="en-US"/>
        </w:rPr>
        <w:t xml:space="preserve">Toggle Navigation by clicking </w:t>
      </w:r>
      <w:proofErr w:type="spellStart"/>
      <w:r>
        <w:rPr>
          <w:rFonts w:cs="Helvetica"/>
          <w:color w:val="000000"/>
          <w:lang w:val="en-US" w:eastAsia="en-US"/>
        </w:rPr>
        <w:t>cntrl</w:t>
      </w:r>
      <w:proofErr w:type="spellEnd"/>
      <w:r>
        <w:rPr>
          <w:rFonts w:cs="Helvetica"/>
          <w:color w:val="000000"/>
          <w:lang w:val="en-US" w:eastAsia="en-US"/>
        </w:rPr>
        <w:t>-G.  Zoom out with the scroll wheel, orbit with right click, and pan with middle mouse</w:t>
      </w:r>
    </w:p>
    <w:p w:rsidR="00D009FB" w:rsidRDefault="00D009FB" w:rsidP="00D009FB">
      <w:pPr>
        <w:numPr>
          <w:ilvl w:val="1"/>
          <w:numId w:val="10"/>
        </w:numPr>
        <w:jc w:val="both"/>
        <w:rPr>
          <w:rFonts w:cs="Helvetica"/>
          <w:color w:val="000000"/>
          <w:lang w:val="en-US" w:eastAsia="en-US"/>
        </w:rPr>
      </w:pPr>
      <w:r>
        <w:rPr>
          <w:rFonts w:cs="Helvetica"/>
          <w:color w:val="000000"/>
          <w:lang w:val="en-US" w:eastAsia="en-US"/>
        </w:rPr>
        <w:t xml:space="preserve">Hit </w:t>
      </w:r>
      <w:proofErr w:type="spellStart"/>
      <w:r>
        <w:rPr>
          <w:rFonts w:cs="Helvetica"/>
          <w:color w:val="000000"/>
          <w:lang w:val="en-US" w:eastAsia="en-US"/>
        </w:rPr>
        <w:t>cntrl</w:t>
      </w:r>
      <w:proofErr w:type="spellEnd"/>
      <w:r>
        <w:rPr>
          <w:rFonts w:cs="Helvetica"/>
          <w:color w:val="000000"/>
          <w:lang w:val="en-US" w:eastAsia="en-US"/>
        </w:rPr>
        <w:t>-G to exit navigation</w:t>
      </w:r>
    </w:p>
    <w:p w:rsidR="00D009FB" w:rsidRDefault="00D009FB" w:rsidP="00D009FB">
      <w:pPr>
        <w:numPr>
          <w:ilvl w:val="1"/>
          <w:numId w:val="10"/>
        </w:numPr>
        <w:jc w:val="both"/>
        <w:rPr>
          <w:rFonts w:cs="Helvetica"/>
          <w:color w:val="000000"/>
          <w:lang w:val="en-US" w:eastAsia="en-US"/>
        </w:rPr>
      </w:pPr>
      <w:r>
        <w:rPr>
          <w:rFonts w:cs="Helvetica"/>
          <w:color w:val="000000"/>
          <w:lang w:val="en-US" w:eastAsia="en-US"/>
        </w:rPr>
        <w:t xml:space="preserve">Change the Attractor Point </w:t>
      </w:r>
      <w:proofErr w:type="gramStart"/>
      <w:r>
        <w:rPr>
          <w:rFonts w:cs="Helvetica"/>
          <w:color w:val="000000"/>
          <w:lang w:val="en-US" w:eastAsia="en-US"/>
        </w:rPr>
        <w:t>sliders,</w:t>
      </w:r>
      <w:proofErr w:type="gramEnd"/>
      <w:r>
        <w:rPr>
          <w:rFonts w:cs="Helvetica"/>
          <w:color w:val="000000"/>
          <w:lang w:val="en-US" w:eastAsia="en-US"/>
        </w:rPr>
        <w:t xml:space="preserve"> see XYZ and Circles in the same view.</w:t>
      </w:r>
    </w:p>
    <w:p w:rsidR="00D009FB" w:rsidRPr="0039374A" w:rsidRDefault="00D009FB" w:rsidP="00D009FB">
      <w:pPr>
        <w:numPr>
          <w:ilvl w:val="0"/>
          <w:numId w:val="10"/>
        </w:numPr>
        <w:jc w:val="both"/>
      </w:pPr>
      <w:r>
        <w:rPr>
          <w:rFonts w:cs="Helvetica"/>
          <w:color w:val="000000"/>
          <w:lang w:val="en-US" w:eastAsia="en-US"/>
        </w:rPr>
        <w:t>Now we need to connect the proximity of the Attractor Point to the radius of the circles.  In the lower portion of the screen, find a cluster of nodes:  XYZ Distance, Divide, and a Number.</w:t>
      </w:r>
    </w:p>
    <w:p w:rsidR="00D009FB" w:rsidRDefault="00D009FB" w:rsidP="00D009FB">
      <w:pPr>
        <w:ind w:left="720"/>
        <w:jc w:val="both"/>
      </w:pPr>
    </w:p>
    <w:p w:rsidR="00D009FB" w:rsidRDefault="00D009FB" w:rsidP="00D009FB">
      <w:pPr>
        <w:ind w:left="720"/>
        <w:jc w:val="both"/>
        <w:rPr>
          <w:rFonts w:cs="Helvetica"/>
          <w:color w:val="000000"/>
          <w:lang w:val="en-US" w:eastAsia="en-US"/>
        </w:rPr>
      </w:pPr>
      <w:r>
        <w:rPr>
          <w:rFonts w:cs="Helvetica"/>
          <w:noProof/>
          <w:color w:val="000000"/>
          <w:lang w:val="en-US" w:eastAsia="en-US"/>
        </w:rPr>
        <w:lastRenderedPageBreak/>
        <w:drawing>
          <wp:inline distT="0" distB="0" distL="0" distR="0" wp14:anchorId="4E40104B" wp14:editId="0ABDECDC">
            <wp:extent cx="1554480" cy="1432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54480" cy="1432560"/>
                    </a:xfrm>
                    <a:prstGeom prst="rect">
                      <a:avLst/>
                    </a:prstGeom>
                    <a:solidFill>
                      <a:srgbClr val="FFFFFF"/>
                    </a:solidFill>
                    <a:ln>
                      <a:noFill/>
                    </a:ln>
                  </pic:spPr>
                </pic:pic>
              </a:graphicData>
            </a:graphic>
          </wp:inline>
        </w:drawing>
      </w:r>
      <w:r>
        <w:rPr>
          <w:rFonts w:cs="Helvetica"/>
          <w:color w:val="000000"/>
          <w:lang w:val="en-US" w:eastAsia="en-US"/>
        </w:rPr>
        <w:cr/>
      </w:r>
    </w:p>
    <w:p w:rsidR="00D009FB" w:rsidRDefault="00D009FB" w:rsidP="00D009FB">
      <w:pPr>
        <w:numPr>
          <w:ilvl w:val="0"/>
          <w:numId w:val="10"/>
        </w:numPr>
        <w:jc w:val="both"/>
      </w:pPr>
      <w:r>
        <w:rPr>
          <w:rFonts w:cs="Helvetica"/>
          <w:color w:val="000000"/>
          <w:lang w:val="en-US" w:eastAsia="en-US"/>
        </w:rPr>
        <w:t>Measure the distance between each grid point and the attractor point.  Pass the position of the Attractor point and the position of each XYZ Point grid to the XYZ Distance node and then connect the resulting distance to the circle’s radius.</w:t>
      </w:r>
      <w:r>
        <w:cr/>
      </w:r>
    </w:p>
    <w:p w:rsidR="00D009FB" w:rsidRDefault="00D009FB" w:rsidP="00D009FB">
      <w:pPr>
        <w:ind w:left="720"/>
        <w:jc w:val="both"/>
        <w:rPr>
          <w:rFonts w:cs="Helvetica"/>
          <w:color w:val="000000"/>
          <w:lang w:val="en-US" w:eastAsia="en-US"/>
        </w:rPr>
      </w:pPr>
      <w:r>
        <w:rPr>
          <w:rFonts w:cs="Helvetica"/>
          <w:noProof/>
          <w:color w:val="000000"/>
          <w:lang w:val="en-US" w:eastAsia="en-US"/>
        </w:rPr>
        <w:drawing>
          <wp:inline distT="0" distB="0" distL="0" distR="0" wp14:anchorId="33345EB5" wp14:editId="7B2214BA">
            <wp:extent cx="5013960" cy="2148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13960" cy="2148840"/>
                    </a:xfrm>
                    <a:prstGeom prst="rect">
                      <a:avLst/>
                    </a:prstGeom>
                    <a:solidFill>
                      <a:srgbClr val="FFFFFF"/>
                    </a:solidFill>
                    <a:ln>
                      <a:noFill/>
                    </a:ln>
                  </pic:spPr>
                </pic:pic>
              </a:graphicData>
            </a:graphic>
          </wp:inline>
        </w:drawing>
      </w:r>
    </w:p>
    <w:p w:rsidR="00D009FB" w:rsidRDefault="00D009FB" w:rsidP="00D009FB">
      <w:pPr>
        <w:jc w:val="both"/>
        <w:rPr>
          <w:rFonts w:cs="Helvetica"/>
          <w:color w:val="000000"/>
          <w:lang w:val="en-US" w:eastAsia="en-US"/>
        </w:rPr>
      </w:pPr>
    </w:p>
    <w:p w:rsidR="00D009FB" w:rsidRDefault="00D009FB" w:rsidP="00D009FB">
      <w:pPr>
        <w:numPr>
          <w:ilvl w:val="0"/>
          <w:numId w:val="10"/>
        </w:numPr>
        <w:jc w:val="both"/>
      </w:pPr>
      <w:r>
        <w:rPr>
          <w:rFonts w:cs="Helvetica"/>
          <w:color w:val="000000"/>
          <w:lang w:val="en-US" w:eastAsia="en-US"/>
        </w:rPr>
        <w:t xml:space="preserve">The resulting Geometry is a bit of a mess, as each circle has the same radius as the distance of the attractor point.  Let’s moderate this by passing the XYZ Distance Node through a </w:t>
      </w:r>
      <w:proofErr w:type="spellStart"/>
      <w:r>
        <w:rPr>
          <w:rFonts w:cs="Helvetica"/>
          <w:color w:val="000000"/>
          <w:lang w:val="en-US" w:eastAsia="en-US"/>
        </w:rPr>
        <w:t>Divivision</w:t>
      </w:r>
      <w:proofErr w:type="spellEnd"/>
      <w:r>
        <w:rPr>
          <w:rFonts w:cs="Helvetica"/>
          <w:color w:val="000000"/>
          <w:lang w:val="en-US" w:eastAsia="en-US"/>
        </w:rPr>
        <w:t xml:space="preserve"> operator first</w:t>
      </w:r>
    </w:p>
    <w:p w:rsidR="00D009FB" w:rsidRDefault="00D009FB" w:rsidP="00D009FB">
      <w:pPr>
        <w:ind w:left="720"/>
        <w:jc w:val="both"/>
        <w:rPr>
          <w:rFonts w:cs="Helvetica"/>
          <w:color w:val="000000"/>
          <w:lang w:val="en-US" w:eastAsia="en-US"/>
        </w:rPr>
      </w:pPr>
      <w:r>
        <w:rPr>
          <w:rFonts w:cs="Helvetica"/>
          <w:noProof/>
          <w:color w:val="000000"/>
          <w:lang w:val="en-US" w:eastAsia="en-US"/>
        </w:rPr>
        <w:drawing>
          <wp:inline distT="0" distB="0" distL="0" distR="0" wp14:anchorId="65820EA4" wp14:editId="49789925">
            <wp:extent cx="5013960" cy="2087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13960" cy="2087880"/>
                    </a:xfrm>
                    <a:prstGeom prst="rect">
                      <a:avLst/>
                    </a:prstGeom>
                    <a:solidFill>
                      <a:srgbClr val="FFFFFF"/>
                    </a:solidFill>
                    <a:ln>
                      <a:noFill/>
                    </a:ln>
                  </pic:spPr>
                </pic:pic>
              </a:graphicData>
            </a:graphic>
          </wp:inline>
        </w:drawing>
      </w:r>
      <w:r>
        <w:rPr>
          <w:rFonts w:cs="Helvetica"/>
          <w:color w:val="000000"/>
          <w:lang w:val="en-US" w:eastAsia="en-US"/>
        </w:rPr>
        <w:cr/>
      </w:r>
    </w:p>
    <w:p w:rsidR="00D009FB" w:rsidRDefault="00D009FB" w:rsidP="00D009FB">
      <w:pPr>
        <w:numPr>
          <w:ilvl w:val="0"/>
          <w:numId w:val="10"/>
        </w:numPr>
        <w:jc w:val="both"/>
      </w:pPr>
      <w:r>
        <w:rPr>
          <w:rFonts w:cs="Helvetica"/>
          <w:color w:val="000000"/>
          <w:lang w:val="en-US" w:eastAsia="en-US"/>
        </w:rPr>
        <w:lastRenderedPageBreak/>
        <w:t>So far we have just made abstract geometry.  We can dump out this data into Revit Model Lines by attaching the Circle or Watch 3d outputs to Reference Curve and New Sketch Plane nodes</w:t>
      </w:r>
    </w:p>
    <w:p w:rsidR="00D009FB" w:rsidRDefault="00D009FB" w:rsidP="00D009FB">
      <w:pPr>
        <w:ind w:left="720"/>
        <w:jc w:val="both"/>
        <w:rPr>
          <w:rFonts w:cs="Helvetica"/>
          <w:color w:val="000000"/>
          <w:lang w:val="en-US" w:eastAsia="en-US"/>
        </w:rPr>
      </w:pPr>
      <w:r>
        <w:rPr>
          <w:rFonts w:cs="Helvetica"/>
          <w:noProof/>
          <w:color w:val="000000"/>
          <w:lang w:val="en-US" w:eastAsia="en-US"/>
        </w:rPr>
        <w:drawing>
          <wp:inline distT="0" distB="0" distL="0" distR="0" wp14:anchorId="32980C0A" wp14:editId="0E12AF2E">
            <wp:extent cx="1828800" cy="105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051560"/>
                    </a:xfrm>
                    <a:prstGeom prst="rect">
                      <a:avLst/>
                    </a:prstGeom>
                    <a:solidFill>
                      <a:srgbClr val="FFFFFF"/>
                    </a:solidFill>
                    <a:ln>
                      <a:noFill/>
                    </a:ln>
                  </pic:spPr>
                </pic:pic>
              </a:graphicData>
            </a:graphic>
          </wp:inline>
        </w:drawing>
      </w:r>
    </w:p>
    <w:p w:rsidR="00D009FB" w:rsidRDefault="00D009FB" w:rsidP="00D009FB">
      <w:pPr>
        <w:numPr>
          <w:ilvl w:val="0"/>
          <w:numId w:val="10"/>
        </w:numPr>
        <w:jc w:val="both"/>
        <w:rPr>
          <w:rFonts w:eastAsia="Century Gothic"/>
          <w:color w:val="000000"/>
          <w:lang w:val="en-US" w:eastAsia="en-US"/>
        </w:rPr>
      </w:pPr>
      <w:r>
        <w:rPr>
          <w:rFonts w:cs="Helvetica"/>
          <w:color w:val="000000"/>
          <w:lang w:val="en-US" w:eastAsia="en-US"/>
        </w:rPr>
        <w:t xml:space="preserve">The resulting workflow results in this Revit Geometry which is still associated with the graph. </w:t>
      </w:r>
    </w:p>
    <w:p w:rsidR="00D009FB" w:rsidRDefault="00D009FB" w:rsidP="00D009FB">
      <w:pPr>
        <w:numPr>
          <w:ilvl w:val="1"/>
          <w:numId w:val="10"/>
        </w:numPr>
        <w:jc w:val="both"/>
        <w:rPr>
          <w:lang w:val="en-US" w:eastAsia="en-US"/>
        </w:rPr>
      </w:pPr>
      <w:r>
        <w:rPr>
          <w:rFonts w:eastAsia="Century Gothic"/>
          <w:color w:val="000000"/>
          <w:lang w:val="en-US" w:eastAsia="en-US"/>
        </w:rPr>
        <w:t xml:space="preserve"> </w:t>
      </w:r>
      <w:r>
        <w:rPr>
          <w:rFonts w:cs="Helvetica"/>
          <w:color w:val="000000"/>
          <w:lang w:val="en-US" w:eastAsia="en-US"/>
        </w:rPr>
        <w:t xml:space="preserve">Experiment with the sliders to get a feel for changes in model update with and without Revit geometry.  </w:t>
      </w:r>
    </w:p>
    <w:p w:rsidR="00D009FB" w:rsidRPr="0039374A" w:rsidRDefault="00D009FB" w:rsidP="00D009FB">
      <w:pPr>
        <w:numPr>
          <w:ilvl w:val="1"/>
          <w:numId w:val="10"/>
        </w:numPr>
        <w:jc w:val="both"/>
      </w:pPr>
      <w:r>
        <w:rPr>
          <w:lang w:val="en-US" w:eastAsia="en-US"/>
        </w:rPr>
        <w:t>If you save the Dynamo file and the Vasari file, the Dynamo file will “remember” the geometry it has previously created and manipulate its parameters later, not create new stuff.</w:t>
      </w:r>
    </w:p>
    <w:p w:rsidR="00D009FB" w:rsidRDefault="00D009FB" w:rsidP="00D009FB">
      <w:pPr>
        <w:ind w:left="1440"/>
        <w:jc w:val="both"/>
      </w:pPr>
    </w:p>
    <w:p w:rsidR="0009010E" w:rsidRDefault="00D009FB">
      <w:pPr>
        <w:suppressAutoHyphens w:val="0"/>
        <w:spacing w:after="200" w:line="276" w:lineRule="auto"/>
      </w:pPr>
      <w:r>
        <w:rPr>
          <w:noProof/>
          <w:lang w:val="en-US" w:eastAsia="en-US"/>
        </w:rPr>
        <w:drawing>
          <wp:inline distT="0" distB="0" distL="0" distR="0" wp14:anchorId="0C98DEB4" wp14:editId="5FA445FA">
            <wp:extent cx="5424455" cy="2806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9907"/>
                    <a:stretch/>
                  </pic:blipFill>
                  <pic:spPr bwMode="auto">
                    <a:xfrm>
                      <a:off x="0" y="0"/>
                      <a:ext cx="5427733" cy="2808396"/>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r>
        <w:cr/>
      </w:r>
      <w:r w:rsidR="0009010E">
        <w:br w:type="page"/>
      </w:r>
    </w:p>
    <w:p w:rsidR="00D009FB" w:rsidRDefault="00D009FB" w:rsidP="0009010E">
      <w:pPr>
        <w:pStyle w:val="Heading2"/>
        <w:rPr>
          <w:rFonts w:cs="Arial"/>
          <w:color w:val="000000"/>
        </w:rPr>
      </w:pPr>
      <w:bookmarkStart w:id="29" w:name="_Toc373044929"/>
      <w:r>
        <w:lastRenderedPageBreak/>
        <w:t>Python</w:t>
      </w:r>
      <w:r w:rsidR="007707B9">
        <w:t>:  Script</w:t>
      </w:r>
      <w:r>
        <w:t xml:space="preserve"> a Sine Wave</w:t>
      </w:r>
      <w:bookmarkEnd w:id="29"/>
    </w:p>
    <w:p w:rsidR="00D009FB" w:rsidRDefault="00D009FB" w:rsidP="00D009FB">
      <w:pPr>
        <w:rPr>
          <w:rFonts w:cs="Arial"/>
          <w:color w:val="000000"/>
        </w:rPr>
      </w:pPr>
    </w:p>
    <w:p w:rsidR="00D009FB" w:rsidRPr="001E384A" w:rsidRDefault="00D009FB" w:rsidP="00D009FB">
      <w:pPr>
        <w:rPr>
          <w:rFonts w:cs="Tahoma"/>
          <w:b/>
          <w:color w:val="000000"/>
          <w:szCs w:val="22"/>
        </w:rPr>
      </w:pPr>
      <w:r w:rsidRPr="001E384A">
        <w:rPr>
          <w:rFonts w:cs="Tahoma"/>
          <w:color w:val="000000"/>
          <w:szCs w:val="22"/>
        </w:rPr>
        <w:t>The aim of this tutorial is to show you how to:</w:t>
      </w:r>
    </w:p>
    <w:p w:rsidR="00D009FB" w:rsidRPr="001E384A" w:rsidRDefault="00D009FB" w:rsidP="00D009FB">
      <w:pPr>
        <w:numPr>
          <w:ilvl w:val="0"/>
          <w:numId w:val="3"/>
        </w:numPr>
        <w:rPr>
          <w:rFonts w:cs="Tahoma"/>
          <w:color w:val="000000"/>
          <w:szCs w:val="22"/>
        </w:rPr>
      </w:pPr>
      <w:r w:rsidRPr="001E384A">
        <w:rPr>
          <w:rFonts w:cs="Tahoma"/>
          <w:b/>
          <w:color w:val="000000"/>
          <w:szCs w:val="22"/>
        </w:rPr>
        <w:t>Edit and run a python script</w:t>
      </w:r>
      <w:r w:rsidRPr="001E384A">
        <w:rPr>
          <w:rFonts w:cs="Tahoma"/>
          <w:color w:val="000000"/>
          <w:szCs w:val="22"/>
        </w:rPr>
        <w:t xml:space="preserve">  in Dynamo</w:t>
      </w:r>
    </w:p>
    <w:p w:rsidR="00D009FB" w:rsidRPr="001E384A" w:rsidRDefault="00D009FB" w:rsidP="00D009FB">
      <w:pPr>
        <w:numPr>
          <w:ilvl w:val="0"/>
          <w:numId w:val="3"/>
        </w:numPr>
        <w:rPr>
          <w:rFonts w:cs="Tahoma"/>
          <w:color w:val="000000"/>
          <w:szCs w:val="22"/>
        </w:rPr>
      </w:pPr>
      <w:r w:rsidRPr="001E384A">
        <w:rPr>
          <w:rFonts w:cs="Tahoma"/>
          <w:color w:val="000000"/>
          <w:szCs w:val="22"/>
        </w:rPr>
        <w:t xml:space="preserve">Show how to </w:t>
      </w:r>
      <w:r w:rsidRPr="001E384A">
        <w:rPr>
          <w:rFonts w:cs="Tahoma"/>
          <w:b/>
          <w:color w:val="000000"/>
          <w:szCs w:val="22"/>
        </w:rPr>
        <w:t xml:space="preserve">use changes in the document to update your Python script. </w:t>
      </w:r>
    </w:p>
    <w:p w:rsidR="00D009FB" w:rsidRPr="001E384A" w:rsidRDefault="00D009FB" w:rsidP="00D009FB">
      <w:pPr>
        <w:rPr>
          <w:rFonts w:cs="Tahoma"/>
          <w:color w:val="000000"/>
          <w:szCs w:val="22"/>
        </w:rPr>
      </w:pPr>
    </w:p>
    <w:p w:rsidR="001E384A" w:rsidRPr="001E384A" w:rsidRDefault="001E384A" w:rsidP="00D009FB">
      <w:pPr>
        <w:numPr>
          <w:ilvl w:val="0"/>
          <w:numId w:val="6"/>
        </w:numPr>
        <w:rPr>
          <w:rFonts w:cs="Tahoma"/>
          <w:color w:val="000000"/>
          <w:szCs w:val="22"/>
        </w:rPr>
      </w:pPr>
      <w:r w:rsidRPr="001E384A">
        <w:rPr>
          <w:rFonts w:cs="Tahoma"/>
          <w:color w:val="000000"/>
          <w:szCs w:val="22"/>
        </w:rPr>
        <w:t>Close any Vasari files that you have open</w:t>
      </w:r>
      <w:r w:rsidRPr="001E384A">
        <w:rPr>
          <w:rFonts w:cs="Tahoma"/>
          <w:color w:val="000000"/>
          <w:szCs w:val="22"/>
        </w:rPr>
        <w:t xml:space="preserve"> </w:t>
      </w:r>
    </w:p>
    <w:p w:rsidR="00D009FB" w:rsidRPr="001E384A" w:rsidRDefault="00D009FB" w:rsidP="00D009FB">
      <w:pPr>
        <w:numPr>
          <w:ilvl w:val="0"/>
          <w:numId w:val="6"/>
        </w:numPr>
        <w:rPr>
          <w:rFonts w:cs="Tahoma"/>
          <w:color w:val="000000"/>
          <w:szCs w:val="22"/>
        </w:rPr>
      </w:pPr>
      <w:r w:rsidRPr="001E384A">
        <w:rPr>
          <w:rFonts w:cs="Tahoma"/>
          <w:color w:val="000000"/>
          <w:szCs w:val="22"/>
        </w:rPr>
        <w:t>From Vasari, Click </w:t>
      </w:r>
      <w:r w:rsidRPr="001E384A">
        <w:rPr>
          <w:rFonts w:cs="Tahoma"/>
          <w:noProof/>
          <w:color w:val="1D468A"/>
          <w:szCs w:val="22"/>
          <w:lang w:val="en-US" w:eastAsia="en-US"/>
        </w:rPr>
        <w:drawing>
          <wp:inline distT="0" distB="0" distL="0" distR="0" wp14:anchorId="21A87E74" wp14:editId="5807E355">
            <wp:extent cx="259080" cy="2590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solidFill>
                      <a:srgbClr val="FFFFFF"/>
                    </a:solidFill>
                    <a:ln>
                      <a:noFill/>
                    </a:ln>
                  </pic:spPr>
                </pic:pic>
              </a:graphicData>
            </a:graphic>
          </wp:inline>
        </w:drawing>
      </w:r>
      <w:r w:rsidRPr="001E384A">
        <w:rPr>
          <w:rFonts w:cs="Tahoma"/>
          <w:color w:val="000000"/>
          <w:szCs w:val="22"/>
        </w:rPr>
        <w:t> &gt; </w:t>
      </w:r>
      <w:r w:rsidRPr="001E384A">
        <w:rPr>
          <w:rFonts w:cs="Tahoma"/>
          <w:noProof/>
          <w:szCs w:val="22"/>
          <w:lang w:val="en-US" w:eastAsia="en-US"/>
        </w:rPr>
        <w:drawing>
          <wp:inline distT="0" distB="0" distL="0" distR="0" wp14:anchorId="41A920C0" wp14:editId="105A3CAC">
            <wp:extent cx="152400"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solidFill>
                      <a:srgbClr val="FFFFFF"/>
                    </a:solidFill>
                    <a:ln>
                      <a:noFill/>
                    </a:ln>
                  </pic:spPr>
                </pic:pic>
              </a:graphicData>
            </a:graphic>
          </wp:inline>
        </w:drawing>
      </w:r>
      <w:r w:rsidRPr="001E384A">
        <w:rPr>
          <w:rFonts w:cs="Tahoma"/>
          <w:color w:val="000000"/>
          <w:szCs w:val="22"/>
        </w:rPr>
        <w:t> (New) &gt; Family.    </w:t>
      </w:r>
    </w:p>
    <w:p w:rsidR="00D009FB" w:rsidRPr="001E384A" w:rsidRDefault="00D009FB" w:rsidP="00D009FB">
      <w:pPr>
        <w:pStyle w:val="ListParagraph"/>
        <w:numPr>
          <w:ilvl w:val="0"/>
          <w:numId w:val="6"/>
        </w:numPr>
        <w:shd w:val="clear" w:color="auto" w:fill="FFFFFF"/>
        <w:spacing w:after="0" w:line="300" w:lineRule="atLeast"/>
        <w:jc w:val="both"/>
        <w:rPr>
          <w:rFonts w:ascii="Tahoma" w:eastAsia="Times New Roman" w:hAnsi="Tahoma" w:cs="Tahoma"/>
          <w:color w:val="000000"/>
        </w:rPr>
      </w:pPr>
      <w:r w:rsidRPr="001E384A">
        <w:rPr>
          <w:rFonts w:ascii="Tahoma" w:eastAsia="Times New Roman" w:hAnsi="Tahoma" w:cs="Tahoma"/>
          <w:color w:val="000000"/>
        </w:rPr>
        <w:t xml:space="preserve">Use </w:t>
      </w:r>
      <w:proofErr w:type="spellStart"/>
      <w:r w:rsidRPr="001E384A">
        <w:rPr>
          <w:rFonts w:ascii="Tahoma" w:eastAsia="Times New Roman" w:hAnsi="Tahoma" w:cs="Tahoma"/>
          <w:color w:val="000000"/>
        </w:rPr>
        <w:t>Mass.rft</w:t>
      </w:r>
      <w:proofErr w:type="spellEnd"/>
      <w:r w:rsidRPr="001E384A">
        <w:rPr>
          <w:rFonts w:ascii="Tahoma" w:eastAsia="Times New Roman" w:hAnsi="Tahoma" w:cs="Tahoma"/>
          <w:color w:val="000000"/>
        </w:rPr>
        <w:t xml:space="preserve"> in the Conceptual Mass folder.</w:t>
      </w:r>
    </w:p>
    <w:p w:rsidR="00D009FB" w:rsidRPr="001E384A" w:rsidRDefault="00D009FB" w:rsidP="00D009FB">
      <w:pPr>
        <w:pStyle w:val="ListParagraph"/>
        <w:numPr>
          <w:ilvl w:val="0"/>
          <w:numId w:val="6"/>
        </w:numPr>
        <w:shd w:val="clear" w:color="auto" w:fill="FFFFFF"/>
        <w:spacing w:after="0" w:line="300" w:lineRule="atLeast"/>
        <w:jc w:val="both"/>
        <w:rPr>
          <w:rFonts w:ascii="Tahoma" w:hAnsi="Tahoma" w:cs="Tahoma"/>
          <w:color w:val="000000"/>
        </w:rPr>
      </w:pPr>
      <w:r w:rsidRPr="001E384A">
        <w:rPr>
          <w:rFonts w:ascii="Tahoma" w:eastAsia="Times New Roman" w:hAnsi="Tahoma" w:cs="Tahoma"/>
          <w:color w:val="000000"/>
        </w:rPr>
        <w:t xml:space="preserve">Go to Add-ins tab and launch Dynamo.  If you already had it open, close and re-open it to re-associate Dynamo with the newly conceptual mass  </w:t>
      </w:r>
    </w:p>
    <w:p w:rsidR="00D009FB" w:rsidRDefault="00D009FB" w:rsidP="00D009FB">
      <w:pPr>
        <w:numPr>
          <w:ilvl w:val="0"/>
          <w:numId w:val="6"/>
        </w:numPr>
        <w:jc w:val="both"/>
      </w:pPr>
      <w:r w:rsidRPr="001E384A">
        <w:rPr>
          <w:rFonts w:cs="Tahoma"/>
          <w:color w:val="000000"/>
          <w:szCs w:val="22"/>
        </w:rPr>
        <w:t>From the Dynamo File Menu, go to </w:t>
      </w:r>
      <w:r w:rsidRPr="001E384A">
        <w:rPr>
          <w:rFonts w:cs="Tahoma"/>
          <w:b/>
          <w:bCs/>
          <w:szCs w:val="22"/>
        </w:rPr>
        <w:t xml:space="preserve">Samples/ 06 Python Node / create sine wave from selected points.  </w:t>
      </w:r>
      <w:r w:rsidRPr="001E384A">
        <w:rPr>
          <w:rFonts w:cs="Tahoma"/>
          <w:bCs/>
          <w:szCs w:val="22"/>
        </w:rPr>
        <w:t xml:space="preserve">You should </w:t>
      </w:r>
      <w:r>
        <w:rPr>
          <w:bCs/>
        </w:rPr>
        <w:t>see the following in your workspace:</w:t>
      </w:r>
    </w:p>
    <w:p w:rsidR="00D009FB" w:rsidRDefault="00D009FB" w:rsidP="00D009FB">
      <w:pPr>
        <w:ind w:left="720"/>
        <w:jc w:val="both"/>
      </w:pPr>
      <w:r>
        <w:rPr>
          <w:noProof/>
          <w:lang w:val="en-US" w:eastAsia="en-US"/>
        </w:rPr>
        <w:drawing>
          <wp:inline distT="0" distB="0" distL="0" distR="0" wp14:anchorId="770B0D63" wp14:editId="7E0D893F">
            <wp:extent cx="5029200" cy="1737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9200" cy="1737360"/>
                    </a:xfrm>
                    <a:prstGeom prst="rect">
                      <a:avLst/>
                    </a:prstGeom>
                    <a:solidFill>
                      <a:srgbClr val="FFFFFF"/>
                    </a:solidFill>
                    <a:ln>
                      <a:noFill/>
                    </a:ln>
                  </pic:spPr>
                </pic:pic>
              </a:graphicData>
            </a:graphic>
          </wp:inline>
        </w:drawing>
      </w:r>
    </w:p>
    <w:p w:rsidR="00D009FB" w:rsidRDefault="00D009FB" w:rsidP="00D009FB">
      <w:pPr>
        <w:pStyle w:val="Subtitle"/>
        <w:jc w:val="center"/>
      </w:pPr>
      <w:proofErr w:type="gramStart"/>
      <w:r>
        <w:t>A python node in a workspace.</w:t>
      </w:r>
      <w:proofErr w:type="gramEnd"/>
    </w:p>
    <w:p w:rsidR="00D009FB" w:rsidRPr="004173D9" w:rsidRDefault="00D009FB" w:rsidP="00D009FB"/>
    <w:p w:rsidR="00D009FB" w:rsidRPr="001E384A" w:rsidRDefault="00D009FB" w:rsidP="00D009FB">
      <w:pPr>
        <w:numPr>
          <w:ilvl w:val="0"/>
          <w:numId w:val="6"/>
        </w:numPr>
        <w:rPr>
          <w:rFonts w:cs="Tahoma"/>
          <w:color w:val="000000"/>
          <w:szCs w:val="22"/>
        </w:rPr>
      </w:pPr>
      <w:r w:rsidRPr="001E384A">
        <w:rPr>
          <w:rFonts w:cs="Tahoma"/>
          <w:color w:val="000000"/>
          <w:szCs w:val="22"/>
        </w:rPr>
        <w:t>Now place two points using the Vasari Sketching Gallery</w:t>
      </w:r>
      <w:r w:rsidR="001E384A" w:rsidRPr="001E384A">
        <w:rPr>
          <w:rFonts w:cs="Tahoma"/>
          <w:color w:val="000000"/>
          <w:szCs w:val="22"/>
        </w:rPr>
        <w:t>.</w:t>
      </w:r>
      <w:r w:rsidRPr="001E384A">
        <w:rPr>
          <w:rFonts w:cs="Tahoma"/>
          <w:szCs w:val="22"/>
          <w:lang w:val="en-US" w:eastAsia="en-US"/>
        </w:rPr>
        <w:t xml:space="preserve"> The reference point button is in the bottom right corner.</w:t>
      </w:r>
    </w:p>
    <w:p w:rsidR="00D009FB" w:rsidRPr="001E384A" w:rsidRDefault="00D009FB" w:rsidP="00D009FB">
      <w:pPr>
        <w:pStyle w:val="ListParagraph"/>
        <w:shd w:val="clear" w:color="auto" w:fill="FFFFFF"/>
        <w:spacing w:after="0" w:line="300" w:lineRule="atLeast"/>
        <w:rPr>
          <w:rFonts w:ascii="Tahoma" w:eastAsia="Times New Roman" w:hAnsi="Tahoma" w:cs="Tahoma"/>
          <w:color w:val="000000"/>
        </w:rPr>
      </w:pPr>
    </w:p>
    <w:p w:rsidR="00D009FB" w:rsidRPr="001E384A" w:rsidRDefault="00D009FB" w:rsidP="00D009FB">
      <w:pPr>
        <w:pStyle w:val="ListParagraph"/>
        <w:shd w:val="clear" w:color="auto" w:fill="FFFFFF"/>
        <w:spacing w:after="0" w:line="300" w:lineRule="atLeast"/>
        <w:jc w:val="center"/>
        <w:rPr>
          <w:rFonts w:ascii="Tahoma" w:hAnsi="Tahoma" w:cs="Tahoma"/>
          <w:lang w:eastAsia="en-US"/>
        </w:rPr>
      </w:pPr>
      <w:r w:rsidRPr="001E384A">
        <w:rPr>
          <w:rFonts w:ascii="Tahoma" w:hAnsi="Tahoma" w:cs="Tahoma"/>
          <w:noProof/>
          <w:lang w:eastAsia="en-US"/>
        </w:rPr>
        <w:drawing>
          <wp:inline distT="0" distB="0" distL="0" distR="0" wp14:anchorId="49AFD463" wp14:editId="7973C842">
            <wp:extent cx="33528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2800" cy="1645920"/>
                    </a:xfrm>
                    <a:prstGeom prst="rect">
                      <a:avLst/>
                    </a:prstGeom>
                    <a:solidFill>
                      <a:srgbClr val="FFFFFF"/>
                    </a:solidFill>
                    <a:ln>
                      <a:noFill/>
                    </a:ln>
                  </pic:spPr>
                </pic:pic>
              </a:graphicData>
            </a:graphic>
          </wp:inline>
        </w:drawing>
      </w:r>
    </w:p>
    <w:p w:rsidR="00D009FB" w:rsidRPr="001E384A" w:rsidRDefault="00D009FB" w:rsidP="00D009FB">
      <w:pPr>
        <w:rPr>
          <w:rFonts w:eastAsia="Century Gothic" w:cs="Tahoma"/>
          <w:szCs w:val="22"/>
          <w:lang w:val="en-US" w:eastAsia="en-US"/>
        </w:rPr>
      </w:pPr>
    </w:p>
    <w:p w:rsidR="00D009FB" w:rsidRPr="001E384A" w:rsidRDefault="00D009FB" w:rsidP="00D009FB">
      <w:pPr>
        <w:numPr>
          <w:ilvl w:val="0"/>
          <w:numId w:val="6"/>
        </w:numPr>
        <w:rPr>
          <w:rFonts w:cs="Tahoma"/>
          <w:szCs w:val="22"/>
        </w:rPr>
      </w:pPr>
      <w:r w:rsidRPr="001E384A">
        <w:rPr>
          <w:rFonts w:eastAsia="Century Gothic" w:cs="Tahoma"/>
          <w:szCs w:val="22"/>
        </w:rPr>
        <w:t xml:space="preserve"> </w:t>
      </w:r>
      <w:r w:rsidRPr="001E384A">
        <w:rPr>
          <w:rFonts w:cs="Tahoma"/>
          <w:szCs w:val="22"/>
        </w:rPr>
        <w:t>You should have two Reference points in the Vasari view:</w:t>
      </w:r>
    </w:p>
    <w:p w:rsidR="00D009FB" w:rsidRPr="001E384A" w:rsidRDefault="00D009FB" w:rsidP="00D009FB">
      <w:pPr>
        <w:ind w:left="720"/>
        <w:rPr>
          <w:rFonts w:cs="Tahoma"/>
          <w:szCs w:val="22"/>
          <w:lang w:val="en-US" w:eastAsia="en-US"/>
        </w:rPr>
      </w:pPr>
      <w:r w:rsidRPr="001E384A">
        <w:rPr>
          <w:rFonts w:cs="Tahoma"/>
          <w:noProof/>
          <w:szCs w:val="22"/>
          <w:lang w:val="en-US" w:eastAsia="en-US"/>
        </w:rPr>
        <w:lastRenderedPageBreak/>
        <w:drawing>
          <wp:inline distT="0" distB="0" distL="0" distR="0" wp14:anchorId="69D67433" wp14:editId="6334BBD7">
            <wp:extent cx="5379720" cy="2545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9720" cy="2545080"/>
                    </a:xfrm>
                    <a:prstGeom prst="rect">
                      <a:avLst/>
                    </a:prstGeom>
                    <a:solidFill>
                      <a:srgbClr val="FFFFFF"/>
                    </a:solidFill>
                    <a:ln>
                      <a:noFill/>
                    </a:ln>
                  </pic:spPr>
                </pic:pic>
              </a:graphicData>
            </a:graphic>
          </wp:inline>
        </w:drawing>
      </w:r>
    </w:p>
    <w:p w:rsidR="00D009FB" w:rsidRPr="001E384A" w:rsidRDefault="00D009FB" w:rsidP="00D009FB">
      <w:pPr>
        <w:pStyle w:val="Subtitle"/>
        <w:jc w:val="center"/>
        <w:rPr>
          <w:rFonts w:cs="Tahoma"/>
          <w:sz w:val="22"/>
          <w:szCs w:val="22"/>
        </w:rPr>
      </w:pPr>
      <w:r w:rsidRPr="001E384A">
        <w:rPr>
          <w:rFonts w:cs="Tahoma"/>
          <w:sz w:val="22"/>
          <w:szCs w:val="22"/>
          <w:lang w:val="en-US" w:eastAsia="en-US"/>
        </w:rPr>
        <w:t>Two reference points</w:t>
      </w:r>
    </w:p>
    <w:p w:rsidR="00D009FB" w:rsidRPr="001E384A" w:rsidRDefault="00D009FB" w:rsidP="00D009FB">
      <w:pPr>
        <w:rPr>
          <w:rFonts w:cs="Tahoma"/>
          <w:szCs w:val="22"/>
        </w:rPr>
      </w:pPr>
    </w:p>
    <w:p w:rsidR="00D009FB" w:rsidRPr="001E384A" w:rsidRDefault="00D009FB" w:rsidP="00D009FB">
      <w:pPr>
        <w:pStyle w:val="ListParagraph"/>
        <w:numPr>
          <w:ilvl w:val="0"/>
          <w:numId w:val="6"/>
        </w:numPr>
        <w:shd w:val="clear" w:color="auto" w:fill="FFFFFF"/>
        <w:spacing w:after="0" w:line="300" w:lineRule="atLeast"/>
        <w:rPr>
          <w:rFonts w:ascii="Tahoma" w:eastAsia="Times New Roman" w:hAnsi="Tahoma" w:cs="Tahoma"/>
          <w:color w:val="000000"/>
        </w:rPr>
      </w:pPr>
      <w:r w:rsidRPr="001E384A">
        <w:rPr>
          <w:rFonts w:ascii="Tahoma" w:eastAsia="Times New Roman" w:hAnsi="Tahoma" w:cs="Tahoma"/>
          <w:color w:val="000000"/>
        </w:rPr>
        <w:t>Select each point using the </w:t>
      </w:r>
      <w:r w:rsidRPr="001E384A">
        <w:rPr>
          <w:rFonts w:ascii="Tahoma" w:eastAsia="Times New Roman" w:hAnsi="Tahoma" w:cs="Tahoma"/>
          <w:b/>
          <w:bCs/>
          <w:color w:val="000000"/>
        </w:rPr>
        <w:t>Select Point</w:t>
      </w:r>
      <w:r w:rsidRPr="001E384A">
        <w:rPr>
          <w:rFonts w:ascii="Tahoma" w:eastAsia="Times New Roman" w:hAnsi="Tahoma" w:cs="Tahoma"/>
          <w:color w:val="000000"/>
        </w:rPr>
        <w:t xml:space="preserve"> nodes in Dynamo.  </w:t>
      </w:r>
    </w:p>
    <w:p w:rsidR="00D009FB" w:rsidRPr="001E384A" w:rsidRDefault="00D009FB" w:rsidP="00D009FB">
      <w:pPr>
        <w:pStyle w:val="ListParagraph"/>
        <w:numPr>
          <w:ilvl w:val="0"/>
          <w:numId w:val="6"/>
        </w:numPr>
        <w:shd w:val="clear" w:color="auto" w:fill="FFFFFF"/>
        <w:spacing w:after="0" w:line="300" w:lineRule="atLeast"/>
        <w:rPr>
          <w:rFonts w:ascii="Tahoma" w:eastAsia="Times New Roman" w:hAnsi="Tahoma" w:cs="Tahoma"/>
          <w:color w:val="000000"/>
        </w:rPr>
      </w:pPr>
      <w:r w:rsidRPr="001E384A">
        <w:rPr>
          <w:rFonts w:ascii="Tahoma" w:eastAsia="Times New Roman" w:hAnsi="Tahoma" w:cs="Tahoma"/>
          <w:color w:val="000000"/>
        </w:rPr>
        <w:t xml:space="preserve">Press </w:t>
      </w:r>
      <w:r w:rsidRPr="001E384A">
        <w:rPr>
          <w:rFonts w:ascii="Tahoma" w:eastAsia="Times New Roman" w:hAnsi="Tahoma" w:cs="Tahoma"/>
          <w:b/>
          <w:color w:val="000000"/>
        </w:rPr>
        <w:t>Run</w:t>
      </w:r>
      <w:r w:rsidRPr="001E384A">
        <w:rPr>
          <w:rFonts w:ascii="Tahoma" w:eastAsia="Times New Roman" w:hAnsi="Tahoma" w:cs="Tahoma"/>
          <w:color w:val="000000"/>
        </w:rPr>
        <w:t>. You should see a line and a sine wave plotted between the two entered points. These elements were created by a Python script!</w:t>
      </w:r>
    </w:p>
    <w:p w:rsidR="00D009FB" w:rsidRPr="001E384A" w:rsidRDefault="00D009FB" w:rsidP="00D009FB">
      <w:pPr>
        <w:pStyle w:val="ListParagraph"/>
        <w:shd w:val="clear" w:color="auto" w:fill="FFFFFF"/>
        <w:spacing w:after="0" w:line="300" w:lineRule="atLeast"/>
        <w:rPr>
          <w:rFonts w:ascii="Tahoma" w:eastAsia="Times New Roman" w:hAnsi="Tahoma" w:cs="Tahoma"/>
          <w:color w:val="000000"/>
        </w:rPr>
      </w:pPr>
    </w:p>
    <w:p w:rsidR="00D009FB" w:rsidRPr="001E384A" w:rsidRDefault="00D009FB" w:rsidP="00D009FB">
      <w:pPr>
        <w:pStyle w:val="ListParagraph"/>
        <w:shd w:val="clear" w:color="auto" w:fill="FFFFFF"/>
        <w:spacing w:after="0" w:line="300" w:lineRule="atLeast"/>
        <w:rPr>
          <w:rFonts w:ascii="Tahoma" w:hAnsi="Tahoma" w:cs="Tahoma"/>
          <w:lang w:eastAsia="en-US"/>
        </w:rPr>
      </w:pPr>
      <w:r w:rsidRPr="001E384A">
        <w:rPr>
          <w:rFonts w:ascii="Tahoma" w:hAnsi="Tahoma" w:cs="Tahoma"/>
          <w:noProof/>
          <w:lang w:eastAsia="en-US"/>
        </w:rPr>
        <w:drawing>
          <wp:inline distT="0" distB="0" distL="0" distR="0" wp14:anchorId="791715D9" wp14:editId="05AE1182">
            <wp:extent cx="5364480" cy="2026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4480" cy="2026920"/>
                    </a:xfrm>
                    <a:prstGeom prst="rect">
                      <a:avLst/>
                    </a:prstGeom>
                    <a:solidFill>
                      <a:srgbClr val="FFFFFF"/>
                    </a:solidFill>
                    <a:ln>
                      <a:noFill/>
                    </a:ln>
                  </pic:spPr>
                </pic:pic>
              </a:graphicData>
            </a:graphic>
          </wp:inline>
        </w:drawing>
      </w:r>
    </w:p>
    <w:p w:rsidR="00D009FB" w:rsidRPr="001E384A" w:rsidRDefault="00D009FB" w:rsidP="00D009FB">
      <w:pPr>
        <w:pStyle w:val="Subtitle"/>
        <w:jc w:val="center"/>
        <w:rPr>
          <w:rFonts w:cs="Tahoma"/>
          <w:color w:val="000000"/>
          <w:sz w:val="22"/>
          <w:szCs w:val="22"/>
        </w:rPr>
      </w:pPr>
      <w:r w:rsidRPr="001E384A">
        <w:rPr>
          <w:rFonts w:cs="Tahoma"/>
          <w:sz w:val="22"/>
          <w:szCs w:val="22"/>
          <w:lang w:val="en-US" w:eastAsia="en-US"/>
        </w:rPr>
        <w:t>The output of the Python script</w:t>
      </w:r>
    </w:p>
    <w:p w:rsidR="00D009FB" w:rsidRPr="001E384A" w:rsidRDefault="00D009FB" w:rsidP="00D009FB">
      <w:pPr>
        <w:pStyle w:val="ListParagraph"/>
        <w:shd w:val="clear" w:color="auto" w:fill="FFFFFF"/>
        <w:spacing w:after="0" w:line="300" w:lineRule="atLeast"/>
        <w:rPr>
          <w:rFonts w:ascii="Tahoma" w:eastAsia="Times New Roman" w:hAnsi="Tahoma" w:cs="Tahoma"/>
          <w:color w:val="000000"/>
        </w:rPr>
      </w:pPr>
    </w:p>
    <w:p w:rsidR="00D009FB" w:rsidRPr="001E384A" w:rsidRDefault="00D009FB" w:rsidP="00D009FB">
      <w:pPr>
        <w:pStyle w:val="ListParagraph"/>
        <w:numPr>
          <w:ilvl w:val="0"/>
          <w:numId w:val="6"/>
        </w:numPr>
        <w:shd w:val="clear" w:color="auto" w:fill="FFFFFF"/>
        <w:spacing w:after="0" w:line="300" w:lineRule="atLeast"/>
        <w:rPr>
          <w:rFonts w:ascii="Tahoma" w:eastAsia="Times New Roman" w:hAnsi="Tahoma" w:cs="Tahoma"/>
          <w:color w:val="000000"/>
        </w:rPr>
      </w:pPr>
      <w:r w:rsidRPr="001E384A">
        <w:rPr>
          <w:rFonts w:ascii="Tahoma" w:eastAsia="Times New Roman" w:hAnsi="Tahoma" w:cs="Tahoma"/>
          <w:color w:val="000000"/>
        </w:rPr>
        <w:t xml:space="preserve">Set Dynamo to </w:t>
      </w:r>
      <w:r w:rsidRPr="001E384A">
        <w:rPr>
          <w:rFonts w:ascii="Tahoma" w:eastAsia="Times New Roman" w:hAnsi="Tahoma" w:cs="Tahoma"/>
          <w:b/>
          <w:color w:val="000000"/>
        </w:rPr>
        <w:t>Run Automatically</w:t>
      </w:r>
    </w:p>
    <w:p w:rsidR="00D009FB" w:rsidRPr="001E384A" w:rsidRDefault="00D009FB" w:rsidP="00D009FB">
      <w:pPr>
        <w:pStyle w:val="ListParagraph"/>
        <w:numPr>
          <w:ilvl w:val="0"/>
          <w:numId w:val="6"/>
        </w:numPr>
        <w:shd w:val="clear" w:color="auto" w:fill="FFFFFF"/>
        <w:spacing w:after="0" w:line="300" w:lineRule="atLeast"/>
        <w:rPr>
          <w:rFonts w:ascii="Tahoma" w:eastAsia="Times New Roman" w:hAnsi="Tahoma" w:cs="Tahoma"/>
          <w:color w:val="000000"/>
        </w:rPr>
      </w:pPr>
      <w:r w:rsidRPr="001E384A">
        <w:rPr>
          <w:rFonts w:ascii="Tahoma" w:eastAsia="Times New Roman" w:hAnsi="Tahoma" w:cs="Tahoma"/>
          <w:color w:val="000000"/>
        </w:rPr>
        <w:t xml:space="preserve">Experiment with moving the points or the straight line, notice how the sine wave is updated to follow the new position? This is because </w:t>
      </w:r>
      <w:r w:rsidRPr="001E384A">
        <w:rPr>
          <w:rFonts w:ascii="Tahoma" w:eastAsia="Times New Roman" w:hAnsi="Tahoma" w:cs="Tahoma"/>
          <w:b/>
          <w:color w:val="000000"/>
        </w:rPr>
        <w:t>Dynamo and the Python node can watch specific elements and then re-run the workspace to keep things in sync based on your changes.</w:t>
      </w:r>
    </w:p>
    <w:p w:rsidR="00D009FB" w:rsidRPr="001E384A" w:rsidRDefault="00D009FB" w:rsidP="00D009FB">
      <w:pPr>
        <w:pStyle w:val="ListParagraph"/>
        <w:numPr>
          <w:ilvl w:val="0"/>
          <w:numId w:val="6"/>
        </w:numPr>
        <w:shd w:val="clear" w:color="auto" w:fill="FFFFFF"/>
        <w:spacing w:after="0" w:line="300" w:lineRule="atLeast"/>
        <w:rPr>
          <w:rFonts w:ascii="Tahoma" w:hAnsi="Tahoma" w:cs="Tahoma"/>
        </w:rPr>
      </w:pPr>
      <w:r w:rsidRPr="001E384A">
        <w:rPr>
          <w:rFonts w:ascii="Tahoma" w:eastAsia="Times New Roman" w:hAnsi="Tahoma" w:cs="Tahoma"/>
          <w:color w:val="000000"/>
        </w:rPr>
        <w:t>Right click on the Python node and click Edit… to show the script editor:</w:t>
      </w:r>
    </w:p>
    <w:p w:rsidR="00D009FB" w:rsidRPr="004173D9" w:rsidRDefault="00D009FB" w:rsidP="00D009FB">
      <w:pPr>
        <w:pStyle w:val="ListParagraph"/>
        <w:shd w:val="clear" w:color="auto" w:fill="FFFFFF"/>
        <w:spacing w:after="0" w:line="300" w:lineRule="atLeast"/>
        <w:rPr>
          <w:szCs w:val="20"/>
          <w:lang w:eastAsia="en-US"/>
        </w:rPr>
      </w:pPr>
      <w:r>
        <w:rPr>
          <w:rFonts w:ascii="Century Gothic" w:hAnsi="Century Gothic" w:cs="Century Gothic"/>
          <w:noProof/>
          <w:sz w:val="24"/>
          <w:szCs w:val="24"/>
          <w:lang w:eastAsia="en-US"/>
        </w:rPr>
        <w:lastRenderedPageBreak/>
        <w:drawing>
          <wp:inline distT="0" distB="0" distL="0" distR="0" wp14:anchorId="7DE3B764" wp14:editId="23FF7B34">
            <wp:extent cx="4983480" cy="3398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83480" cy="3398520"/>
                    </a:xfrm>
                    <a:prstGeom prst="rect">
                      <a:avLst/>
                    </a:prstGeom>
                    <a:solidFill>
                      <a:srgbClr val="FFFFFF"/>
                    </a:solidFill>
                    <a:ln>
                      <a:noFill/>
                    </a:ln>
                  </pic:spPr>
                </pic:pic>
              </a:graphicData>
            </a:graphic>
          </wp:inline>
        </w:drawing>
      </w:r>
    </w:p>
    <w:p w:rsidR="00D009FB" w:rsidRDefault="00D009FB" w:rsidP="00D009FB">
      <w:pPr>
        <w:pStyle w:val="Subtitle"/>
        <w:jc w:val="center"/>
      </w:pPr>
      <w:r>
        <w:rPr>
          <w:szCs w:val="20"/>
          <w:lang w:val="en-US" w:eastAsia="en-US"/>
        </w:rPr>
        <w:t>The python script editor in Dynamo</w:t>
      </w:r>
    </w:p>
    <w:p w:rsidR="00D009FB" w:rsidRDefault="00D009FB" w:rsidP="00D009FB"/>
    <w:p w:rsidR="00D009FB" w:rsidRPr="001E384A" w:rsidRDefault="00D009FB" w:rsidP="00D009FB">
      <w:pPr>
        <w:pStyle w:val="ListParagraph"/>
        <w:numPr>
          <w:ilvl w:val="0"/>
          <w:numId w:val="6"/>
        </w:numPr>
        <w:shd w:val="clear" w:color="auto" w:fill="FFFFFF"/>
        <w:spacing w:after="0" w:line="300" w:lineRule="atLeast"/>
        <w:jc w:val="both"/>
        <w:rPr>
          <w:rFonts w:ascii="Tahoma" w:eastAsia="Century Gothic" w:hAnsi="Tahoma" w:cs="Tahoma"/>
          <w:color w:val="000000"/>
        </w:rPr>
      </w:pPr>
      <w:r w:rsidRPr="001E384A">
        <w:rPr>
          <w:rFonts w:ascii="Tahoma" w:eastAsia="Times New Roman" w:hAnsi="Tahoma" w:cs="Tahoma"/>
          <w:color w:val="000000"/>
        </w:rPr>
        <w:t>We will not dissect it in detail now, but take a look at how the </w:t>
      </w:r>
      <w:proofErr w:type="spellStart"/>
      <w:r w:rsidRPr="001E384A">
        <w:rPr>
          <w:rFonts w:ascii="Tahoma" w:eastAsia="Times New Roman" w:hAnsi="Tahoma" w:cs="Tahoma"/>
          <w:b/>
          <w:bCs/>
          <w:color w:val="000000"/>
        </w:rPr>
        <w:t>beginPoint</w:t>
      </w:r>
      <w:proofErr w:type="spellEnd"/>
      <w:r w:rsidRPr="001E384A">
        <w:rPr>
          <w:rFonts w:ascii="Tahoma" w:eastAsia="Times New Roman" w:hAnsi="Tahoma" w:cs="Tahoma"/>
          <w:b/>
          <w:bCs/>
          <w:color w:val="000000"/>
        </w:rPr>
        <w:t xml:space="preserve"> </w:t>
      </w:r>
      <w:r w:rsidRPr="001E384A">
        <w:rPr>
          <w:rFonts w:ascii="Tahoma" w:eastAsia="Times New Roman" w:hAnsi="Tahoma" w:cs="Tahoma"/>
          <w:color w:val="000000"/>
        </w:rPr>
        <w:t>and </w:t>
      </w:r>
      <w:proofErr w:type="spellStart"/>
      <w:r w:rsidRPr="001E384A">
        <w:rPr>
          <w:rFonts w:ascii="Tahoma" w:eastAsia="Times New Roman" w:hAnsi="Tahoma" w:cs="Tahoma"/>
          <w:b/>
          <w:bCs/>
          <w:color w:val="000000"/>
        </w:rPr>
        <w:t>endPoint</w:t>
      </w:r>
      <w:proofErr w:type="spellEnd"/>
      <w:r w:rsidRPr="001E384A">
        <w:rPr>
          <w:rFonts w:ascii="Tahoma" w:eastAsia="Times New Roman" w:hAnsi="Tahoma" w:cs="Tahoma"/>
          <w:color w:val="000000"/>
        </w:rPr>
        <w:t> variables, get assigned objects from </w:t>
      </w:r>
      <w:r w:rsidRPr="001E384A">
        <w:rPr>
          <w:rFonts w:ascii="Tahoma" w:eastAsia="Times New Roman" w:hAnsi="Tahoma" w:cs="Tahoma"/>
          <w:b/>
          <w:bCs/>
          <w:color w:val="000000"/>
        </w:rPr>
        <w:t>IN</w:t>
      </w:r>
      <w:r w:rsidRPr="001E384A">
        <w:rPr>
          <w:rFonts w:ascii="Tahoma" w:eastAsia="Times New Roman" w:hAnsi="Tahoma" w:cs="Tahoma"/>
          <w:color w:val="000000"/>
        </w:rPr>
        <w:t xml:space="preserve">.  </w:t>
      </w:r>
      <w:proofErr w:type="gramStart"/>
      <w:r w:rsidRPr="001E384A">
        <w:rPr>
          <w:rFonts w:ascii="Tahoma" w:eastAsia="Times New Roman" w:hAnsi="Tahoma" w:cs="Tahoma"/>
          <w:color w:val="000000"/>
        </w:rPr>
        <w:t>The  </w:t>
      </w:r>
      <w:r w:rsidRPr="001E384A">
        <w:rPr>
          <w:rFonts w:ascii="Tahoma" w:eastAsia="Times New Roman" w:hAnsi="Tahoma" w:cs="Tahoma"/>
          <w:b/>
          <w:bCs/>
          <w:color w:val="000000"/>
        </w:rPr>
        <w:t>IN</w:t>
      </w:r>
      <w:proofErr w:type="gramEnd"/>
      <w:r w:rsidRPr="001E384A">
        <w:rPr>
          <w:rFonts w:ascii="Tahoma" w:eastAsia="Times New Roman" w:hAnsi="Tahoma" w:cs="Tahoma"/>
          <w:b/>
          <w:bCs/>
          <w:color w:val="000000"/>
        </w:rPr>
        <w:t xml:space="preserve"> </w:t>
      </w:r>
      <w:r w:rsidRPr="001E384A">
        <w:rPr>
          <w:rFonts w:ascii="Tahoma" w:eastAsia="Times New Roman" w:hAnsi="Tahoma" w:cs="Tahoma"/>
          <w:color w:val="000000"/>
        </w:rPr>
        <w:t> and  </w:t>
      </w:r>
      <w:r w:rsidRPr="001E384A">
        <w:rPr>
          <w:rFonts w:ascii="Tahoma" w:eastAsia="Times New Roman" w:hAnsi="Tahoma" w:cs="Tahoma"/>
          <w:b/>
          <w:bCs/>
          <w:color w:val="000000"/>
        </w:rPr>
        <w:t xml:space="preserve">OUT </w:t>
      </w:r>
      <w:r w:rsidRPr="001E384A">
        <w:rPr>
          <w:rFonts w:ascii="Tahoma" w:eastAsia="Times New Roman" w:hAnsi="Tahoma" w:cs="Tahoma"/>
          <w:color w:val="000000"/>
        </w:rPr>
        <w:t> ports map to variables in the script.</w:t>
      </w:r>
    </w:p>
    <w:p w:rsidR="00D009FB" w:rsidRPr="001E384A" w:rsidRDefault="00D009FB" w:rsidP="00D009FB">
      <w:pPr>
        <w:pStyle w:val="ListParagraph"/>
        <w:numPr>
          <w:ilvl w:val="0"/>
          <w:numId w:val="6"/>
        </w:numPr>
        <w:shd w:val="clear" w:color="auto" w:fill="FFFFFF"/>
        <w:spacing w:after="0" w:line="300" w:lineRule="atLeast"/>
        <w:jc w:val="both"/>
        <w:rPr>
          <w:rFonts w:ascii="Tahoma" w:eastAsia="Century Gothic" w:hAnsi="Tahoma" w:cs="Tahoma"/>
          <w:color w:val="000000"/>
        </w:rPr>
      </w:pPr>
      <w:r w:rsidRPr="001E384A">
        <w:rPr>
          <w:rFonts w:ascii="Tahoma" w:eastAsia="Century Gothic" w:hAnsi="Tahoma" w:cs="Tahoma"/>
          <w:color w:val="000000"/>
        </w:rPr>
        <w:t xml:space="preserve"> </w:t>
      </w:r>
      <w:r w:rsidRPr="001E384A">
        <w:rPr>
          <w:rFonts w:ascii="Tahoma" w:eastAsia="Times New Roman" w:hAnsi="Tahoma" w:cs="Tahoma"/>
          <w:color w:val="000000"/>
        </w:rPr>
        <w:t xml:space="preserve">In the script editor, go to line 39 and edit the value of steps.  </w:t>
      </w:r>
    </w:p>
    <w:p w:rsidR="00D009FB" w:rsidRPr="001E384A" w:rsidRDefault="00D009FB" w:rsidP="00D009FB">
      <w:pPr>
        <w:pStyle w:val="ListParagraph"/>
        <w:numPr>
          <w:ilvl w:val="0"/>
          <w:numId w:val="6"/>
        </w:numPr>
        <w:shd w:val="clear" w:color="auto" w:fill="FFFFFF"/>
        <w:spacing w:after="0" w:line="300" w:lineRule="atLeast"/>
        <w:jc w:val="both"/>
        <w:rPr>
          <w:rFonts w:ascii="Tahoma" w:eastAsia="Times New Roman" w:hAnsi="Tahoma" w:cs="Tahoma"/>
          <w:color w:val="000000"/>
        </w:rPr>
      </w:pPr>
      <w:r w:rsidRPr="001E384A">
        <w:rPr>
          <w:rFonts w:ascii="Tahoma" w:eastAsia="Century Gothic" w:hAnsi="Tahoma" w:cs="Tahoma"/>
          <w:color w:val="000000"/>
        </w:rPr>
        <w:t xml:space="preserve"> </w:t>
      </w:r>
      <w:r w:rsidRPr="001E384A">
        <w:rPr>
          <w:rFonts w:ascii="Tahoma" w:eastAsia="Times New Roman" w:hAnsi="Tahoma" w:cs="Tahoma"/>
          <w:color w:val="000000"/>
        </w:rPr>
        <w:t xml:space="preserve">Click </w:t>
      </w:r>
      <w:r w:rsidRPr="001E384A">
        <w:rPr>
          <w:rFonts w:ascii="Tahoma" w:eastAsia="Times New Roman" w:hAnsi="Tahoma" w:cs="Tahoma"/>
          <w:b/>
          <w:color w:val="000000"/>
        </w:rPr>
        <w:t>Run</w:t>
      </w:r>
      <w:r w:rsidRPr="001E384A">
        <w:rPr>
          <w:rFonts w:ascii="Tahoma" w:eastAsia="Times New Roman" w:hAnsi="Tahoma" w:cs="Tahoma"/>
          <w:color w:val="000000"/>
        </w:rPr>
        <w:t xml:space="preserve"> again.  You’ll notice that the sine wave has changed.  Feel free to experiment with this script.</w:t>
      </w:r>
    </w:p>
    <w:p w:rsidR="00D009FB" w:rsidRPr="001E384A" w:rsidRDefault="00D009FB" w:rsidP="00D009FB">
      <w:pPr>
        <w:pStyle w:val="ListParagraph"/>
        <w:shd w:val="clear" w:color="auto" w:fill="FFFFFF"/>
        <w:spacing w:after="0" w:line="300" w:lineRule="atLeast"/>
        <w:ind w:left="360"/>
        <w:jc w:val="both"/>
        <w:rPr>
          <w:rFonts w:ascii="Tahoma" w:eastAsia="Times New Roman" w:hAnsi="Tahoma" w:cs="Tahoma"/>
          <w:color w:val="000000"/>
        </w:rPr>
      </w:pPr>
    </w:p>
    <w:p w:rsidR="00D009FB" w:rsidRPr="001E384A" w:rsidRDefault="00D009FB" w:rsidP="00D009FB">
      <w:pPr>
        <w:jc w:val="both"/>
        <w:rPr>
          <w:rFonts w:cs="Tahoma"/>
          <w:szCs w:val="22"/>
        </w:rPr>
      </w:pPr>
      <w:r w:rsidRPr="001E384A">
        <w:rPr>
          <w:rFonts w:cs="Tahoma"/>
          <w:szCs w:val="22"/>
        </w:rPr>
        <w:t>You don’t have to use Dyn</w:t>
      </w:r>
      <w:r w:rsidR="001E384A" w:rsidRPr="001E384A">
        <w:rPr>
          <w:rFonts w:cs="Tahoma"/>
          <w:szCs w:val="22"/>
        </w:rPr>
        <w:t>amo to edit your python scripts.</w:t>
      </w:r>
      <w:r w:rsidRPr="001E384A">
        <w:rPr>
          <w:rFonts w:cs="Tahoma"/>
          <w:szCs w:val="22"/>
        </w:rPr>
        <w:t xml:space="preserve">  If you feel more comfortable in a different text editor, you can use the Python Script </w:t>
      </w:r>
      <w:proofErr w:type="gramStart"/>
      <w:r w:rsidRPr="001E384A">
        <w:rPr>
          <w:rFonts w:cs="Tahoma"/>
          <w:szCs w:val="22"/>
        </w:rPr>
        <w:t>From</w:t>
      </w:r>
      <w:proofErr w:type="gramEnd"/>
      <w:r w:rsidRPr="001E384A">
        <w:rPr>
          <w:rFonts w:cs="Tahoma"/>
          <w:szCs w:val="22"/>
        </w:rPr>
        <w:t xml:space="preserve"> String node.  Combined with the File Path node and Read file, you can read your files from a text file and Dynamo will automatically update.  Check out the </w:t>
      </w:r>
      <w:proofErr w:type="spellStart"/>
      <w:r w:rsidRPr="001E384A">
        <w:rPr>
          <w:rFonts w:cs="Tahoma"/>
          <w:szCs w:val="22"/>
        </w:rPr>
        <w:t>DynamicMobius</w:t>
      </w:r>
      <w:proofErr w:type="spellEnd"/>
      <w:r w:rsidRPr="001E384A">
        <w:rPr>
          <w:rFonts w:cs="Tahoma"/>
          <w:szCs w:val="22"/>
        </w:rPr>
        <w:t xml:space="preserve"> example under Help &gt; Samples &gt; Dynamic Python Editing for an example of this.  </w:t>
      </w:r>
    </w:p>
    <w:p w:rsidR="00D009FB" w:rsidRDefault="00D009FB" w:rsidP="009901FC">
      <w:pPr>
        <w:rPr>
          <w:szCs w:val="20"/>
          <w:lang w:val="en-US" w:eastAsia="en-US"/>
        </w:rPr>
      </w:pPr>
      <w:r>
        <w:rPr>
          <w:noProof/>
          <w:lang w:val="en-US" w:eastAsia="en-US"/>
        </w:rPr>
        <w:lastRenderedPageBreak/>
        <w:drawing>
          <wp:inline distT="0" distB="0" distL="0" distR="0" wp14:anchorId="7FD5B217" wp14:editId="441E251A">
            <wp:extent cx="5516880" cy="22098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6880" cy="2209800"/>
                    </a:xfrm>
                    <a:prstGeom prst="rect">
                      <a:avLst/>
                    </a:prstGeom>
                    <a:solidFill>
                      <a:srgbClr val="FFFFFF"/>
                    </a:solidFill>
                    <a:ln>
                      <a:noFill/>
                    </a:ln>
                  </pic:spPr>
                </pic:pic>
              </a:graphicData>
            </a:graphic>
          </wp:inline>
        </w:drawing>
      </w:r>
    </w:p>
    <w:p w:rsidR="00D009FB" w:rsidRDefault="00D009FB" w:rsidP="00D009FB">
      <w:pPr>
        <w:pStyle w:val="Subtitle"/>
        <w:jc w:val="center"/>
        <w:rPr>
          <w:lang w:val="en-US" w:eastAsia="en-US"/>
        </w:rPr>
      </w:pPr>
      <w:r>
        <w:rPr>
          <w:szCs w:val="20"/>
          <w:lang w:val="en-US" w:eastAsia="en-US"/>
        </w:rPr>
        <w:t xml:space="preserve">An example of using Python Script </w:t>
      </w:r>
      <w:proofErr w:type="gramStart"/>
      <w:r>
        <w:rPr>
          <w:szCs w:val="20"/>
          <w:lang w:val="en-US" w:eastAsia="en-US"/>
        </w:rPr>
        <w:t>From</w:t>
      </w:r>
      <w:proofErr w:type="gramEnd"/>
      <w:r>
        <w:rPr>
          <w:szCs w:val="20"/>
          <w:lang w:val="en-US" w:eastAsia="en-US"/>
        </w:rPr>
        <w:t xml:space="preserve"> String to edit a python script with a different text editor</w:t>
      </w:r>
    </w:p>
    <w:p w:rsidR="00D009FB" w:rsidRDefault="00D009FB" w:rsidP="00D009FB">
      <w:pPr>
        <w:rPr>
          <w:lang w:val="en-US" w:eastAsia="en-US"/>
        </w:rPr>
      </w:pPr>
    </w:p>
    <w:p w:rsidR="00D009FB" w:rsidRDefault="00D009FB" w:rsidP="00D009FB">
      <w:pPr>
        <w:rPr>
          <w:lang w:val="en-US" w:eastAsia="en-US"/>
        </w:rPr>
      </w:pPr>
    </w:p>
    <w:p w:rsidR="00D009FB" w:rsidRDefault="00D009FB" w:rsidP="00D009FB">
      <w:pPr>
        <w:rPr>
          <w:lang w:val="en-US" w:eastAsia="en-US"/>
        </w:rPr>
      </w:pPr>
    </w:p>
    <w:p w:rsidR="00D009FB" w:rsidRDefault="00D009FB" w:rsidP="00D009FB">
      <w:pPr>
        <w:rPr>
          <w:lang w:val="en-US" w:eastAsia="en-US"/>
        </w:rPr>
      </w:pPr>
    </w:p>
    <w:p w:rsidR="00D009FB" w:rsidRDefault="00D009FB" w:rsidP="00D009FB">
      <w:pPr>
        <w:rPr>
          <w:lang w:val="en-US" w:eastAsia="en-US"/>
        </w:rPr>
      </w:pPr>
    </w:p>
    <w:p w:rsidR="00D009FB" w:rsidRDefault="00D009FB" w:rsidP="00D009FB">
      <w:pPr>
        <w:rPr>
          <w:lang w:val="en-US" w:eastAsia="en-US"/>
        </w:rPr>
      </w:pPr>
    </w:p>
    <w:p w:rsidR="00147146" w:rsidRDefault="00147146">
      <w:pPr>
        <w:suppressAutoHyphens w:val="0"/>
        <w:spacing w:after="200" w:line="276" w:lineRule="auto"/>
        <w:rPr>
          <w:rFonts w:cs="Times New Roman"/>
          <w:b/>
          <w:bCs/>
          <w:iCs/>
          <w:sz w:val="24"/>
          <w:szCs w:val="28"/>
        </w:rPr>
      </w:pPr>
      <w:r>
        <w:br w:type="page"/>
      </w:r>
    </w:p>
    <w:p w:rsidR="00147146" w:rsidRDefault="00147146" w:rsidP="00147146">
      <w:pPr>
        <w:pStyle w:val="Heading2"/>
      </w:pPr>
      <w:bookmarkStart w:id="30" w:name="_Toc373044930"/>
      <w:r>
        <w:lastRenderedPageBreak/>
        <w:t>Sharing and Reusing Algorithms with the Package Manager</w:t>
      </w:r>
      <w:bookmarkEnd w:id="30"/>
    </w:p>
    <w:p w:rsidR="00147146" w:rsidRDefault="00147146" w:rsidP="00147146">
      <w:pPr>
        <w:numPr>
          <w:ilvl w:val="0"/>
          <w:numId w:val="5"/>
        </w:numPr>
        <w:jc w:val="both"/>
      </w:pPr>
      <w:r>
        <w:t>Re-use code</w:t>
      </w:r>
    </w:p>
    <w:p w:rsidR="00147146" w:rsidRDefault="00147146" w:rsidP="00147146">
      <w:pPr>
        <w:numPr>
          <w:ilvl w:val="0"/>
          <w:numId w:val="5"/>
        </w:numPr>
        <w:jc w:val="both"/>
      </w:pPr>
      <w:r>
        <w:t>Simplify large graphs</w:t>
      </w:r>
    </w:p>
    <w:p w:rsidR="00EF065D" w:rsidRDefault="00EF065D" w:rsidP="00147146">
      <w:pPr>
        <w:numPr>
          <w:ilvl w:val="0"/>
          <w:numId w:val="5"/>
        </w:numPr>
        <w:jc w:val="both"/>
      </w:pPr>
      <w:r>
        <w:t>Create a recursive function</w:t>
      </w:r>
    </w:p>
    <w:p w:rsidR="00D009FB" w:rsidRDefault="00147146" w:rsidP="00595642">
      <w:pPr>
        <w:numPr>
          <w:ilvl w:val="0"/>
          <w:numId w:val="5"/>
        </w:numPr>
        <w:jc w:val="both"/>
      </w:pPr>
      <w:r>
        <w:t>Access advanced workflows made by others</w:t>
      </w:r>
    </w:p>
    <w:p w:rsidR="00D009FB" w:rsidRDefault="00595642" w:rsidP="00D009FB">
      <w:r>
        <w:rPr>
          <w:noProof/>
          <w:lang w:val="en-US" w:eastAsia="en-US"/>
        </w:rPr>
        <w:drawing>
          <wp:inline distT="0" distB="0" distL="0" distR="0">
            <wp:extent cx="5485650" cy="31432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12.png"/>
                    <pic:cNvPicPr/>
                  </pic:nvPicPr>
                  <pic:blipFill rotWithShape="1">
                    <a:blip r:embed="rId84">
                      <a:extLst>
                        <a:ext uri="{28A0092B-C50C-407E-A947-70E740481C1C}">
                          <a14:useLocalDpi xmlns:a14="http://schemas.microsoft.com/office/drawing/2010/main" val="0"/>
                        </a:ext>
                      </a:extLst>
                    </a:blip>
                    <a:srcRect b="32284"/>
                    <a:stretch/>
                  </pic:blipFill>
                  <pic:spPr bwMode="auto">
                    <a:xfrm>
                      <a:off x="0" y="0"/>
                      <a:ext cx="5486400" cy="3143680"/>
                    </a:xfrm>
                    <a:prstGeom prst="rect">
                      <a:avLst/>
                    </a:prstGeom>
                    <a:ln>
                      <a:noFill/>
                    </a:ln>
                    <a:extLst>
                      <a:ext uri="{53640926-AAD7-44D8-BBD7-CCE9431645EC}">
                        <a14:shadowObscured xmlns:a14="http://schemas.microsoft.com/office/drawing/2010/main"/>
                      </a:ext>
                    </a:extLst>
                  </pic:spPr>
                </pic:pic>
              </a:graphicData>
            </a:graphic>
          </wp:inline>
        </w:drawing>
      </w:r>
      <w:r w:rsidR="00D009FB">
        <w:cr/>
      </w:r>
    </w:p>
    <w:p w:rsidR="00D009FB" w:rsidRDefault="00D009FB" w:rsidP="00D009FB">
      <w:pPr>
        <w:jc w:val="both"/>
      </w:pPr>
      <w:r>
        <w:t xml:space="preserve">As shown in </w:t>
      </w:r>
      <w:r w:rsidR="00595642">
        <w:t>the</w:t>
      </w:r>
      <w:r w:rsidR="00EF065D">
        <w:t xml:space="preserve"> first example</w:t>
      </w:r>
      <w:r>
        <w:t>, Custom node creation allows users to make compact representations of groups of functionality.  Users can identify modular sections of their workflows for reuse either in the same project, or in other projects.  But Custom nodes also allow for more advance functionality in Dynamo by accessing recursive functionality.</w:t>
      </w:r>
    </w:p>
    <w:p w:rsidR="00D009FB" w:rsidRDefault="00D009FB" w:rsidP="00D009FB">
      <w:pPr>
        <w:jc w:val="both"/>
      </w:pPr>
    </w:p>
    <w:p w:rsidR="00D009FB" w:rsidRDefault="00EF065D" w:rsidP="00EF065D">
      <w:pPr>
        <w:numPr>
          <w:ilvl w:val="0"/>
          <w:numId w:val="16"/>
        </w:numPr>
        <w:jc w:val="both"/>
      </w:pPr>
      <w:r>
        <w:t xml:space="preserve">In the Help Menu, Open sample 21 Package Manager&gt;Recursion </w:t>
      </w:r>
    </w:p>
    <w:p w:rsidR="00D009FB" w:rsidRDefault="00EF065D" w:rsidP="00D009FB">
      <w:pPr>
        <w:numPr>
          <w:ilvl w:val="0"/>
          <w:numId w:val="16"/>
        </w:numPr>
        <w:jc w:val="both"/>
      </w:pPr>
      <w:r>
        <w:t>The workspace will look a little strange, with a handful of nodes that are disconnected</w:t>
      </w:r>
    </w:p>
    <w:p w:rsidR="00EF065D" w:rsidRDefault="00EF065D" w:rsidP="00EF065D">
      <w:pPr>
        <w:ind w:left="720"/>
        <w:jc w:val="both"/>
      </w:pPr>
      <w:r>
        <w:rPr>
          <w:noProof/>
          <w:lang w:val="en-US" w:eastAsia="en-US"/>
        </w:rPr>
        <w:lastRenderedPageBreak/>
        <w:drawing>
          <wp:inline distT="0" distB="0" distL="0" distR="0">
            <wp:extent cx="5106113" cy="316274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42.png"/>
                    <pic:cNvPicPr/>
                  </pic:nvPicPr>
                  <pic:blipFill>
                    <a:blip r:embed="rId85">
                      <a:extLst>
                        <a:ext uri="{28A0092B-C50C-407E-A947-70E740481C1C}">
                          <a14:useLocalDpi xmlns:a14="http://schemas.microsoft.com/office/drawing/2010/main" val="0"/>
                        </a:ext>
                      </a:extLst>
                    </a:blip>
                    <a:stretch>
                      <a:fillRect/>
                    </a:stretch>
                  </pic:blipFill>
                  <pic:spPr>
                    <a:xfrm>
                      <a:off x="0" y="0"/>
                      <a:ext cx="5106113" cy="3162742"/>
                    </a:xfrm>
                    <a:prstGeom prst="rect">
                      <a:avLst/>
                    </a:prstGeom>
                  </pic:spPr>
                </pic:pic>
              </a:graphicData>
            </a:graphic>
          </wp:inline>
        </w:drawing>
      </w:r>
    </w:p>
    <w:p w:rsidR="00D009FB" w:rsidRDefault="00FC73AB" w:rsidP="00FC73AB">
      <w:pPr>
        <w:ind w:left="720"/>
        <w:jc w:val="both"/>
      </w:pPr>
      <w:r>
        <w:t>The “</w:t>
      </w:r>
      <w:proofErr w:type="spellStart"/>
      <w:r>
        <w:t>f</w:t>
      </w:r>
      <w:r w:rsidR="00EF065D">
        <w:t>ibonacci_Recursion</w:t>
      </w:r>
      <w:proofErr w:type="spellEnd"/>
      <w:r w:rsidR="00EF065D">
        <w:t xml:space="preserve"> Lesson</w:t>
      </w:r>
      <w:r>
        <w:t>”</w:t>
      </w:r>
      <w:r w:rsidR="00EF065D">
        <w:t xml:space="preserve"> node is a Custom Node that was saved with the </w:t>
      </w:r>
      <w:proofErr w:type="spellStart"/>
      <w:r w:rsidR="00EF065D">
        <w:t>Recursion.dyn</w:t>
      </w:r>
      <w:proofErr w:type="spellEnd"/>
      <w:r>
        <w:t xml:space="preserve">, but you don’t have that Custom Node!  We are considering saving Custom nodes in the </w:t>
      </w:r>
      <w:proofErr w:type="spellStart"/>
      <w:r>
        <w:t>dyn</w:t>
      </w:r>
      <w:proofErr w:type="spellEnd"/>
      <w:r>
        <w:t xml:space="preserve"> file itself, but for now, you can download this missing bit of functionality from the Package Manager.</w:t>
      </w:r>
    </w:p>
    <w:p w:rsidR="00FC73AB" w:rsidRDefault="00FC73AB" w:rsidP="00D009FB">
      <w:pPr>
        <w:numPr>
          <w:ilvl w:val="0"/>
          <w:numId w:val="16"/>
        </w:numPr>
        <w:jc w:val="both"/>
      </w:pPr>
      <w:r>
        <w:t xml:space="preserve">In the pull down Menu, go to Packages&gt;Search for a Package, and locate </w:t>
      </w:r>
      <w:proofErr w:type="spellStart"/>
      <w:r>
        <w:t>fibonacci_Recursion</w:t>
      </w:r>
      <w:proofErr w:type="spellEnd"/>
      <w:r>
        <w:t xml:space="preserve"> Lesson. Install it.</w:t>
      </w:r>
    </w:p>
    <w:p w:rsidR="00FC73AB" w:rsidRDefault="00FC73AB" w:rsidP="00D009FB">
      <w:pPr>
        <w:numPr>
          <w:ilvl w:val="0"/>
          <w:numId w:val="16"/>
        </w:numPr>
        <w:jc w:val="both"/>
      </w:pPr>
      <w:r>
        <w:t>Close Dynamo, Re-start Dynamo, and open sample 21 Package Manager&gt;Recursion.  This time your workspace will look like this:</w:t>
      </w:r>
    </w:p>
    <w:p w:rsidR="00FC73AB" w:rsidRDefault="00FC73AB" w:rsidP="00FC73AB">
      <w:pPr>
        <w:ind w:left="720"/>
        <w:jc w:val="both"/>
      </w:pPr>
      <w:r>
        <w:rPr>
          <w:noProof/>
          <w:lang w:val="en-US" w:eastAsia="en-US"/>
        </w:rPr>
        <w:drawing>
          <wp:inline distT="0" distB="0" distL="0" distR="0">
            <wp:extent cx="4057650" cy="2109133"/>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558.png"/>
                    <pic:cNvPicPr/>
                  </pic:nvPicPr>
                  <pic:blipFill>
                    <a:blip r:embed="rId86">
                      <a:extLst>
                        <a:ext uri="{28A0092B-C50C-407E-A947-70E740481C1C}">
                          <a14:useLocalDpi xmlns:a14="http://schemas.microsoft.com/office/drawing/2010/main" val="0"/>
                        </a:ext>
                      </a:extLst>
                    </a:blip>
                    <a:stretch>
                      <a:fillRect/>
                    </a:stretch>
                  </pic:blipFill>
                  <pic:spPr>
                    <a:xfrm>
                      <a:off x="0" y="0"/>
                      <a:ext cx="4058554" cy="2109603"/>
                    </a:xfrm>
                    <a:prstGeom prst="rect">
                      <a:avLst/>
                    </a:prstGeom>
                  </pic:spPr>
                </pic:pic>
              </a:graphicData>
            </a:graphic>
          </wp:inline>
        </w:drawing>
      </w:r>
    </w:p>
    <w:p w:rsidR="00D009FB" w:rsidRDefault="00FC73AB" w:rsidP="00D009FB">
      <w:pPr>
        <w:numPr>
          <w:ilvl w:val="0"/>
          <w:numId w:val="16"/>
        </w:numPr>
        <w:jc w:val="both"/>
      </w:pPr>
      <w:r>
        <w:t xml:space="preserve">Usually a package that you download will be a complete piece of functionality.  In this case, we will use the custom node to show how to </w:t>
      </w:r>
      <w:proofErr w:type="spellStart"/>
      <w:r>
        <w:t>contruct</w:t>
      </w:r>
      <w:proofErr w:type="spellEnd"/>
      <w:r>
        <w:t xml:space="preserve"> advanced functionality.  Double click on the node and y</w:t>
      </w:r>
      <w:r w:rsidR="00D009FB">
        <w:t xml:space="preserve">ou will now have a second tab open which shows the contents of the </w:t>
      </w:r>
      <w:r>
        <w:t>node.</w:t>
      </w:r>
    </w:p>
    <w:p w:rsidR="00D009FB" w:rsidRDefault="00FC73AB" w:rsidP="00D009FB">
      <w:pPr>
        <w:ind w:left="720"/>
        <w:jc w:val="both"/>
      </w:pPr>
      <w:r>
        <w:rPr>
          <w:noProof/>
          <w:lang w:val="en-US" w:eastAsia="en-US"/>
        </w:rPr>
        <w:lastRenderedPageBreak/>
        <w:drawing>
          <wp:inline distT="0" distB="0" distL="0" distR="0">
            <wp:extent cx="4946650" cy="2701764"/>
            <wp:effectExtent l="0" t="0" r="635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00.png"/>
                    <pic:cNvPicPr/>
                  </pic:nvPicPr>
                  <pic:blipFill>
                    <a:blip r:embed="rId87">
                      <a:extLst>
                        <a:ext uri="{28A0092B-C50C-407E-A947-70E740481C1C}">
                          <a14:useLocalDpi xmlns:a14="http://schemas.microsoft.com/office/drawing/2010/main" val="0"/>
                        </a:ext>
                      </a:extLst>
                    </a:blip>
                    <a:stretch>
                      <a:fillRect/>
                    </a:stretch>
                  </pic:blipFill>
                  <pic:spPr>
                    <a:xfrm>
                      <a:off x="0" y="0"/>
                      <a:ext cx="4946650" cy="2701764"/>
                    </a:xfrm>
                    <a:prstGeom prst="rect">
                      <a:avLst/>
                    </a:prstGeom>
                  </pic:spPr>
                </pic:pic>
              </a:graphicData>
            </a:graphic>
          </wp:inline>
        </w:drawing>
      </w:r>
      <w:r w:rsidR="00D009FB">
        <w:cr/>
      </w:r>
    </w:p>
    <w:p w:rsidR="00D009FB" w:rsidRDefault="00D009FB" w:rsidP="00D009FB">
      <w:pPr>
        <w:numPr>
          <w:ilvl w:val="0"/>
          <w:numId w:val="16"/>
        </w:numPr>
        <w:jc w:val="both"/>
      </w:pPr>
      <w:r>
        <w:t xml:space="preserve">The logic of this node is incomplete.  To create a </w:t>
      </w:r>
      <w:proofErr w:type="spellStart"/>
      <w:r>
        <w:t>fibonnaci</w:t>
      </w:r>
      <w:proofErr w:type="spellEnd"/>
      <w:r>
        <w:t xml:space="preserve"> sequence, the computation needs a starting sequence (usually 0</w:t>
      </w:r>
      <w:proofErr w:type="gramStart"/>
      <w:r>
        <w:t>,1</w:t>
      </w:r>
      <w:proofErr w:type="gramEnd"/>
      <w:r>
        <w:t xml:space="preserve">) which is then recursively added.  The second number is added to the first, </w:t>
      </w:r>
      <w:proofErr w:type="gramStart"/>
      <w:r>
        <w:t>then</w:t>
      </w:r>
      <w:proofErr w:type="gramEnd"/>
      <w:r>
        <w:t xml:space="preserve"> the resulting third number is added to the second, and so on.  In the search bar, enter “</w:t>
      </w:r>
      <w:proofErr w:type="spellStart"/>
      <w:r>
        <w:t>fibonnaci</w:t>
      </w:r>
      <w:proofErr w:type="spellEnd"/>
      <w:r>
        <w:t xml:space="preserve">” and you will now see your loaded custom node appear.   Place it INSIDE of the active </w:t>
      </w:r>
      <w:proofErr w:type="spellStart"/>
      <w:r>
        <w:t>fibonacci</w:t>
      </w:r>
      <w:r w:rsidR="00FC73AB">
        <w:t>Recursion</w:t>
      </w:r>
      <w:proofErr w:type="spellEnd"/>
      <w:r w:rsidR="00FC73AB">
        <w:t xml:space="preserve"> </w:t>
      </w:r>
      <w:proofErr w:type="spellStart"/>
      <w:r w:rsidR="00FC73AB">
        <w:t>Lesson</w:t>
      </w:r>
      <w:r>
        <w:t>.dyf</w:t>
      </w:r>
      <w:proofErr w:type="spellEnd"/>
      <w:r>
        <w:t xml:space="preserve"> workspace.</w:t>
      </w:r>
    </w:p>
    <w:p w:rsidR="00D009FB" w:rsidRDefault="001E384A" w:rsidP="00FC73AB">
      <w:pPr>
        <w:ind w:left="720"/>
        <w:jc w:val="both"/>
      </w:pPr>
      <w:r>
        <w:rPr>
          <w:noProof/>
          <w:lang w:val="en-US" w:eastAsia="en-US"/>
        </w:rPr>
        <w:drawing>
          <wp:inline distT="0" distB="0" distL="0" distR="0">
            <wp:extent cx="5056642" cy="28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4_081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61791" cy="2879479"/>
                    </a:xfrm>
                    <a:prstGeom prst="rect">
                      <a:avLst/>
                    </a:prstGeom>
                  </pic:spPr>
                </pic:pic>
              </a:graphicData>
            </a:graphic>
          </wp:inline>
        </w:drawing>
      </w:r>
    </w:p>
    <w:p w:rsidR="00D009FB" w:rsidRDefault="00D009FB" w:rsidP="00D009FB">
      <w:pPr>
        <w:numPr>
          <w:ilvl w:val="0"/>
          <w:numId w:val="16"/>
        </w:numPr>
        <w:jc w:val="both"/>
      </w:pPr>
      <w:r>
        <w:t xml:space="preserve">The second number in the Fibonacci sequence becomes the starting number for the next calculation.  We can now pass the “next” input to the “start” input of the recursive node.  The additive result of Start and </w:t>
      </w:r>
      <w:proofErr w:type="gramStart"/>
      <w:r>
        <w:t>Next</w:t>
      </w:r>
      <w:proofErr w:type="gramEnd"/>
      <w:r>
        <w:t xml:space="preserve"> becomes the </w:t>
      </w:r>
      <w:r>
        <w:lastRenderedPageBreak/>
        <w:t xml:space="preserve">subsequent calculation’s “next” input, and the “Result” of this calculation gets </w:t>
      </w:r>
      <w:r w:rsidR="005370D6">
        <w:t>added</w:t>
      </w:r>
      <w:r>
        <w:t xml:space="preserve"> to a growing list of numbers.</w:t>
      </w:r>
    </w:p>
    <w:p w:rsidR="00D009FB" w:rsidRDefault="005370D6" w:rsidP="005370D6">
      <w:pPr>
        <w:ind w:left="720"/>
        <w:jc w:val="both"/>
      </w:pPr>
      <w:r>
        <w:rPr>
          <w:noProof/>
          <w:lang w:val="en-US" w:eastAsia="en-US"/>
        </w:rPr>
        <w:drawing>
          <wp:inline distT="0" distB="0" distL="0" distR="0">
            <wp:extent cx="5060950" cy="1718614"/>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06.png"/>
                    <pic:cNvPicPr/>
                  </pic:nvPicPr>
                  <pic:blipFill>
                    <a:blip r:embed="rId89">
                      <a:extLst>
                        <a:ext uri="{28A0092B-C50C-407E-A947-70E740481C1C}">
                          <a14:useLocalDpi xmlns:a14="http://schemas.microsoft.com/office/drawing/2010/main" val="0"/>
                        </a:ext>
                      </a:extLst>
                    </a:blip>
                    <a:stretch>
                      <a:fillRect/>
                    </a:stretch>
                  </pic:blipFill>
                  <pic:spPr>
                    <a:xfrm>
                      <a:off x="0" y="0"/>
                      <a:ext cx="5067859" cy="1720960"/>
                    </a:xfrm>
                    <a:prstGeom prst="rect">
                      <a:avLst/>
                    </a:prstGeom>
                  </pic:spPr>
                </pic:pic>
              </a:graphicData>
            </a:graphic>
          </wp:inline>
        </w:drawing>
      </w:r>
    </w:p>
    <w:p w:rsidR="00D009FB" w:rsidRDefault="00D009FB" w:rsidP="00D009FB">
      <w:pPr>
        <w:numPr>
          <w:ilvl w:val="0"/>
          <w:numId w:val="16"/>
        </w:numPr>
        <w:jc w:val="both"/>
      </w:pPr>
      <w:r>
        <w:t xml:space="preserve">This calculation would continue infinitely if there was not condition specified to stop it.  The </w:t>
      </w:r>
      <w:proofErr w:type="spellStart"/>
      <w:r>
        <w:t>ListLength</w:t>
      </w:r>
      <w:proofErr w:type="spellEnd"/>
      <w:r>
        <w:t xml:space="preserve"> creates a countdown, subtracting one from every loop of the recursive function, until it becomes zero, at which point a conditional statement tells the loop to cease.  Wire the countdown </w:t>
      </w:r>
      <w:proofErr w:type="spellStart"/>
      <w:r>
        <w:t>ListLength</w:t>
      </w:r>
      <w:proofErr w:type="spellEnd"/>
      <w:r>
        <w:t xml:space="preserve"> into the recursive node.  See how the “IF” node creates a condition wherein the appended list is passed on until the </w:t>
      </w:r>
      <w:proofErr w:type="spellStart"/>
      <w:r>
        <w:t>L</w:t>
      </w:r>
      <w:r w:rsidR="005370D6">
        <w:t>istLength</w:t>
      </w:r>
      <w:proofErr w:type="spellEnd"/>
      <w:r>
        <w:t xml:space="preserve"> passes a value less than zero.</w:t>
      </w:r>
    </w:p>
    <w:p w:rsidR="00D009FB" w:rsidRDefault="00D009FB" w:rsidP="00D009FB">
      <w:pPr>
        <w:ind w:left="720"/>
        <w:jc w:val="both"/>
      </w:pPr>
    </w:p>
    <w:p w:rsidR="00D009FB" w:rsidRDefault="005370D6" w:rsidP="00D009FB">
      <w:pPr>
        <w:ind w:left="720"/>
        <w:jc w:val="both"/>
      </w:pPr>
      <w:r>
        <w:rPr>
          <w:noProof/>
          <w:lang w:val="en-US" w:eastAsia="en-US"/>
        </w:rPr>
        <w:drawing>
          <wp:inline distT="0" distB="0" distL="0" distR="0">
            <wp:extent cx="5060950" cy="2423867"/>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06_001.png"/>
                    <pic:cNvPicPr/>
                  </pic:nvPicPr>
                  <pic:blipFill>
                    <a:blip r:embed="rId90">
                      <a:extLst>
                        <a:ext uri="{28A0092B-C50C-407E-A947-70E740481C1C}">
                          <a14:useLocalDpi xmlns:a14="http://schemas.microsoft.com/office/drawing/2010/main" val="0"/>
                        </a:ext>
                      </a:extLst>
                    </a:blip>
                    <a:stretch>
                      <a:fillRect/>
                    </a:stretch>
                  </pic:blipFill>
                  <pic:spPr>
                    <a:xfrm>
                      <a:off x="0" y="0"/>
                      <a:ext cx="5060950" cy="2423867"/>
                    </a:xfrm>
                    <a:prstGeom prst="rect">
                      <a:avLst/>
                    </a:prstGeom>
                  </pic:spPr>
                </pic:pic>
              </a:graphicData>
            </a:graphic>
          </wp:inline>
        </w:drawing>
      </w:r>
      <w:r w:rsidR="00D009FB">
        <w:cr/>
      </w:r>
    </w:p>
    <w:p w:rsidR="00D009FB" w:rsidRDefault="005370D6" w:rsidP="00D009FB">
      <w:pPr>
        <w:numPr>
          <w:ilvl w:val="0"/>
          <w:numId w:val="16"/>
        </w:numPr>
        <w:jc w:val="both"/>
      </w:pPr>
      <w:r>
        <w:t xml:space="preserve">Your Node does not need to be saved to experiment and see if it is working.  Click on the </w:t>
      </w:r>
      <w:proofErr w:type="spellStart"/>
      <w:r>
        <w:t>Recursion.dyn</w:t>
      </w:r>
      <w:proofErr w:type="spellEnd"/>
      <w:r>
        <w:t xml:space="preserve"> tab and try it out</w:t>
      </w:r>
    </w:p>
    <w:p w:rsidR="005370D6" w:rsidRDefault="005370D6" w:rsidP="005370D6">
      <w:pPr>
        <w:ind w:left="720"/>
        <w:jc w:val="both"/>
      </w:pPr>
      <w:r>
        <w:rPr>
          <w:noProof/>
          <w:lang w:val="en-US" w:eastAsia="en-US"/>
        </w:rPr>
        <w:lastRenderedPageBreak/>
        <w:drawing>
          <wp:inline distT="0" distB="0" distL="0" distR="0">
            <wp:extent cx="5486400" cy="28790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1-23_1608.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2879090"/>
                    </a:xfrm>
                    <a:prstGeom prst="rect">
                      <a:avLst/>
                    </a:prstGeom>
                  </pic:spPr>
                </pic:pic>
              </a:graphicData>
            </a:graphic>
          </wp:inline>
        </w:drawing>
      </w:r>
    </w:p>
    <w:p w:rsidR="005370D6" w:rsidRDefault="005370D6" w:rsidP="005370D6">
      <w:pPr>
        <w:ind w:left="720"/>
        <w:jc w:val="both"/>
      </w:pPr>
      <w:r>
        <w:t xml:space="preserve">If you have the </w:t>
      </w:r>
      <w:proofErr w:type="spellStart"/>
      <w:r w:rsidR="001E384A">
        <w:t>behavio</w:t>
      </w:r>
      <w:r>
        <w:t>r</w:t>
      </w:r>
      <w:proofErr w:type="spellEnd"/>
      <w:r>
        <w:t xml:space="preserve"> you want, you can now save your node for later use like this.  However, keep in mind that if you Save As a different name . . . you will need both the top level node and the nested (recursive) node to have the same name!</w:t>
      </w:r>
    </w:p>
    <w:p w:rsidR="00D009FB" w:rsidRDefault="00D009FB" w:rsidP="005370D6">
      <w:pPr>
        <w:jc w:val="both"/>
      </w:pPr>
    </w:p>
    <w:p w:rsidR="00451140" w:rsidRDefault="00451140" w:rsidP="00451140">
      <w:pPr>
        <w:jc w:val="both"/>
      </w:pPr>
    </w:p>
    <w:p w:rsidR="00451140" w:rsidRDefault="00451140">
      <w:pPr>
        <w:suppressAutoHyphens w:val="0"/>
        <w:spacing w:after="200" w:line="276" w:lineRule="auto"/>
      </w:pPr>
      <w:r>
        <w:br w:type="page"/>
      </w:r>
    </w:p>
    <w:p w:rsidR="00451140" w:rsidRDefault="00160E94" w:rsidP="00451140">
      <w:pPr>
        <w:pStyle w:val="Heading2"/>
      </w:pPr>
      <w:bookmarkStart w:id="31" w:name="_Toc373044931"/>
      <w:r>
        <w:lastRenderedPageBreak/>
        <w:t>Many</w:t>
      </w:r>
      <w:r w:rsidR="00451140">
        <w:t xml:space="preserve"> More Examples</w:t>
      </w:r>
      <w:bookmarkEnd w:id="31"/>
    </w:p>
    <w:p w:rsidR="00451140" w:rsidRDefault="001E384A" w:rsidP="00451140">
      <w:r>
        <w:t>These</w:t>
      </w:r>
      <w:r w:rsidR="00451140">
        <w:t xml:space="preserve"> tutorial</w:t>
      </w:r>
      <w:r>
        <w:t>s have</w:t>
      </w:r>
      <w:r w:rsidR="00451140">
        <w:t xml:space="preserve"> only covered a very small subset of </w:t>
      </w:r>
      <w:r>
        <w:t xml:space="preserve">the </w:t>
      </w:r>
      <w:r w:rsidR="00451140">
        <w:t>sample workflows</w:t>
      </w:r>
      <w:r>
        <w:t xml:space="preserve"> that are available</w:t>
      </w:r>
      <w:r w:rsidR="00451140">
        <w:t xml:space="preserve">.  There are more examples within the application, in the Help&gt;Samples dropdown (keep in mind that many have accompanying </w:t>
      </w:r>
      <w:proofErr w:type="spellStart"/>
      <w:r w:rsidR="00451140">
        <w:t>rvt</w:t>
      </w:r>
      <w:proofErr w:type="spellEnd"/>
      <w:r w:rsidR="00451140">
        <w:t xml:space="preserve"> and </w:t>
      </w:r>
      <w:proofErr w:type="spellStart"/>
      <w:r w:rsidR="00451140">
        <w:t>rfa</w:t>
      </w:r>
      <w:proofErr w:type="spellEnd"/>
      <w:r w:rsidR="00451140">
        <w:t xml:space="preserve"> files that are by default kept in c</w:t>
      </w:r>
      <w:proofErr w:type="gramStart"/>
      <w:r w:rsidR="00451140">
        <w:t>:/</w:t>
      </w:r>
      <w:proofErr w:type="gramEnd"/>
      <w:r w:rsidR="00451140">
        <w:t>/Autodesk</w:t>
      </w:r>
      <w:r>
        <w:t>/Dynamo/Core/samples</w:t>
      </w:r>
      <w:r w:rsidR="00451140">
        <w:t>.  This will be most obvious where there are nodes that select Revit elements or where they place specific families.</w:t>
      </w:r>
      <w:r>
        <w:t xml:space="preserve">)  </w:t>
      </w:r>
      <w:r w:rsidR="00451140">
        <w:t>For even more exampl</w:t>
      </w:r>
      <w:r w:rsidR="00160E94">
        <w:t>e</w:t>
      </w:r>
      <w:r w:rsidR="00451140">
        <w:t xml:space="preserve">s, please take a look at the </w:t>
      </w:r>
      <w:r w:rsidR="00160E94">
        <w:t>hundreds of simple</w:t>
      </w:r>
      <w:r w:rsidR="00451140">
        <w:t xml:space="preserve"> .</w:t>
      </w:r>
      <w:proofErr w:type="spellStart"/>
      <w:r w:rsidR="00451140">
        <w:t>dyn</w:t>
      </w:r>
      <w:proofErr w:type="spellEnd"/>
      <w:r w:rsidR="00451140">
        <w:t xml:space="preserve"> files that are used in the automated testing process on </w:t>
      </w:r>
      <w:proofErr w:type="spellStart"/>
      <w:r w:rsidR="00451140">
        <w:t>Github</w:t>
      </w:r>
      <w:proofErr w:type="spellEnd"/>
      <w:r w:rsidR="00451140">
        <w:t>.</w:t>
      </w:r>
    </w:p>
    <w:p w:rsidR="00451140" w:rsidRDefault="00451140" w:rsidP="00451140">
      <w:hyperlink r:id="rId92" w:history="1">
        <w:r>
          <w:rPr>
            <w:rStyle w:val="Hyperlink"/>
            <w:rFonts w:ascii="Trebuchet MS" w:hAnsi="Trebuchet MS"/>
            <w:color w:val="888888"/>
            <w:sz w:val="20"/>
            <w:szCs w:val="20"/>
            <w:shd w:val="clear" w:color="auto" w:fill="FFFFFF"/>
          </w:rPr>
          <w:t>https://github.com/ikeough/Dynamo/tree/master/test</w:t>
        </w:r>
      </w:hyperlink>
    </w:p>
    <w:p w:rsidR="00451140" w:rsidRDefault="00451140" w:rsidP="00451140">
      <w:r>
        <w:t xml:space="preserve">This folder is divided up into core, </w:t>
      </w:r>
      <w:proofErr w:type="spellStart"/>
      <w:r>
        <w:t>pkgs</w:t>
      </w:r>
      <w:proofErr w:type="spellEnd"/>
      <w:r>
        <w:t xml:space="preserve">, and Revit. </w:t>
      </w:r>
    </w:p>
    <w:p w:rsidR="00451140" w:rsidRDefault="00451140" w:rsidP="00451140"/>
    <w:p w:rsidR="00451140" w:rsidRDefault="00451140" w:rsidP="00451140">
      <w:r>
        <w:t xml:space="preserve">The core functionality deals with nodes and operations that are independent of Revit, things like list management, math, </w:t>
      </w:r>
      <w:proofErr w:type="gramStart"/>
      <w:r>
        <w:t>conditional</w:t>
      </w:r>
      <w:proofErr w:type="gramEnd"/>
      <w:r>
        <w:t xml:space="preserve"> statements.  You may also note that there are samples here that deal with geometry.  These examples are using the Autodesk Shape Manager </w:t>
      </w:r>
      <w:proofErr w:type="gramStart"/>
      <w:r>
        <w:t>geometry</w:t>
      </w:r>
      <w:proofErr w:type="gramEnd"/>
      <w:r>
        <w:t xml:space="preserve"> kernel (ASM), and reflect development we are working on to be able to expand beyond the geometric capabilities of Revit.  This geometry is still pretty experimental, so it does not yet connect up to Revit (although you can export</w:t>
      </w:r>
      <w:r w:rsidR="001E384A">
        <w:t>/import with the</w:t>
      </w:r>
      <w:r>
        <w:t xml:space="preserve"> </w:t>
      </w:r>
      <w:r w:rsidR="001E384A">
        <w:t>.sat file format</w:t>
      </w:r>
      <w:r>
        <w:t>.)</w:t>
      </w:r>
    </w:p>
    <w:p w:rsidR="00451140" w:rsidRDefault="00451140" w:rsidP="00451140"/>
    <w:p w:rsidR="00451140" w:rsidRDefault="00451140" w:rsidP="00451140">
      <w:proofErr w:type="spellStart"/>
      <w:r>
        <w:t>Pkgs</w:t>
      </w:r>
      <w:proofErr w:type="spellEnd"/>
      <w:r>
        <w:t xml:space="preserve"> folder is entirely concerned with making sure that the package manager continues to work. You can download any samples here</w:t>
      </w:r>
      <w:r w:rsidR="001E384A">
        <w:t xml:space="preserve"> from the package manager already.</w:t>
      </w:r>
    </w:p>
    <w:p w:rsidR="00451140" w:rsidRDefault="00451140" w:rsidP="00451140"/>
    <w:p w:rsidR="00451140" w:rsidRDefault="00451140" w:rsidP="00451140">
      <w:r>
        <w:t xml:space="preserve">The Revit folder houses samples that are entirely about operations specific to Revit.  Revit solids </w:t>
      </w:r>
      <w:proofErr w:type="gramStart"/>
      <w:r>
        <w:t>creation, family placements, view</w:t>
      </w:r>
      <w:proofErr w:type="gramEnd"/>
      <w:r>
        <w:t xml:space="preserve"> manipulations, etc.  All of these tests involve some amount of interaction with the Revit document.</w:t>
      </w:r>
    </w:p>
    <w:p w:rsidR="00451140" w:rsidRDefault="00451140" w:rsidP="00451140"/>
    <w:p w:rsidR="00451140" w:rsidRPr="00451140" w:rsidRDefault="00451140" w:rsidP="00451140">
      <w:r>
        <w:t xml:space="preserve">In theory, we should have samples that reference EVERY node that is available in Dynamo . . . we aren't there yet, but we are working on it.  If you are looking for a particular node and you can't find </w:t>
      </w:r>
      <w:proofErr w:type="gramStart"/>
      <w:r>
        <w:t>an</w:t>
      </w:r>
      <w:proofErr w:type="gramEnd"/>
      <w:r>
        <w:t xml:space="preserve"> sample for it in this repo, please drop us a note.  You need it, and we need a test to cover it.</w:t>
      </w:r>
    </w:p>
    <w:p w:rsidR="00D009FB" w:rsidRDefault="00D009FB" w:rsidP="00D009FB">
      <w:pPr>
        <w:ind w:left="720"/>
        <w:jc w:val="both"/>
      </w:pPr>
    </w:p>
    <w:p w:rsidR="00D009FB" w:rsidRDefault="00D009FB" w:rsidP="001E7D42">
      <w:pPr>
        <w:pStyle w:val="Heading1"/>
      </w:pPr>
      <w:bookmarkStart w:id="32" w:name="_Toc373044932"/>
      <w:r>
        <w:t>What Else Can Dynamo Do?</w:t>
      </w:r>
      <w:bookmarkEnd w:id="32"/>
    </w:p>
    <w:p w:rsidR="00D009FB" w:rsidRDefault="00D009FB" w:rsidP="00D009FB">
      <w:pPr>
        <w:jc w:val="both"/>
      </w:pPr>
      <w:r>
        <w:t xml:space="preserve">The above examples all demonstrate many of the individual capabilities of Dynamo working on top of either Vasari or Revit.  By combining these and other techniques, users can build up complex and robust parametric building systems.  The following images demonstrate one such project, a Stadium enclosure and seating bowl.  The seating bowl is formed by a recursive algorithm that optimizes the view for each seat </w:t>
      </w:r>
      <w:r>
        <w:lastRenderedPageBreak/>
        <w:t>based on the seat below it.  The enclosure creates a self-adjusting shading system based upon the orientation of the panels relative to the sun.  The structural system is a combination of manually defined and Dynamo placed truss systems, leveraging both the rule based and hand modelled strengths of Dynamo and Vasari.</w:t>
      </w:r>
    </w:p>
    <w:p w:rsidR="00D009FB" w:rsidRDefault="00D009FB" w:rsidP="00D009FB">
      <w:pPr>
        <w:jc w:val="both"/>
      </w:pPr>
    </w:p>
    <w:p w:rsidR="001E384A" w:rsidRDefault="00D009FB" w:rsidP="00595642">
      <w:r>
        <w:rPr>
          <w:b/>
          <w:noProof/>
          <w:color w:val="FF0000"/>
          <w:lang w:val="en-US" w:eastAsia="en-US"/>
        </w:rPr>
        <w:drawing>
          <wp:inline distT="0" distB="0" distL="0" distR="0" wp14:anchorId="76D64F23" wp14:editId="16A6E316">
            <wp:extent cx="26670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67000" cy="1981200"/>
                    </a:xfrm>
                    <a:prstGeom prst="rect">
                      <a:avLst/>
                    </a:prstGeom>
                    <a:solidFill>
                      <a:srgbClr val="FFFFFF"/>
                    </a:solidFill>
                    <a:ln>
                      <a:noFill/>
                    </a:ln>
                  </pic:spPr>
                </pic:pic>
              </a:graphicData>
            </a:graphic>
          </wp:inline>
        </w:drawing>
      </w:r>
      <w:r>
        <w:rPr>
          <w:b/>
          <w:noProof/>
          <w:color w:val="FF0000"/>
          <w:lang w:val="en-US" w:eastAsia="en-US"/>
        </w:rPr>
        <w:drawing>
          <wp:inline distT="0" distB="0" distL="0" distR="0" wp14:anchorId="1B626FBA" wp14:editId="2A64F6E8">
            <wp:extent cx="2667000" cy="1859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67000" cy="1859280"/>
                    </a:xfrm>
                    <a:prstGeom prst="rect">
                      <a:avLst/>
                    </a:prstGeom>
                    <a:solidFill>
                      <a:srgbClr val="FFFFFF"/>
                    </a:solidFill>
                    <a:ln>
                      <a:noFill/>
                    </a:ln>
                  </pic:spPr>
                </pic:pic>
              </a:graphicData>
            </a:graphic>
          </wp:inline>
        </w:drawing>
      </w:r>
      <w:r w:rsidR="00595642">
        <w:cr/>
      </w:r>
    </w:p>
    <w:p w:rsidR="00D009FB" w:rsidRDefault="00D009FB" w:rsidP="00595642">
      <w:bookmarkStart w:id="33" w:name="_Toc373044933"/>
      <w:r w:rsidRPr="00595642">
        <w:rPr>
          <w:rStyle w:val="Heading1Char"/>
        </w:rPr>
        <w:t>Where to Learn More about Dynamo</w:t>
      </w:r>
      <w:bookmarkEnd w:id="33"/>
    </w:p>
    <w:p w:rsidR="00D009FB" w:rsidRDefault="00D009FB" w:rsidP="00D009FB"/>
    <w:p w:rsidR="00D009FB" w:rsidRDefault="001E384A" w:rsidP="00D009FB">
      <w:hyperlink r:id="rId95" w:history="1">
        <w:r w:rsidR="00D009FB" w:rsidRPr="001E384A">
          <w:rPr>
            <w:rStyle w:val="Hyperlink"/>
            <w:b/>
          </w:rPr>
          <w:t>Dynamobim.org</w:t>
        </w:r>
      </w:hyperlink>
    </w:p>
    <w:p w:rsidR="00D009FB" w:rsidRDefault="004A3B7B" w:rsidP="00D009FB">
      <w:pPr>
        <w:rPr>
          <w:b/>
        </w:rPr>
      </w:pPr>
      <w:r>
        <w:t>Official builds, works in progress, forum discussions, and learning resources</w:t>
      </w:r>
    </w:p>
    <w:p w:rsidR="00D009FB" w:rsidRDefault="00D009FB" w:rsidP="00D009FB">
      <w:pPr>
        <w:rPr>
          <w:b/>
        </w:rPr>
      </w:pPr>
    </w:p>
    <w:p w:rsidR="00D009FB" w:rsidRDefault="004A3B7B" w:rsidP="00D009FB">
      <w:hyperlink r:id="rId96" w:history="1">
        <w:r w:rsidR="00D009FB" w:rsidRPr="004A3B7B">
          <w:rPr>
            <w:rStyle w:val="Hyperlink"/>
            <w:b/>
          </w:rPr>
          <w:t>github.com/ikeough/Dynamo</w:t>
        </w:r>
      </w:hyperlink>
    </w:p>
    <w:p w:rsidR="00D009FB" w:rsidRDefault="00D009FB" w:rsidP="00D009FB">
      <w:r>
        <w:t>Watch development as it takes place</w:t>
      </w:r>
    </w:p>
    <w:p w:rsidR="00D009FB" w:rsidRDefault="00D009FB" w:rsidP="00D009FB"/>
    <w:p w:rsidR="00D009FB" w:rsidRDefault="004A3B7B" w:rsidP="00D009FB">
      <w:hyperlink r:id="rId97" w:history="1">
        <w:r w:rsidR="00D009FB" w:rsidRPr="004A3B7B">
          <w:rPr>
            <w:rStyle w:val="Hyperlink"/>
            <w:b/>
          </w:rPr>
          <w:t>github.com/</w:t>
        </w:r>
        <w:proofErr w:type="spellStart"/>
        <w:r w:rsidR="00D009FB" w:rsidRPr="004A3B7B">
          <w:rPr>
            <w:rStyle w:val="Hyperlink"/>
            <w:b/>
          </w:rPr>
          <w:t>ikeough</w:t>
        </w:r>
        <w:proofErr w:type="spellEnd"/>
        <w:r w:rsidR="00D009FB" w:rsidRPr="004A3B7B">
          <w:rPr>
            <w:rStyle w:val="Hyperlink"/>
            <w:b/>
          </w:rPr>
          <w:t>/Dynamo/issues</w:t>
        </w:r>
      </w:hyperlink>
    </w:p>
    <w:p w:rsidR="00D009FB" w:rsidRDefault="00D009FB" w:rsidP="00D009FB">
      <w:r>
        <w:t>Submit bugs, comments, and improvements for Dynamo</w:t>
      </w:r>
    </w:p>
    <w:p w:rsidR="004A3B7B" w:rsidRDefault="004A3B7B" w:rsidP="00D009FB"/>
    <w:p w:rsidR="004A3B7B" w:rsidRDefault="004A3B7B" w:rsidP="00D009FB"/>
    <w:p w:rsidR="00C20DBD" w:rsidRDefault="00C20DBD"/>
    <w:sectPr w:rsidR="00C20DBD">
      <w:headerReference w:type="default" r:id="rId98"/>
      <w:footerReference w:type="default" r:id="rId99"/>
      <w:headerReference w:type="first" r:id="rId100"/>
      <w:pgSz w:w="12240" w:h="15840"/>
      <w:pgMar w:top="1702" w:right="1800" w:bottom="899" w:left="1800" w:header="708" w:footer="70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7CFD" w:rsidRDefault="00F37CFD" w:rsidP="00D009FB">
      <w:pPr>
        <w:spacing w:line="240" w:lineRule="auto"/>
      </w:pPr>
      <w:r>
        <w:separator/>
      </w:r>
    </w:p>
  </w:endnote>
  <w:endnote w:type="continuationSeparator" w:id="0">
    <w:p w:rsidR="00F37CFD" w:rsidRDefault="00F37CFD" w:rsidP="00D009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BF9" w:rsidRDefault="00E52BF9">
    <w:pPr>
      <w:pStyle w:val="Footer"/>
    </w:pPr>
    <w:r>
      <w:rPr>
        <w:rFonts w:eastAsia="Century Gothic"/>
      </w:rPr>
      <w:t xml:space="preserve"> </w:t>
    </w:r>
    <w:r>
      <w:rPr>
        <w:sz w:val="20"/>
        <w:szCs w:val="20"/>
      </w:rPr>
      <w:t xml:space="preserve">Page </w:t>
    </w:r>
    <w:r>
      <w:rPr>
        <w:sz w:val="20"/>
        <w:szCs w:val="20"/>
      </w:rPr>
      <w:fldChar w:fldCharType="begin"/>
    </w:r>
    <w:r>
      <w:rPr>
        <w:sz w:val="20"/>
        <w:szCs w:val="20"/>
      </w:rPr>
      <w:instrText xml:space="preserve"> PAGE </w:instrText>
    </w:r>
    <w:r>
      <w:rPr>
        <w:sz w:val="20"/>
        <w:szCs w:val="20"/>
      </w:rPr>
      <w:fldChar w:fldCharType="separate"/>
    </w:r>
    <w:r w:rsidR="0045780A">
      <w:rPr>
        <w:noProof/>
        <w:sz w:val="20"/>
        <w:szCs w:val="20"/>
      </w:rPr>
      <w:t>2</w:t>
    </w:r>
    <w:r>
      <w:rPr>
        <w:sz w:val="20"/>
        <w:szCs w:val="20"/>
      </w:rPr>
      <w:fldChar w:fldCharType="end"/>
    </w:r>
    <w:r>
      <w:rPr>
        <w:sz w:val="20"/>
        <w:szCs w:val="20"/>
      </w:rPr>
      <w:t xml:space="preserve"> of </w:t>
    </w:r>
    <w:r>
      <w:rPr>
        <w:sz w:val="20"/>
        <w:szCs w:val="20"/>
      </w:rPr>
      <w:fldChar w:fldCharType="begin"/>
    </w:r>
    <w:r>
      <w:rPr>
        <w:sz w:val="20"/>
        <w:szCs w:val="20"/>
      </w:rPr>
      <w:instrText xml:space="preserve"> NUMPAGES \*Arabic </w:instrText>
    </w:r>
    <w:r>
      <w:rPr>
        <w:sz w:val="20"/>
        <w:szCs w:val="20"/>
      </w:rPr>
      <w:fldChar w:fldCharType="separate"/>
    </w:r>
    <w:r w:rsidR="0045780A">
      <w:rPr>
        <w:noProof/>
        <w:sz w:val="20"/>
        <w:szCs w:val="20"/>
      </w:rPr>
      <w:t>56</w:t>
    </w:r>
    <w:r>
      <w:rPr>
        <w:sz w:val="20"/>
        <w:szCs w:val="20"/>
      </w:rPr>
      <w:fldChar w:fldCharType="end"/>
    </w:r>
    <w:r>
      <w:cr/>
    </w:r>
  </w:p>
  <w:p w:rsidR="00E52BF9" w:rsidRDefault="00E52B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7CFD" w:rsidRDefault="00F37CFD" w:rsidP="00D009FB">
      <w:pPr>
        <w:spacing w:line="240" w:lineRule="auto"/>
      </w:pPr>
      <w:r>
        <w:separator/>
      </w:r>
    </w:p>
  </w:footnote>
  <w:footnote w:type="continuationSeparator" w:id="0">
    <w:p w:rsidR="00F37CFD" w:rsidRDefault="00F37CFD" w:rsidP="00D009F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BF9" w:rsidRDefault="00E52BF9">
    <w:pPr>
      <w:pStyle w:val="TitleHeader"/>
    </w:pPr>
    <w:r>
      <w:t>Dynamo:  Visual Programming for Design</w:t>
    </w:r>
  </w:p>
  <w:p w:rsidR="00E52BF9" w:rsidRDefault="00E52BF9">
    <w:pPr>
      <w:pStyle w:val="TitleHeader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BF9" w:rsidRDefault="00E52BF9">
    <w:pPr>
      <w:pStyle w:val="Header"/>
      <w:tabs>
        <w:tab w:val="clear" w:pos="415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8"/>
    <w:lvl w:ilvl="0">
      <w:numFmt w:val="bullet"/>
      <w:lvlText w:val="•"/>
      <w:lvlJc w:val="left"/>
      <w:pPr>
        <w:tabs>
          <w:tab w:val="num" w:pos="0"/>
        </w:tabs>
        <w:ind w:left="1080" w:hanging="720"/>
      </w:pPr>
      <w:rPr>
        <w:rFonts w:ascii="Century Gothic" w:hAnsi="Century Gothic" w:cs="Times New Roman"/>
        <w:color w:val="000000"/>
        <w:lang w:val="en-US" w:eastAsia="en-US"/>
      </w:rPr>
    </w:lvl>
  </w:abstractNum>
  <w:abstractNum w:abstractNumId="2">
    <w:nsid w:val="00000003"/>
    <w:multiLevelType w:val="singleLevel"/>
    <w:tmpl w:val="00000003"/>
    <w:name w:val="WW8Num12"/>
    <w:lvl w:ilvl="0">
      <w:start w:val="1"/>
      <w:numFmt w:val="bullet"/>
      <w:lvlText w:val=""/>
      <w:lvlJc w:val="left"/>
      <w:pPr>
        <w:tabs>
          <w:tab w:val="num" w:pos="0"/>
        </w:tabs>
        <w:ind w:left="720" w:hanging="360"/>
      </w:pPr>
      <w:rPr>
        <w:rFonts w:ascii="Symbol" w:hAnsi="Symbol" w:cs="Symbol"/>
        <w:color w:val="000000"/>
      </w:rPr>
    </w:lvl>
  </w:abstractNum>
  <w:abstractNum w:abstractNumId="3">
    <w:nsid w:val="00000004"/>
    <w:multiLevelType w:val="singleLevel"/>
    <w:tmpl w:val="00000004"/>
    <w:name w:val="WW8Num15"/>
    <w:lvl w:ilvl="0">
      <w:start w:val="1"/>
      <w:numFmt w:val="bullet"/>
      <w:lvlText w:val=""/>
      <w:lvlJc w:val="left"/>
      <w:pPr>
        <w:tabs>
          <w:tab w:val="num" w:pos="0"/>
        </w:tabs>
        <w:ind w:left="720" w:hanging="360"/>
      </w:pPr>
      <w:rPr>
        <w:rFonts w:ascii="Symbol" w:hAnsi="Symbol" w:cs="Symbol"/>
      </w:rPr>
    </w:lvl>
  </w:abstractNum>
  <w:abstractNum w:abstractNumId="4">
    <w:nsid w:val="00000005"/>
    <w:multiLevelType w:val="singleLevel"/>
    <w:tmpl w:val="00000005"/>
    <w:name w:val="WW8Num16"/>
    <w:lvl w:ilvl="0">
      <w:start w:val="1"/>
      <w:numFmt w:val="bullet"/>
      <w:lvlText w:val=""/>
      <w:lvlJc w:val="left"/>
      <w:pPr>
        <w:tabs>
          <w:tab w:val="num" w:pos="0"/>
        </w:tabs>
        <w:ind w:left="720" w:hanging="360"/>
      </w:pPr>
      <w:rPr>
        <w:rFonts w:ascii="Symbol" w:hAnsi="Symbol" w:cs="Symbol"/>
      </w:rPr>
    </w:lvl>
  </w:abstractNum>
  <w:abstractNum w:abstractNumId="5">
    <w:nsid w:val="00000006"/>
    <w:multiLevelType w:val="singleLevel"/>
    <w:tmpl w:val="00000006"/>
    <w:name w:val="WW8Num19"/>
    <w:lvl w:ilvl="0">
      <w:start w:val="1"/>
      <w:numFmt w:val="decimal"/>
      <w:lvlText w:val="%1."/>
      <w:lvlJc w:val="left"/>
      <w:pPr>
        <w:tabs>
          <w:tab w:val="num" w:pos="0"/>
        </w:tabs>
        <w:ind w:left="720" w:hanging="360"/>
      </w:pPr>
      <w:rPr>
        <w:rFonts w:ascii="Century Gothic" w:eastAsia="Times New Roman" w:hAnsi="Century Gothic" w:cs="Arial"/>
        <w:color w:val="000000"/>
        <w:sz w:val="24"/>
        <w:szCs w:val="24"/>
        <w:lang w:val="en-US" w:eastAsia="en-US"/>
      </w:rPr>
    </w:lvl>
  </w:abstractNum>
  <w:abstractNum w:abstractNumId="6">
    <w:nsid w:val="00000007"/>
    <w:multiLevelType w:val="singleLevel"/>
    <w:tmpl w:val="00000007"/>
    <w:name w:val="WW8Num20"/>
    <w:lvl w:ilvl="0">
      <w:start w:val="1"/>
      <w:numFmt w:val="bullet"/>
      <w:lvlText w:val=""/>
      <w:lvlJc w:val="left"/>
      <w:pPr>
        <w:tabs>
          <w:tab w:val="num" w:pos="0"/>
        </w:tabs>
        <w:ind w:left="720" w:hanging="360"/>
      </w:pPr>
      <w:rPr>
        <w:rFonts w:ascii="Symbol" w:hAnsi="Symbol" w:cs="Symbol"/>
      </w:rPr>
    </w:lvl>
  </w:abstractNum>
  <w:abstractNum w:abstractNumId="7">
    <w:nsid w:val="00000008"/>
    <w:multiLevelType w:val="singleLevel"/>
    <w:tmpl w:val="00000008"/>
    <w:name w:val="WW8Num21"/>
    <w:lvl w:ilvl="0">
      <w:start w:val="1"/>
      <w:numFmt w:val="decimal"/>
      <w:lvlText w:val="%1."/>
      <w:lvlJc w:val="left"/>
      <w:pPr>
        <w:tabs>
          <w:tab w:val="num" w:pos="0"/>
        </w:tabs>
        <w:ind w:left="810" w:hanging="360"/>
      </w:pPr>
      <w:rPr>
        <w:rFonts w:ascii="Century Gothic" w:eastAsia="Times New Roman" w:hAnsi="Century Gothic" w:cs="Arial"/>
        <w:color w:val="000000"/>
        <w:sz w:val="24"/>
        <w:szCs w:val="24"/>
      </w:rPr>
    </w:lvl>
  </w:abstractNum>
  <w:abstractNum w:abstractNumId="8">
    <w:nsid w:val="00000009"/>
    <w:multiLevelType w:val="singleLevel"/>
    <w:tmpl w:val="00000009"/>
    <w:name w:val="WW8Num22"/>
    <w:lvl w:ilvl="0">
      <w:start w:val="1"/>
      <w:numFmt w:val="decimal"/>
      <w:lvlText w:val="%1."/>
      <w:lvlJc w:val="left"/>
      <w:pPr>
        <w:tabs>
          <w:tab w:val="num" w:pos="0"/>
        </w:tabs>
        <w:ind w:left="720" w:hanging="360"/>
      </w:pPr>
      <w:rPr>
        <w:rFonts w:ascii="Century Gothic" w:eastAsia="Times New Roman" w:hAnsi="Century Gothic" w:cs="Arial"/>
        <w:color w:val="000000"/>
        <w:sz w:val="24"/>
        <w:szCs w:val="24"/>
      </w:rPr>
    </w:lvl>
  </w:abstractNum>
  <w:abstractNum w:abstractNumId="9">
    <w:nsid w:val="0000000A"/>
    <w:multiLevelType w:val="multilevel"/>
    <w:tmpl w:val="0000000A"/>
    <w:name w:val="WW8Num26"/>
    <w:lvl w:ilvl="0">
      <w:start w:val="1"/>
      <w:numFmt w:val="decimal"/>
      <w:lvlText w:val="%1."/>
      <w:lvlJc w:val="left"/>
      <w:pPr>
        <w:tabs>
          <w:tab w:val="num" w:pos="0"/>
        </w:tabs>
        <w:ind w:left="720" w:hanging="360"/>
      </w:pPr>
      <w:rPr>
        <w:rFonts w:cs="Helvetica"/>
        <w:color w:val="000000"/>
        <w:lang w:val="en-US" w:eastAsia="en-US"/>
      </w:rPr>
    </w:lvl>
    <w:lvl w:ilvl="1">
      <w:start w:val="1"/>
      <w:numFmt w:val="lowerLetter"/>
      <w:lvlText w:val="%2."/>
      <w:lvlJc w:val="left"/>
      <w:pPr>
        <w:tabs>
          <w:tab w:val="num" w:pos="0"/>
        </w:tabs>
        <w:ind w:left="1440" w:hanging="360"/>
      </w:pPr>
      <w:rPr>
        <w:rFonts w:cs="Helvetica"/>
        <w:color w:val="000000"/>
        <w:lang w:val="en-US" w:eastAsia="en-US"/>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0000000B"/>
    <w:multiLevelType w:val="singleLevel"/>
    <w:tmpl w:val="0000000B"/>
    <w:name w:val="WW8Num33"/>
    <w:lvl w:ilvl="0">
      <w:start w:val="1"/>
      <w:numFmt w:val="decimal"/>
      <w:lvlText w:val="%1."/>
      <w:lvlJc w:val="left"/>
      <w:pPr>
        <w:tabs>
          <w:tab w:val="num" w:pos="0"/>
        </w:tabs>
        <w:ind w:left="720" w:hanging="360"/>
      </w:pPr>
      <w:rPr>
        <w:rFonts w:ascii="Century Gothic" w:eastAsia="Times New Roman" w:hAnsi="Century Gothic" w:cs="Century Gothic"/>
        <w:color w:val="000000"/>
        <w:sz w:val="24"/>
        <w:szCs w:val="24"/>
      </w:rPr>
    </w:lvl>
  </w:abstractNum>
  <w:abstractNum w:abstractNumId="11">
    <w:nsid w:val="0000000C"/>
    <w:multiLevelType w:val="singleLevel"/>
    <w:tmpl w:val="0000000C"/>
    <w:name w:val="WW8Num39"/>
    <w:lvl w:ilvl="0">
      <w:start w:val="1"/>
      <w:numFmt w:val="decimal"/>
      <w:lvlText w:val="%1."/>
      <w:lvlJc w:val="left"/>
      <w:pPr>
        <w:tabs>
          <w:tab w:val="num" w:pos="0"/>
        </w:tabs>
        <w:ind w:left="720" w:hanging="360"/>
      </w:pPr>
      <w:rPr>
        <w:rFonts w:ascii="Century Gothic" w:eastAsia="Times New Roman" w:hAnsi="Century Gothic" w:cs="Century Gothic"/>
        <w:color w:val="000000"/>
        <w:sz w:val="24"/>
        <w:szCs w:val="24"/>
      </w:rPr>
    </w:lvl>
  </w:abstractNum>
  <w:abstractNum w:abstractNumId="12">
    <w:nsid w:val="0000000D"/>
    <w:multiLevelType w:val="multilevel"/>
    <w:tmpl w:val="0254CF54"/>
    <w:name w:val="WW8Num40"/>
    <w:lvl w:ilvl="0">
      <w:start w:val="1"/>
      <w:numFmt w:val="decimal"/>
      <w:lvlText w:val="%1."/>
      <w:lvlJc w:val="left"/>
      <w:pPr>
        <w:tabs>
          <w:tab w:val="num" w:pos="0"/>
        </w:tabs>
        <w:ind w:left="720" w:hanging="360"/>
      </w:pPr>
      <w:rPr>
        <w:rFonts w:cs="Helvetica"/>
        <w:b w:val="0"/>
        <w:color w:val="000000"/>
      </w:rPr>
    </w:lvl>
    <w:lvl w:ilvl="1">
      <w:start w:val="1"/>
      <w:numFmt w:val="lowerLetter"/>
      <w:lvlText w:val="%2."/>
      <w:lvlJc w:val="left"/>
      <w:pPr>
        <w:tabs>
          <w:tab w:val="num" w:pos="0"/>
        </w:tabs>
        <w:ind w:left="1440" w:hanging="360"/>
      </w:pPr>
      <w:rPr>
        <w:rFonts w:cs="Helvetica"/>
        <w:color w:val="000000"/>
        <w:lang w:val="en-US" w:eastAsia="en-US"/>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nsid w:val="0000000E"/>
    <w:multiLevelType w:val="singleLevel"/>
    <w:tmpl w:val="0000000E"/>
    <w:name w:val="WW8Num41"/>
    <w:lvl w:ilvl="0">
      <w:start w:val="1"/>
      <w:numFmt w:val="bullet"/>
      <w:lvlText w:val=""/>
      <w:lvlJc w:val="left"/>
      <w:pPr>
        <w:tabs>
          <w:tab w:val="num" w:pos="0"/>
        </w:tabs>
        <w:ind w:left="720" w:hanging="360"/>
      </w:pPr>
      <w:rPr>
        <w:rFonts w:ascii="Symbol" w:hAnsi="Symbol" w:cs="Symbol"/>
      </w:rPr>
    </w:lvl>
  </w:abstractNum>
  <w:abstractNum w:abstractNumId="14">
    <w:nsid w:val="0000000F"/>
    <w:multiLevelType w:val="singleLevel"/>
    <w:tmpl w:val="0000000F"/>
    <w:name w:val="WW8Num43"/>
    <w:lvl w:ilvl="0">
      <w:start w:val="1"/>
      <w:numFmt w:val="bullet"/>
      <w:lvlText w:val=""/>
      <w:lvlJc w:val="left"/>
      <w:pPr>
        <w:tabs>
          <w:tab w:val="num" w:pos="0"/>
        </w:tabs>
        <w:ind w:left="720" w:hanging="360"/>
      </w:pPr>
      <w:rPr>
        <w:rFonts w:ascii="Symbol" w:hAnsi="Symbol" w:cs="Symbol"/>
      </w:rPr>
    </w:lvl>
  </w:abstractNum>
  <w:abstractNum w:abstractNumId="15">
    <w:nsid w:val="00000010"/>
    <w:multiLevelType w:val="singleLevel"/>
    <w:tmpl w:val="00000010"/>
    <w:name w:val="WW8Num44"/>
    <w:lvl w:ilvl="0">
      <w:start w:val="1"/>
      <w:numFmt w:val="decimal"/>
      <w:lvlText w:val="%1."/>
      <w:lvlJc w:val="left"/>
      <w:pPr>
        <w:tabs>
          <w:tab w:val="num" w:pos="0"/>
        </w:tabs>
        <w:ind w:left="720" w:hanging="360"/>
      </w:pPr>
      <w:rPr>
        <w:b w:val="0"/>
        <w:color w:val="auto"/>
      </w:rPr>
    </w:lvl>
  </w:abstractNum>
  <w:abstractNum w:abstractNumId="16">
    <w:nsid w:val="04D93489"/>
    <w:multiLevelType w:val="singleLevel"/>
    <w:tmpl w:val="4CCEC8B6"/>
    <w:lvl w:ilvl="0">
      <w:start w:val="1"/>
      <w:numFmt w:val="decimal"/>
      <w:lvlText w:val="%1."/>
      <w:lvlJc w:val="left"/>
      <w:pPr>
        <w:tabs>
          <w:tab w:val="num" w:pos="0"/>
        </w:tabs>
        <w:ind w:left="720" w:hanging="360"/>
      </w:pPr>
      <w:rPr>
        <w:rFonts w:ascii="Century Gothic" w:eastAsia="Times New Roman" w:hAnsi="Century Gothic" w:cs="Century Gothic"/>
        <w:b w:val="0"/>
        <w:color w:val="000000"/>
        <w:sz w:val="24"/>
        <w:szCs w:val="24"/>
      </w:rPr>
    </w:lvl>
  </w:abstractNum>
  <w:abstractNum w:abstractNumId="17">
    <w:nsid w:val="0A201055"/>
    <w:multiLevelType w:val="singleLevel"/>
    <w:tmpl w:val="00000008"/>
    <w:lvl w:ilvl="0">
      <w:start w:val="1"/>
      <w:numFmt w:val="decimal"/>
      <w:lvlText w:val="%1."/>
      <w:lvlJc w:val="left"/>
      <w:pPr>
        <w:tabs>
          <w:tab w:val="num" w:pos="0"/>
        </w:tabs>
        <w:ind w:left="810" w:hanging="360"/>
      </w:pPr>
      <w:rPr>
        <w:rFonts w:ascii="Century Gothic" w:eastAsia="Times New Roman" w:hAnsi="Century Gothic" w:cs="Arial"/>
        <w:color w:val="000000"/>
        <w:sz w:val="24"/>
        <w:szCs w:val="24"/>
      </w:rPr>
    </w:lvl>
  </w:abstractNum>
  <w:abstractNum w:abstractNumId="18">
    <w:nsid w:val="0D1C0F29"/>
    <w:multiLevelType w:val="singleLevel"/>
    <w:tmpl w:val="4CCEC8B6"/>
    <w:lvl w:ilvl="0">
      <w:start w:val="1"/>
      <w:numFmt w:val="decimal"/>
      <w:lvlText w:val="%1."/>
      <w:lvlJc w:val="left"/>
      <w:pPr>
        <w:tabs>
          <w:tab w:val="num" w:pos="0"/>
        </w:tabs>
        <w:ind w:left="720" w:hanging="360"/>
      </w:pPr>
      <w:rPr>
        <w:rFonts w:ascii="Century Gothic" w:eastAsia="Times New Roman" w:hAnsi="Century Gothic" w:cs="Century Gothic"/>
        <w:b w:val="0"/>
        <w:color w:val="000000"/>
        <w:sz w:val="24"/>
        <w:szCs w:val="24"/>
      </w:rPr>
    </w:lvl>
  </w:abstractNum>
  <w:abstractNum w:abstractNumId="19">
    <w:nsid w:val="2A5E1408"/>
    <w:multiLevelType w:val="singleLevel"/>
    <w:tmpl w:val="0000000C"/>
    <w:lvl w:ilvl="0">
      <w:start w:val="1"/>
      <w:numFmt w:val="decimal"/>
      <w:lvlText w:val="%1."/>
      <w:lvlJc w:val="left"/>
      <w:pPr>
        <w:tabs>
          <w:tab w:val="num" w:pos="0"/>
        </w:tabs>
        <w:ind w:left="720" w:hanging="360"/>
      </w:pPr>
      <w:rPr>
        <w:rFonts w:ascii="Century Gothic" w:eastAsia="Times New Roman" w:hAnsi="Century Gothic" w:cs="Century Gothic"/>
        <w:color w:val="000000"/>
        <w:sz w:val="24"/>
        <w:szCs w:val="24"/>
      </w:rPr>
    </w:lvl>
  </w:abstractNum>
  <w:abstractNum w:abstractNumId="20">
    <w:nsid w:val="2B6B57B2"/>
    <w:multiLevelType w:val="hybridMultilevel"/>
    <w:tmpl w:val="FC9EE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FE7F39"/>
    <w:multiLevelType w:val="hybridMultilevel"/>
    <w:tmpl w:val="27B46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20"/>
  </w:num>
  <w:num w:numId="18">
    <w:abstractNumId w:val="21"/>
  </w:num>
  <w:num w:numId="19">
    <w:abstractNumId w:val="17"/>
  </w:num>
  <w:num w:numId="20">
    <w:abstractNumId w:val="19"/>
  </w:num>
  <w:num w:numId="21">
    <w:abstractNumId w:val="18"/>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09FB"/>
    <w:rsid w:val="00002404"/>
    <w:rsid w:val="000139C9"/>
    <w:rsid w:val="00016395"/>
    <w:rsid w:val="00024740"/>
    <w:rsid w:val="0009010E"/>
    <w:rsid w:val="00097667"/>
    <w:rsid w:val="000E7EC8"/>
    <w:rsid w:val="001140D6"/>
    <w:rsid w:val="0012598E"/>
    <w:rsid w:val="00147146"/>
    <w:rsid w:val="00152E09"/>
    <w:rsid w:val="00160E94"/>
    <w:rsid w:val="001710BC"/>
    <w:rsid w:val="001710FE"/>
    <w:rsid w:val="001E384A"/>
    <w:rsid w:val="001E7D42"/>
    <w:rsid w:val="00217679"/>
    <w:rsid w:val="00235DC3"/>
    <w:rsid w:val="002C28BC"/>
    <w:rsid w:val="002D18DF"/>
    <w:rsid w:val="00327C94"/>
    <w:rsid w:val="00341A75"/>
    <w:rsid w:val="00342955"/>
    <w:rsid w:val="00357747"/>
    <w:rsid w:val="003C37EB"/>
    <w:rsid w:val="003D16C0"/>
    <w:rsid w:val="003D236C"/>
    <w:rsid w:val="003E27EC"/>
    <w:rsid w:val="00421AC3"/>
    <w:rsid w:val="00451140"/>
    <w:rsid w:val="0045780A"/>
    <w:rsid w:val="00483EC5"/>
    <w:rsid w:val="0049055A"/>
    <w:rsid w:val="004A3B7B"/>
    <w:rsid w:val="004B1F2D"/>
    <w:rsid w:val="004D6F59"/>
    <w:rsid w:val="004E16D9"/>
    <w:rsid w:val="0050010A"/>
    <w:rsid w:val="005370D6"/>
    <w:rsid w:val="005808F4"/>
    <w:rsid w:val="00595642"/>
    <w:rsid w:val="005B1CC3"/>
    <w:rsid w:val="006300EF"/>
    <w:rsid w:val="006E4BC8"/>
    <w:rsid w:val="006F2DEC"/>
    <w:rsid w:val="007707B9"/>
    <w:rsid w:val="00772992"/>
    <w:rsid w:val="007A033B"/>
    <w:rsid w:val="007C200C"/>
    <w:rsid w:val="008527F6"/>
    <w:rsid w:val="00891B0C"/>
    <w:rsid w:val="0089258D"/>
    <w:rsid w:val="008C4376"/>
    <w:rsid w:val="00912BE6"/>
    <w:rsid w:val="00943AFA"/>
    <w:rsid w:val="009901FC"/>
    <w:rsid w:val="0099169F"/>
    <w:rsid w:val="009E0227"/>
    <w:rsid w:val="00A32F7D"/>
    <w:rsid w:val="00A42527"/>
    <w:rsid w:val="00A733FB"/>
    <w:rsid w:val="00A874DB"/>
    <w:rsid w:val="00B5667D"/>
    <w:rsid w:val="00B87FA5"/>
    <w:rsid w:val="00C0723A"/>
    <w:rsid w:val="00C11B54"/>
    <w:rsid w:val="00C20DBD"/>
    <w:rsid w:val="00C91A23"/>
    <w:rsid w:val="00CB620C"/>
    <w:rsid w:val="00D009FB"/>
    <w:rsid w:val="00D04F4D"/>
    <w:rsid w:val="00D65115"/>
    <w:rsid w:val="00D7502E"/>
    <w:rsid w:val="00E05E2A"/>
    <w:rsid w:val="00E113BC"/>
    <w:rsid w:val="00E2234D"/>
    <w:rsid w:val="00E30F73"/>
    <w:rsid w:val="00E52BF9"/>
    <w:rsid w:val="00E565AE"/>
    <w:rsid w:val="00E56BC3"/>
    <w:rsid w:val="00E754CA"/>
    <w:rsid w:val="00E93D31"/>
    <w:rsid w:val="00E94502"/>
    <w:rsid w:val="00EF065D"/>
    <w:rsid w:val="00EF6985"/>
    <w:rsid w:val="00F37CFD"/>
    <w:rsid w:val="00F95D3A"/>
    <w:rsid w:val="00FB60DB"/>
    <w:rsid w:val="00FC00B2"/>
    <w:rsid w:val="00FC73AB"/>
    <w:rsid w:val="00FE70CC"/>
    <w:rsid w:val="00FF3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2BE6"/>
    <w:pPr>
      <w:suppressAutoHyphens/>
      <w:spacing w:after="0" w:line="288" w:lineRule="auto"/>
    </w:pPr>
    <w:rPr>
      <w:rFonts w:ascii="Tahoma" w:eastAsia="Times New Roman" w:hAnsi="Tahoma" w:cs="Century Gothic"/>
      <w:szCs w:val="24"/>
      <w:lang w:val="en-AU" w:eastAsia="zh-CN"/>
    </w:rPr>
  </w:style>
  <w:style w:type="paragraph" w:styleId="Heading1">
    <w:name w:val="heading 1"/>
    <w:basedOn w:val="Normal"/>
    <w:next w:val="Normal"/>
    <w:link w:val="Heading1Char"/>
    <w:uiPriority w:val="9"/>
    <w:qFormat/>
    <w:rsid w:val="001E7D4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1710FE"/>
    <w:pPr>
      <w:keepNext/>
      <w:numPr>
        <w:ilvl w:val="1"/>
        <w:numId w:val="1"/>
      </w:numPr>
      <w:spacing w:before="240" w:after="60"/>
      <w:outlineLvl w:val="1"/>
    </w:pPr>
    <w:rPr>
      <w:rFonts w:cs="Times New Roman"/>
      <w:b/>
      <w:bCs/>
      <w:iCs/>
      <w:sz w:val="24"/>
      <w:szCs w:val="28"/>
    </w:rPr>
  </w:style>
  <w:style w:type="paragraph" w:styleId="Heading3">
    <w:name w:val="heading 3"/>
    <w:basedOn w:val="Normal"/>
    <w:next w:val="Normal"/>
    <w:link w:val="Heading3Char"/>
    <w:qFormat/>
    <w:rsid w:val="00912BE6"/>
    <w:pPr>
      <w:keepNext/>
      <w:numPr>
        <w:ilvl w:val="2"/>
        <w:numId w:val="1"/>
      </w:numPr>
      <w:spacing w:before="240" w:after="120"/>
      <w:outlineLvl w:val="2"/>
    </w:pPr>
    <w:rPr>
      <w:rFonts w:cs="Times New Roman"/>
      <w:bCs/>
      <w:color w:val="80808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710FE"/>
    <w:rPr>
      <w:rFonts w:ascii="Tahoma" w:eastAsia="Times New Roman" w:hAnsi="Tahoma" w:cs="Times New Roman"/>
      <w:b/>
      <w:bCs/>
      <w:iCs/>
      <w:sz w:val="24"/>
      <w:szCs w:val="28"/>
      <w:lang w:val="en-AU" w:eastAsia="zh-CN"/>
    </w:rPr>
  </w:style>
  <w:style w:type="character" w:customStyle="1" w:styleId="Heading3Char">
    <w:name w:val="Heading 3 Char"/>
    <w:basedOn w:val="DefaultParagraphFont"/>
    <w:link w:val="Heading3"/>
    <w:rsid w:val="00912BE6"/>
    <w:rPr>
      <w:rFonts w:ascii="Tahoma" w:eastAsia="Times New Roman" w:hAnsi="Tahoma" w:cs="Times New Roman"/>
      <w:bCs/>
      <w:color w:val="808080"/>
      <w:sz w:val="24"/>
      <w:szCs w:val="26"/>
      <w:lang w:val="en-AU" w:eastAsia="zh-CN"/>
    </w:rPr>
  </w:style>
  <w:style w:type="character" w:styleId="Strong">
    <w:name w:val="Strong"/>
    <w:qFormat/>
    <w:rsid w:val="00D009FB"/>
    <w:rPr>
      <w:rFonts w:ascii="Century Gothic" w:hAnsi="Century Gothic" w:cs="Century Gothic"/>
      <w:b/>
      <w:bCs/>
      <w:sz w:val="24"/>
    </w:rPr>
  </w:style>
  <w:style w:type="character" w:styleId="Hyperlink">
    <w:name w:val="Hyperlink"/>
    <w:uiPriority w:val="99"/>
    <w:rsid w:val="00D009FB"/>
    <w:rPr>
      <w:color w:val="0000FF"/>
      <w:u w:val="single"/>
    </w:rPr>
  </w:style>
  <w:style w:type="paragraph" w:customStyle="1" w:styleId="berschrift">
    <w:name w:val="Überschrift"/>
    <w:basedOn w:val="Normal"/>
    <w:next w:val="Normal"/>
    <w:rsid w:val="00D009FB"/>
    <w:pPr>
      <w:spacing w:before="240"/>
    </w:pPr>
    <w:rPr>
      <w:rFonts w:cs="Times New Roman"/>
      <w:b/>
      <w:bCs/>
      <w:color w:val="C00000"/>
      <w:kern w:val="1"/>
      <w:sz w:val="40"/>
      <w:szCs w:val="32"/>
    </w:rPr>
  </w:style>
  <w:style w:type="paragraph" w:styleId="Header">
    <w:name w:val="header"/>
    <w:basedOn w:val="Normal"/>
    <w:link w:val="HeaderChar"/>
    <w:rsid w:val="00D009FB"/>
    <w:pPr>
      <w:tabs>
        <w:tab w:val="center" w:pos="4153"/>
        <w:tab w:val="right" w:pos="8306"/>
      </w:tabs>
    </w:pPr>
  </w:style>
  <w:style w:type="character" w:customStyle="1" w:styleId="HeaderChar">
    <w:name w:val="Header Char"/>
    <w:basedOn w:val="DefaultParagraphFont"/>
    <w:link w:val="Header"/>
    <w:rsid w:val="00D009FB"/>
    <w:rPr>
      <w:rFonts w:ascii="Century Gothic" w:eastAsia="Times New Roman" w:hAnsi="Century Gothic" w:cs="Century Gothic"/>
      <w:sz w:val="24"/>
      <w:szCs w:val="24"/>
      <w:lang w:val="en-AU" w:eastAsia="zh-CN"/>
    </w:rPr>
  </w:style>
  <w:style w:type="paragraph" w:styleId="Footer">
    <w:name w:val="footer"/>
    <w:basedOn w:val="Normal"/>
    <w:link w:val="FooterChar"/>
    <w:rsid w:val="00D009FB"/>
    <w:pPr>
      <w:tabs>
        <w:tab w:val="center" w:pos="4153"/>
        <w:tab w:val="right" w:pos="8306"/>
      </w:tabs>
    </w:pPr>
  </w:style>
  <w:style w:type="character" w:customStyle="1" w:styleId="FooterChar">
    <w:name w:val="Footer Char"/>
    <w:basedOn w:val="DefaultParagraphFont"/>
    <w:link w:val="Footer"/>
    <w:rsid w:val="00D009FB"/>
    <w:rPr>
      <w:rFonts w:ascii="Century Gothic" w:eastAsia="Times New Roman" w:hAnsi="Century Gothic" w:cs="Century Gothic"/>
      <w:sz w:val="24"/>
      <w:szCs w:val="24"/>
      <w:lang w:val="en-AU" w:eastAsia="zh-CN"/>
    </w:rPr>
  </w:style>
  <w:style w:type="paragraph" w:customStyle="1" w:styleId="Speaker">
    <w:name w:val="Speaker"/>
    <w:basedOn w:val="berschrift"/>
    <w:rsid w:val="00D009FB"/>
    <w:pPr>
      <w:spacing w:before="0" w:after="240"/>
    </w:pPr>
    <w:rPr>
      <w:sz w:val="28"/>
    </w:rPr>
  </w:style>
  <w:style w:type="paragraph" w:customStyle="1" w:styleId="TitleHeader">
    <w:name w:val="Title Header"/>
    <w:basedOn w:val="Header"/>
    <w:rsid w:val="00D009FB"/>
    <w:rPr>
      <w:sz w:val="28"/>
      <w:lang w:val="en-US" w:eastAsia="en-US"/>
    </w:rPr>
  </w:style>
  <w:style w:type="paragraph" w:customStyle="1" w:styleId="TitleHeader2">
    <w:name w:val="Title Header 2"/>
    <w:basedOn w:val="TitleHeader"/>
    <w:rsid w:val="00D009FB"/>
    <w:rPr>
      <w:sz w:val="22"/>
    </w:rPr>
  </w:style>
  <w:style w:type="paragraph" w:styleId="Subtitle">
    <w:name w:val="Subtitle"/>
    <w:basedOn w:val="Normal"/>
    <w:next w:val="Normal"/>
    <w:link w:val="SubtitleChar"/>
    <w:qFormat/>
    <w:rsid w:val="00D009FB"/>
    <w:pPr>
      <w:spacing w:after="60"/>
    </w:pPr>
    <w:rPr>
      <w:rFonts w:cs="Times New Roman"/>
      <w:i/>
      <w:sz w:val="20"/>
    </w:rPr>
  </w:style>
  <w:style w:type="character" w:customStyle="1" w:styleId="SubtitleChar">
    <w:name w:val="Subtitle Char"/>
    <w:basedOn w:val="DefaultParagraphFont"/>
    <w:link w:val="Subtitle"/>
    <w:rsid w:val="00D009FB"/>
    <w:rPr>
      <w:rFonts w:ascii="Century Gothic" w:eastAsia="Times New Roman" w:hAnsi="Century Gothic" w:cs="Times New Roman"/>
      <w:i/>
      <w:sz w:val="20"/>
      <w:szCs w:val="24"/>
      <w:lang w:val="en-AU" w:eastAsia="zh-CN"/>
    </w:rPr>
  </w:style>
  <w:style w:type="paragraph" w:styleId="ListParagraph">
    <w:name w:val="List Paragraph"/>
    <w:basedOn w:val="Normal"/>
    <w:qFormat/>
    <w:rsid w:val="00D009FB"/>
    <w:pPr>
      <w:spacing w:after="200" w:line="276" w:lineRule="auto"/>
      <w:ind w:left="720"/>
      <w:contextualSpacing/>
    </w:pPr>
    <w:rPr>
      <w:rFonts w:ascii="Arial" w:eastAsia="Arial" w:hAnsi="Arial" w:cs="Arial"/>
      <w:szCs w:val="22"/>
      <w:lang w:val="en-US"/>
    </w:rPr>
  </w:style>
  <w:style w:type="paragraph" w:styleId="BalloonText">
    <w:name w:val="Balloon Text"/>
    <w:basedOn w:val="Normal"/>
    <w:link w:val="BalloonTextChar"/>
    <w:uiPriority w:val="99"/>
    <w:semiHidden/>
    <w:unhideWhenUsed/>
    <w:rsid w:val="00D009FB"/>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D009FB"/>
    <w:rPr>
      <w:rFonts w:ascii="Tahoma" w:eastAsia="Times New Roman" w:hAnsi="Tahoma" w:cs="Tahoma"/>
      <w:sz w:val="16"/>
      <w:szCs w:val="16"/>
      <w:lang w:val="en-AU" w:eastAsia="zh-CN"/>
    </w:rPr>
  </w:style>
  <w:style w:type="character" w:customStyle="1" w:styleId="Heading1Char">
    <w:name w:val="Heading 1 Char"/>
    <w:basedOn w:val="DefaultParagraphFont"/>
    <w:link w:val="Heading1"/>
    <w:uiPriority w:val="9"/>
    <w:rsid w:val="001E7D42"/>
    <w:rPr>
      <w:rFonts w:asciiTheme="majorHAnsi" w:eastAsiaTheme="majorEastAsia" w:hAnsiTheme="majorHAnsi" w:cstheme="majorBidi"/>
      <w:b/>
      <w:bCs/>
      <w:color w:val="365F91" w:themeColor="accent1" w:themeShade="BF"/>
      <w:sz w:val="28"/>
      <w:szCs w:val="28"/>
      <w:lang w:val="en-AU" w:eastAsia="zh-CN"/>
    </w:rPr>
  </w:style>
  <w:style w:type="paragraph" w:styleId="TOCHeading">
    <w:name w:val="TOC Heading"/>
    <w:basedOn w:val="Heading1"/>
    <w:next w:val="Normal"/>
    <w:uiPriority w:val="39"/>
    <w:semiHidden/>
    <w:unhideWhenUsed/>
    <w:qFormat/>
    <w:rsid w:val="001E7D42"/>
    <w:pPr>
      <w:suppressAutoHyphens w:val="0"/>
      <w:spacing w:line="276" w:lineRule="auto"/>
      <w:outlineLvl w:val="9"/>
    </w:pPr>
    <w:rPr>
      <w:lang w:val="en-US" w:eastAsia="ja-JP"/>
    </w:rPr>
  </w:style>
  <w:style w:type="paragraph" w:styleId="TOC3">
    <w:name w:val="toc 3"/>
    <w:basedOn w:val="Normal"/>
    <w:next w:val="Normal"/>
    <w:autoRedefine/>
    <w:uiPriority w:val="39"/>
    <w:unhideWhenUsed/>
    <w:rsid w:val="001E7D42"/>
    <w:pPr>
      <w:spacing w:after="100"/>
      <w:ind w:left="480"/>
    </w:pPr>
  </w:style>
  <w:style w:type="paragraph" w:styleId="TOC2">
    <w:name w:val="toc 2"/>
    <w:basedOn w:val="Normal"/>
    <w:next w:val="Normal"/>
    <w:autoRedefine/>
    <w:uiPriority w:val="39"/>
    <w:unhideWhenUsed/>
    <w:rsid w:val="001E7D42"/>
    <w:pPr>
      <w:spacing w:after="100"/>
      <w:ind w:left="240"/>
    </w:pPr>
  </w:style>
  <w:style w:type="paragraph" w:styleId="TOC1">
    <w:name w:val="toc 1"/>
    <w:basedOn w:val="Normal"/>
    <w:next w:val="Normal"/>
    <w:autoRedefine/>
    <w:uiPriority w:val="39"/>
    <w:unhideWhenUsed/>
    <w:rsid w:val="001E7D42"/>
    <w:pPr>
      <w:spacing w:after="100"/>
    </w:pPr>
  </w:style>
  <w:style w:type="paragraph" w:styleId="Title">
    <w:name w:val="Title"/>
    <w:basedOn w:val="Normal"/>
    <w:next w:val="Normal"/>
    <w:link w:val="TitleChar"/>
    <w:uiPriority w:val="10"/>
    <w:qFormat/>
    <w:rsid w:val="00912B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912BE6"/>
    <w:rPr>
      <w:rFonts w:asciiTheme="majorHAnsi" w:eastAsiaTheme="majorEastAsia" w:hAnsiTheme="majorHAnsi" w:cstheme="majorBidi"/>
      <w:color w:val="17365D" w:themeColor="text2" w:themeShade="BF"/>
      <w:spacing w:val="5"/>
      <w:kern w:val="28"/>
      <w:sz w:val="40"/>
      <w:szCs w:val="52"/>
      <w:lang w:val="en-AU"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2BE6"/>
    <w:pPr>
      <w:suppressAutoHyphens/>
      <w:spacing w:after="0" w:line="288" w:lineRule="auto"/>
    </w:pPr>
    <w:rPr>
      <w:rFonts w:ascii="Tahoma" w:eastAsia="Times New Roman" w:hAnsi="Tahoma" w:cs="Century Gothic"/>
      <w:szCs w:val="24"/>
      <w:lang w:val="en-AU" w:eastAsia="zh-CN"/>
    </w:rPr>
  </w:style>
  <w:style w:type="paragraph" w:styleId="Heading1">
    <w:name w:val="heading 1"/>
    <w:basedOn w:val="Normal"/>
    <w:next w:val="Normal"/>
    <w:link w:val="Heading1Char"/>
    <w:uiPriority w:val="9"/>
    <w:qFormat/>
    <w:rsid w:val="001E7D4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1710FE"/>
    <w:pPr>
      <w:keepNext/>
      <w:numPr>
        <w:ilvl w:val="1"/>
        <w:numId w:val="1"/>
      </w:numPr>
      <w:spacing w:before="240" w:after="60"/>
      <w:outlineLvl w:val="1"/>
    </w:pPr>
    <w:rPr>
      <w:rFonts w:cs="Times New Roman"/>
      <w:b/>
      <w:bCs/>
      <w:iCs/>
      <w:sz w:val="24"/>
      <w:szCs w:val="28"/>
    </w:rPr>
  </w:style>
  <w:style w:type="paragraph" w:styleId="Heading3">
    <w:name w:val="heading 3"/>
    <w:basedOn w:val="Normal"/>
    <w:next w:val="Normal"/>
    <w:link w:val="Heading3Char"/>
    <w:qFormat/>
    <w:rsid w:val="00912BE6"/>
    <w:pPr>
      <w:keepNext/>
      <w:numPr>
        <w:ilvl w:val="2"/>
        <w:numId w:val="1"/>
      </w:numPr>
      <w:spacing w:before="240" w:after="120"/>
      <w:outlineLvl w:val="2"/>
    </w:pPr>
    <w:rPr>
      <w:rFonts w:cs="Times New Roman"/>
      <w:bCs/>
      <w:color w:val="80808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710FE"/>
    <w:rPr>
      <w:rFonts w:ascii="Tahoma" w:eastAsia="Times New Roman" w:hAnsi="Tahoma" w:cs="Times New Roman"/>
      <w:b/>
      <w:bCs/>
      <w:iCs/>
      <w:sz w:val="24"/>
      <w:szCs w:val="28"/>
      <w:lang w:val="en-AU" w:eastAsia="zh-CN"/>
    </w:rPr>
  </w:style>
  <w:style w:type="character" w:customStyle="1" w:styleId="Heading3Char">
    <w:name w:val="Heading 3 Char"/>
    <w:basedOn w:val="DefaultParagraphFont"/>
    <w:link w:val="Heading3"/>
    <w:rsid w:val="00912BE6"/>
    <w:rPr>
      <w:rFonts w:ascii="Tahoma" w:eastAsia="Times New Roman" w:hAnsi="Tahoma" w:cs="Times New Roman"/>
      <w:bCs/>
      <w:color w:val="808080"/>
      <w:sz w:val="24"/>
      <w:szCs w:val="26"/>
      <w:lang w:val="en-AU" w:eastAsia="zh-CN"/>
    </w:rPr>
  </w:style>
  <w:style w:type="character" w:styleId="Strong">
    <w:name w:val="Strong"/>
    <w:qFormat/>
    <w:rsid w:val="00D009FB"/>
    <w:rPr>
      <w:rFonts w:ascii="Century Gothic" w:hAnsi="Century Gothic" w:cs="Century Gothic"/>
      <w:b/>
      <w:bCs/>
      <w:sz w:val="24"/>
    </w:rPr>
  </w:style>
  <w:style w:type="character" w:styleId="Hyperlink">
    <w:name w:val="Hyperlink"/>
    <w:uiPriority w:val="99"/>
    <w:rsid w:val="00D009FB"/>
    <w:rPr>
      <w:color w:val="0000FF"/>
      <w:u w:val="single"/>
    </w:rPr>
  </w:style>
  <w:style w:type="paragraph" w:customStyle="1" w:styleId="berschrift">
    <w:name w:val="Überschrift"/>
    <w:basedOn w:val="Normal"/>
    <w:next w:val="Normal"/>
    <w:rsid w:val="00D009FB"/>
    <w:pPr>
      <w:spacing w:before="240"/>
    </w:pPr>
    <w:rPr>
      <w:rFonts w:cs="Times New Roman"/>
      <w:b/>
      <w:bCs/>
      <w:color w:val="C00000"/>
      <w:kern w:val="1"/>
      <w:sz w:val="40"/>
      <w:szCs w:val="32"/>
    </w:rPr>
  </w:style>
  <w:style w:type="paragraph" w:styleId="Header">
    <w:name w:val="header"/>
    <w:basedOn w:val="Normal"/>
    <w:link w:val="HeaderChar"/>
    <w:rsid w:val="00D009FB"/>
    <w:pPr>
      <w:tabs>
        <w:tab w:val="center" w:pos="4153"/>
        <w:tab w:val="right" w:pos="8306"/>
      </w:tabs>
    </w:pPr>
  </w:style>
  <w:style w:type="character" w:customStyle="1" w:styleId="HeaderChar">
    <w:name w:val="Header Char"/>
    <w:basedOn w:val="DefaultParagraphFont"/>
    <w:link w:val="Header"/>
    <w:rsid w:val="00D009FB"/>
    <w:rPr>
      <w:rFonts w:ascii="Century Gothic" w:eastAsia="Times New Roman" w:hAnsi="Century Gothic" w:cs="Century Gothic"/>
      <w:sz w:val="24"/>
      <w:szCs w:val="24"/>
      <w:lang w:val="en-AU" w:eastAsia="zh-CN"/>
    </w:rPr>
  </w:style>
  <w:style w:type="paragraph" w:styleId="Footer">
    <w:name w:val="footer"/>
    <w:basedOn w:val="Normal"/>
    <w:link w:val="FooterChar"/>
    <w:rsid w:val="00D009FB"/>
    <w:pPr>
      <w:tabs>
        <w:tab w:val="center" w:pos="4153"/>
        <w:tab w:val="right" w:pos="8306"/>
      </w:tabs>
    </w:pPr>
  </w:style>
  <w:style w:type="character" w:customStyle="1" w:styleId="FooterChar">
    <w:name w:val="Footer Char"/>
    <w:basedOn w:val="DefaultParagraphFont"/>
    <w:link w:val="Footer"/>
    <w:rsid w:val="00D009FB"/>
    <w:rPr>
      <w:rFonts w:ascii="Century Gothic" w:eastAsia="Times New Roman" w:hAnsi="Century Gothic" w:cs="Century Gothic"/>
      <w:sz w:val="24"/>
      <w:szCs w:val="24"/>
      <w:lang w:val="en-AU" w:eastAsia="zh-CN"/>
    </w:rPr>
  </w:style>
  <w:style w:type="paragraph" w:customStyle="1" w:styleId="Speaker">
    <w:name w:val="Speaker"/>
    <w:basedOn w:val="berschrift"/>
    <w:rsid w:val="00D009FB"/>
    <w:pPr>
      <w:spacing w:before="0" w:after="240"/>
    </w:pPr>
    <w:rPr>
      <w:sz w:val="28"/>
    </w:rPr>
  </w:style>
  <w:style w:type="paragraph" w:customStyle="1" w:styleId="TitleHeader">
    <w:name w:val="Title Header"/>
    <w:basedOn w:val="Header"/>
    <w:rsid w:val="00D009FB"/>
    <w:rPr>
      <w:sz w:val="28"/>
      <w:lang w:val="en-US" w:eastAsia="en-US"/>
    </w:rPr>
  </w:style>
  <w:style w:type="paragraph" w:customStyle="1" w:styleId="TitleHeader2">
    <w:name w:val="Title Header 2"/>
    <w:basedOn w:val="TitleHeader"/>
    <w:rsid w:val="00D009FB"/>
    <w:rPr>
      <w:sz w:val="22"/>
    </w:rPr>
  </w:style>
  <w:style w:type="paragraph" w:styleId="Subtitle">
    <w:name w:val="Subtitle"/>
    <w:basedOn w:val="Normal"/>
    <w:next w:val="Normal"/>
    <w:link w:val="SubtitleChar"/>
    <w:qFormat/>
    <w:rsid w:val="00D009FB"/>
    <w:pPr>
      <w:spacing w:after="60"/>
    </w:pPr>
    <w:rPr>
      <w:rFonts w:cs="Times New Roman"/>
      <w:i/>
      <w:sz w:val="20"/>
    </w:rPr>
  </w:style>
  <w:style w:type="character" w:customStyle="1" w:styleId="SubtitleChar">
    <w:name w:val="Subtitle Char"/>
    <w:basedOn w:val="DefaultParagraphFont"/>
    <w:link w:val="Subtitle"/>
    <w:rsid w:val="00D009FB"/>
    <w:rPr>
      <w:rFonts w:ascii="Century Gothic" w:eastAsia="Times New Roman" w:hAnsi="Century Gothic" w:cs="Times New Roman"/>
      <w:i/>
      <w:sz w:val="20"/>
      <w:szCs w:val="24"/>
      <w:lang w:val="en-AU" w:eastAsia="zh-CN"/>
    </w:rPr>
  </w:style>
  <w:style w:type="paragraph" w:styleId="ListParagraph">
    <w:name w:val="List Paragraph"/>
    <w:basedOn w:val="Normal"/>
    <w:qFormat/>
    <w:rsid w:val="00D009FB"/>
    <w:pPr>
      <w:spacing w:after="200" w:line="276" w:lineRule="auto"/>
      <w:ind w:left="720"/>
      <w:contextualSpacing/>
    </w:pPr>
    <w:rPr>
      <w:rFonts w:ascii="Arial" w:eastAsia="Arial" w:hAnsi="Arial" w:cs="Arial"/>
      <w:szCs w:val="22"/>
      <w:lang w:val="en-US"/>
    </w:rPr>
  </w:style>
  <w:style w:type="paragraph" w:styleId="BalloonText">
    <w:name w:val="Balloon Text"/>
    <w:basedOn w:val="Normal"/>
    <w:link w:val="BalloonTextChar"/>
    <w:uiPriority w:val="99"/>
    <w:semiHidden/>
    <w:unhideWhenUsed/>
    <w:rsid w:val="00D009FB"/>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D009FB"/>
    <w:rPr>
      <w:rFonts w:ascii="Tahoma" w:eastAsia="Times New Roman" w:hAnsi="Tahoma" w:cs="Tahoma"/>
      <w:sz w:val="16"/>
      <w:szCs w:val="16"/>
      <w:lang w:val="en-AU" w:eastAsia="zh-CN"/>
    </w:rPr>
  </w:style>
  <w:style w:type="character" w:customStyle="1" w:styleId="Heading1Char">
    <w:name w:val="Heading 1 Char"/>
    <w:basedOn w:val="DefaultParagraphFont"/>
    <w:link w:val="Heading1"/>
    <w:uiPriority w:val="9"/>
    <w:rsid w:val="001E7D42"/>
    <w:rPr>
      <w:rFonts w:asciiTheme="majorHAnsi" w:eastAsiaTheme="majorEastAsia" w:hAnsiTheme="majorHAnsi" w:cstheme="majorBidi"/>
      <w:b/>
      <w:bCs/>
      <w:color w:val="365F91" w:themeColor="accent1" w:themeShade="BF"/>
      <w:sz w:val="28"/>
      <w:szCs w:val="28"/>
      <w:lang w:val="en-AU" w:eastAsia="zh-CN"/>
    </w:rPr>
  </w:style>
  <w:style w:type="paragraph" w:styleId="TOCHeading">
    <w:name w:val="TOC Heading"/>
    <w:basedOn w:val="Heading1"/>
    <w:next w:val="Normal"/>
    <w:uiPriority w:val="39"/>
    <w:semiHidden/>
    <w:unhideWhenUsed/>
    <w:qFormat/>
    <w:rsid w:val="001E7D42"/>
    <w:pPr>
      <w:suppressAutoHyphens w:val="0"/>
      <w:spacing w:line="276" w:lineRule="auto"/>
      <w:outlineLvl w:val="9"/>
    </w:pPr>
    <w:rPr>
      <w:lang w:val="en-US" w:eastAsia="ja-JP"/>
    </w:rPr>
  </w:style>
  <w:style w:type="paragraph" w:styleId="TOC3">
    <w:name w:val="toc 3"/>
    <w:basedOn w:val="Normal"/>
    <w:next w:val="Normal"/>
    <w:autoRedefine/>
    <w:uiPriority w:val="39"/>
    <w:unhideWhenUsed/>
    <w:rsid w:val="001E7D42"/>
    <w:pPr>
      <w:spacing w:after="100"/>
      <w:ind w:left="480"/>
    </w:pPr>
  </w:style>
  <w:style w:type="paragraph" w:styleId="TOC2">
    <w:name w:val="toc 2"/>
    <w:basedOn w:val="Normal"/>
    <w:next w:val="Normal"/>
    <w:autoRedefine/>
    <w:uiPriority w:val="39"/>
    <w:unhideWhenUsed/>
    <w:rsid w:val="001E7D42"/>
    <w:pPr>
      <w:spacing w:after="100"/>
      <w:ind w:left="240"/>
    </w:pPr>
  </w:style>
  <w:style w:type="paragraph" w:styleId="TOC1">
    <w:name w:val="toc 1"/>
    <w:basedOn w:val="Normal"/>
    <w:next w:val="Normal"/>
    <w:autoRedefine/>
    <w:uiPriority w:val="39"/>
    <w:unhideWhenUsed/>
    <w:rsid w:val="001E7D42"/>
    <w:pPr>
      <w:spacing w:after="100"/>
    </w:pPr>
  </w:style>
  <w:style w:type="paragraph" w:styleId="Title">
    <w:name w:val="Title"/>
    <w:basedOn w:val="Normal"/>
    <w:next w:val="Normal"/>
    <w:link w:val="TitleChar"/>
    <w:uiPriority w:val="10"/>
    <w:qFormat/>
    <w:rsid w:val="00912B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912BE6"/>
    <w:rPr>
      <w:rFonts w:asciiTheme="majorHAnsi" w:eastAsiaTheme="majorEastAsia" w:hAnsiTheme="majorHAnsi" w:cstheme="majorBidi"/>
      <w:color w:val="17365D" w:themeColor="text2" w:themeShade="BF"/>
      <w:spacing w:val="5"/>
      <w:kern w:val="28"/>
      <w:sz w:val="40"/>
      <w:szCs w:val="52"/>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yperlink" Target="https://github.com/ikeough/Dynamo"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http://dynamoBIM.or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github.com/ikeough/Dynam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ncalc.codeplex.com/" TargetMode="External"/><Relationship Id="rId10" Type="http://schemas.openxmlformats.org/officeDocument/2006/relationships/hyperlink" Target="http://dynamoBIM.org/"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github.com/ikeough/Dynamo/issues"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github.com/ikeough/Dynamo/tree/master/tes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hyperlink" Target="https://github.com/ikeough/Dynamo/tree/master/test/core/list" TargetMode="External"/><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ncalc.codeplex.com/" TargetMode="External"/><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16783-1202-4D17-BB48-756AC759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7191</Words>
  <Characters>40989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kronz</dc:creator>
  <cp:lastModifiedBy>kronz</cp:lastModifiedBy>
  <cp:revision>6</cp:revision>
  <cp:lastPrinted>2013-11-24T13:26:00Z</cp:lastPrinted>
  <dcterms:created xsi:type="dcterms:W3CDTF">2013-11-24T13:22:00Z</dcterms:created>
  <dcterms:modified xsi:type="dcterms:W3CDTF">2013-11-24T13:26:00Z</dcterms:modified>
</cp:coreProperties>
</file>